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A11B4D"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5B579FB6" w14:textId="4DA38C3F" w:rsidR="00B156FF" w:rsidRPr="00A11B4D" w:rsidRDefault="00A11B4D" w:rsidP="00914157">
      <w:pPr>
        <w:spacing w:line="700" w:lineRule="exact"/>
        <w:jc w:val="center"/>
        <w:outlineLvl w:val="0"/>
        <w:rPr>
          <w:rFonts w:ascii="Lotus Linotype" w:hAnsi="Lotus Linotype" w:cs="Lotus Linotype"/>
          <w:color w:val="0D0D0D" w:themeColor="text1" w:themeTint="F2"/>
          <w:kern w:val="36"/>
          <w:sz w:val="36"/>
          <w:szCs w:val="36"/>
          <w:rtl/>
          <w:lang w:bidi="ar-EG"/>
        </w:rPr>
      </w:pPr>
      <w:r w:rsidRPr="00A11B4D">
        <w:rPr>
          <w:noProof/>
          <w:sz w:val="36"/>
          <w:szCs w:val="36"/>
          <w:rtl/>
          <w:lang w:val="ar-SA"/>
        </w:rPr>
        <mc:AlternateContent>
          <mc:Choice Requires="wps">
            <w:drawing>
              <wp:anchor distT="0" distB="0" distL="114300" distR="114300" simplePos="0" relativeHeight="251658241" behindDoc="0" locked="0" layoutInCell="1" allowOverlap="1" wp14:anchorId="51CACF1C" wp14:editId="057616F4">
                <wp:simplePos x="0" y="0"/>
                <wp:positionH relativeFrom="margin">
                  <wp:posOffset>-808759</wp:posOffset>
                </wp:positionH>
                <wp:positionV relativeFrom="paragraph">
                  <wp:posOffset>520123</wp:posOffset>
                </wp:positionV>
                <wp:extent cx="6498590" cy="3205595"/>
                <wp:effectExtent l="19050" t="19050" r="16510" b="1397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3205595"/>
                        </a:xfrm>
                        <a:prstGeom prst="flowChartAlternateProcess">
                          <a:avLst/>
                        </a:prstGeom>
                        <a:solidFill>
                          <a:srgbClr val="F5FB09"/>
                        </a:solidFill>
                        <a:ln w="38100">
                          <a:solidFill>
                            <a:srgbClr val="00B050"/>
                          </a:solidFill>
                          <a:miter lim="800000"/>
                          <a:headEnd/>
                          <a:tailEnd/>
                        </a:ln>
                      </wps:spPr>
                      <wps:txbx>
                        <w:txbxContent>
                          <w:p w14:paraId="0A6F4B72" w14:textId="6AB3D1E3" w:rsidR="003913C5" w:rsidRPr="00A11B4D" w:rsidRDefault="00937F34" w:rsidP="003950AD">
                            <w:pPr>
                              <w:jc w:val="center"/>
                              <w:rPr>
                                <w:rFonts w:ascii="Lotus Linotype" w:hAnsi="Lotus Linotype" w:cs="AL-Mateen"/>
                                <w:color w:val="C00000"/>
                                <w:sz w:val="260"/>
                                <w:szCs w:val="260"/>
                                <w:rtl/>
                              </w:rPr>
                            </w:pPr>
                            <w:r w:rsidRPr="00A11B4D">
                              <w:rPr>
                                <w:rFonts w:ascii="Calibri" w:hAnsi="Calibri" w:cs="AL-Mateen" w:hint="cs"/>
                                <w:color w:val="C00000"/>
                                <w:sz w:val="260"/>
                                <w:szCs w:val="260"/>
                                <w:rtl/>
                              </w:rPr>
                              <w:t>الحُ</w:t>
                            </w:r>
                            <w:r w:rsidR="00317FD4" w:rsidRPr="00A11B4D">
                              <w:rPr>
                                <w:rFonts w:ascii="Calibri" w:hAnsi="Calibri" w:cs="AL-Mateen" w:hint="cs"/>
                                <w:color w:val="C00000"/>
                                <w:sz w:val="260"/>
                                <w:szCs w:val="260"/>
                                <w:rtl/>
                              </w:rPr>
                              <w:t>ـ</w:t>
                            </w:r>
                            <w:r w:rsidRPr="00A11B4D">
                              <w:rPr>
                                <w:rFonts w:ascii="Calibri" w:hAnsi="Calibri" w:cs="AL-Mateen" w:hint="cs"/>
                                <w:color w:val="C00000"/>
                                <w:sz w:val="260"/>
                                <w:szCs w:val="260"/>
                                <w:rtl/>
                              </w:rPr>
                              <w:t>ورُ العِين</w:t>
                            </w:r>
                            <w:r w:rsidR="007313C7" w:rsidRPr="00A11B4D">
                              <w:rPr>
                                <w:rFonts w:ascii="Calibri" w:hAnsi="Calibri" w:cs="AL-Mateen" w:hint="cs"/>
                                <w:color w:val="C00000"/>
                                <w:sz w:val="260"/>
                                <w:szCs w:val="26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63.7pt;margin-top:40.95pt;width:511.7pt;height:25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uDcgIAAIkEAAAOAAAAZHJzL2Uyb0RvYy54bWysVMFuEzEQvSPxD5bvdDchW5JVN1XaEoRU&#10;IFLhA5xdb9bCa5uxk005IuDQH2lBiAuHij/Z/A1jb1oSuCH2YHk8nuc3b2b26HhdS7LiYIVWGe0d&#10;xJRwletCqEVG37yePhpSYh1TBZNa8YxeckuPxw8fHDUm5X1daVlwIAiibNqYjFbOmTSKbF7xmtkD&#10;bbhCZ6mhZg5NWEQFsAbRaxn14/gwajQUBnTOrcXTs85JxwG/LHnuXpWl5Y7IjCI3F1YI69yv0fiI&#10;pQtgphL5lgb7BxY1EwofvYc6Y46RJYi/oGqRg7a6dAe5riNdliLnIQfMphf/kc1FxQwPuaA41tzL&#10;ZP8fbP5yNQMiiowmlChWY4k2n9rv7W17S9rrzef2x+aqvW5vNlcpQcdPPPvYfmu/eONrMD+0N2gm&#10;XsnG2BQBL8wMvBbWnOv8rSVKn1ZMLfgEQDcVZwXy7/n70V6ANyyGknnzQhdIhC2dDqKuS6g9IMpF&#10;1qF2l/e142tHcjw8HIyGyQhLnKPvcT9OklHgFLH0LtyAdc+4ronfZLSUukFi4CbScVDM8VnXR+FN&#10;tjq3znNk6V1cyElLUUyFlMGAxfxUAlkx7K5pMj2JRyEtTH33mlSkQU7DXhwH6D2n3cWI45M4CU2J&#10;z+5dqwVyJFLUGR3G/us616v5VBWhix0TsttjsFRbeb2iXWXcer7eFmmui0sUGnQ3Dzi/uKk0vKek&#10;wVnIqH23ZMApkc8VFmvUGwz88ARjkDzpowG7nvmuh6kcoTLqKOm2p64buKUBsajwpV6QQekJFrgU&#10;QWVf/I7Vljf2exB/O5t+oHbtcOv3H2T8CwAA//8DAFBLAwQUAAYACAAAACEAB7d9xt8AAAALAQAA&#10;DwAAAGRycy9kb3ducmV2LnhtbEyPQU7DMBBF90jcwRokdq2Tqk3dEKeKkGCBuqHlAG5s7Ih4bMVu&#10;G27PsILlaJ7+f7/Zz35kVzOlIaCEclkAM9gHPaCV8HF6WQhgKSvUagxoJHybBPv2/q5RtQ43fDfX&#10;Y7aMQjDVSoLLOdacp94Zr9IyRIP0+wyTV5nOyXI9qRuF+5GviqLiXg1IDU5F8+xM/3W8eAlRefH2&#10;esgbEWKytsPOrQ9WyseHuXsCls2c/2D41Sd1aMnpHC6oExslLMrVdk2sBFHugBEhdhWtO0vYiGoL&#10;vG34/w3tDwAAAP//AwBQSwECLQAUAAYACAAAACEAtoM4kv4AAADhAQAAEwAAAAAAAAAAAAAAAAAA&#10;AAAAW0NvbnRlbnRfVHlwZXNdLnhtbFBLAQItABQABgAIAAAAIQA4/SH/1gAAAJQBAAALAAAAAAAA&#10;AAAAAAAAAC8BAABfcmVscy8ucmVsc1BLAQItABQABgAIAAAAIQDdqVuDcgIAAIkEAAAOAAAAAAAA&#10;AAAAAAAAAC4CAABkcnMvZTJvRG9jLnhtbFBLAQItABQABgAIAAAAIQAHt33G3wAAAAsBAAAPAAAA&#10;AAAAAAAAAAAAAMwEAABkcnMvZG93bnJldi54bWxQSwUGAAAAAAQABADzAAAA2AUAAAAA&#10;" fillcolor="#f5fb09" strokecolor="#00b050" strokeweight="3pt">
                <v:textbox>
                  <w:txbxContent>
                    <w:p w14:paraId="0A6F4B72" w14:textId="6AB3D1E3" w:rsidR="003913C5" w:rsidRPr="00A11B4D" w:rsidRDefault="00937F34" w:rsidP="003950AD">
                      <w:pPr>
                        <w:jc w:val="center"/>
                        <w:rPr>
                          <w:rFonts w:ascii="Lotus Linotype" w:hAnsi="Lotus Linotype" w:cs="AL-Mateen"/>
                          <w:color w:val="C00000"/>
                          <w:sz w:val="260"/>
                          <w:szCs w:val="260"/>
                          <w:rtl/>
                        </w:rPr>
                      </w:pPr>
                      <w:r w:rsidRPr="00A11B4D">
                        <w:rPr>
                          <w:rFonts w:ascii="Calibri" w:hAnsi="Calibri" w:cs="AL-Mateen" w:hint="cs"/>
                          <w:color w:val="C00000"/>
                          <w:sz w:val="260"/>
                          <w:szCs w:val="260"/>
                          <w:rtl/>
                        </w:rPr>
                        <w:t>الحُ</w:t>
                      </w:r>
                      <w:r w:rsidR="00317FD4" w:rsidRPr="00A11B4D">
                        <w:rPr>
                          <w:rFonts w:ascii="Calibri" w:hAnsi="Calibri" w:cs="AL-Mateen" w:hint="cs"/>
                          <w:color w:val="C00000"/>
                          <w:sz w:val="260"/>
                          <w:szCs w:val="260"/>
                          <w:rtl/>
                        </w:rPr>
                        <w:t>ـ</w:t>
                      </w:r>
                      <w:r w:rsidRPr="00A11B4D">
                        <w:rPr>
                          <w:rFonts w:ascii="Calibri" w:hAnsi="Calibri" w:cs="AL-Mateen" w:hint="cs"/>
                          <w:color w:val="C00000"/>
                          <w:sz w:val="260"/>
                          <w:szCs w:val="260"/>
                          <w:rtl/>
                        </w:rPr>
                        <w:t>ورُ العِين</w:t>
                      </w:r>
                      <w:r w:rsidR="007313C7" w:rsidRPr="00A11B4D">
                        <w:rPr>
                          <w:rFonts w:ascii="Calibri" w:hAnsi="Calibri" w:cs="AL-Mateen" w:hint="cs"/>
                          <w:color w:val="C00000"/>
                          <w:sz w:val="260"/>
                          <w:szCs w:val="26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r w:rsidR="004E0834" w:rsidRPr="00A11B4D">
        <w:rPr>
          <w:rFonts w:ascii="Lotus Linotype" w:hAnsi="Lotus Linotype" w:cs="Lotus Linotype"/>
          <w:color w:val="0D0D0D" w:themeColor="text1" w:themeTint="F2"/>
          <w:kern w:val="36"/>
          <w:sz w:val="36"/>
          <w:szCs w:val="36"/>
          <w:rtl/>
          <w:lang w:bidi="ar-EG"/>
        </w:rPr>
        <w:t>خطبة الأسبوع</w:t>
      </w:r>
    </w:p>
    <w:p w14:paraId="561AAD77" w14:textId="3462CEC8" w:rsidR="00B156FF" w:rsidRPr="00A11B4D" w:rsidRDefault="00B156FF" w:rsidP="00466792">
      <w:pPr>
        <w:rPr>
          <w:rFonts w:ascii="Lotus Linotype" w:hAnsi="Lotus Linotype" w:cs="PT Bold Broken"/>
          <w:color w:val="C00000"/>
          <w:sz w:val="36"/>
          <w:szCs w:val="36"/>
          <w:u w:val="single"/>
          <w:rtl/>
        </w:rPr>
      </w:pPr>
    </w:p>
    <w:p w14:paraId="01697B6E" w14:textId="407B9D31" w:rsidR="00E5794E" w:rsidRPr="00A11B4D" w:rsidRDefault="00E5794E" w:rsidP="00466792">
      <w:pPr>
        <w:rPr>
          <w:rFonts w:ascii="Lotus Linotype" w:hAnsi="Lotus Linotype" w:cs="PT Bold Broken"/>
          <w:color w:val="C00000"/>
          <w:sz w:val="36"/>
          <w:szCs w:val="36"/>
          <w:u w:val="single"/>
          <w:rtl/>
        </w:rPr>
      </w:pPr>
    </w:p>
    <w:p w14:paraId="47DCA26C" w14:textId="7B2491A8" w:rsidR="003913C5" w:rsidRPr="00A11B4D" w:rsidRDefault="003913C5" w:rsidP="00466792">
      <w:pPr>
        <w:rPr>
          <w:rFonts w:ascii="Lotus Linotype" w:hAnsi="Lotus Linotype" w:cs="Lotus Linotype"/>
          <w:color w:val="0D0D0D" w:themeColor="text1" w:themeTint="F2"/>
          <w:sz w:val="36"/>
          <w:szCs w:val="36"/>
          <w:rtl/>
        </w:rPr>
      </w:pPr>
    </w:p>
    <w:p w14:paraId="7051FA0F" w14:textId="24A77810" w:rsidR="001A65EF" w:rsidRPr="00A11B4D" w:rsidRDefault="001A65EF" w:rsidP="00466792">
      <w:pPr>
        <w:rPr>
          <w:rFonts w:ascii="Lotus Linotype" w:hAnsi="Lotus Linotype" w:cs="Lotus Linotype"/>
          <w:color w:val="0D0D0D" w:themeColor="text1" w:themeTint="F2"/>
          <w:sz w:val="36"/>
          <w:szCs w:val="36"/>
          <w:rtl/>
        </w:rPr>
      </w:pPr>
    </w:p>
    <w:p w14:paraId="2953A4C5" w14:textId="53F86816" w:rsidR="001A65EF" w:rsidRPr="00A11B4D" w:rsidRDefault="001A65EF" w:rsidP="00466792">
      <w:pPr>
        <w:rPr>
          <w:rFonts w:ascii="Lotus Linotype" w:hAnsi="Lotus Linotype" w:cs="Lotus Linotype"/>
          <w:color w:val="0D0D0D" w:themeColor="text1" w:themeTint="F2"/>
          <w:sz w:val="36"/>
          <w:szCs w:val="36"/>
          <w:rtl/>
        </w:rPr>
      </w:pPr>
    </w:p>
    <w:p w14:paraId="57E26800" w14:textId="0B0BF72D" w:rsidR="007E45D7" w:rsidRPr="00A11B4D" w:rsidRDefault="007E45D7" w:rsidP="00466792">
      <w:pPr>
        <w:rPr>
          <w:rFonts w:ascii="Lotus Linotype" w:hAnsi="Lotus Linotype" w:cs="AL-Mateen"/>
          <w:color w:val="C00000"/>
          <w:sz w:val="36"/>
          <w:szCs w:val="36"/>
          <w:u w:val="single"/>
          <w:rtl/>
        </w:rPr>
      </w:pPr>
    </w:p>
    <w:p w14:paraId="4F7A1D58" w14:textId="50E881FA" w:rsidR="000F5308" w:rsidRPr="00A11B4D" w:rsidRDefault="000F5308" w:rsidP="00466792">
      <w:pPr>
        <w:rPr>
          <w:rFonts w:ascii="Lotus Linotype" w:hAnsi="Lotus Linotype" w:cs="AL-Mateen"/>
          <w:color w:val="C00000"/>
          <w:sz w:val="36"/>
          <w:szCs w:val="36"/>
          <w:u w:val="single"/>
          <w:rtl/>
        </w:rPr>
      </w:pPr>
    </w:p>
    <w:p w14:paraId="0223C650" w14:textId="03601B8A" w:rsidR="007313C7" w:rsidRPr="00A11B4D" w:rsidRDefault="007313C7" w:rsidP="00466792">
      <w:pPr>
        <w:rPr>
          <w:rFonts w:ascii="Lotus Linotype" w:hAnsi="Lotus Linotype" w:cs="AL-Mateen"/>
          <w:color w:val="C00000"/>
          <w:sz w:val="36"/>
          <w:szCs w:val="36"/>
          <w:u w:val="single"/>
          <w:rtl/>
        </w:rPr>
      </w:pPr>
    </w:p>
    <w:p w14:paraId="4E55B8E5" w14:textId="3A5F072D" w:rsidR="0071313A" w:rsidRPr="00A11B4D" w:rsidRDefault="0071313A" w:rsidP="00466792">
      <w:pPr>
        <w:rPr>
          <w:rFonts w:ascii="Lotus Linotype" w:hAnsi="Lotus Linotype" w:cs="Lotus Linotype"/>
          <w:b/>
          <w:bCs/>
          <w:color w:val="C00000"/>
          <w:sz w:val="36"/>
          <w:szCs w:val="36"/>
          <w:rtl/>
        </w:rPr>
      </w:pPr>
    </w:p>
    <w:p w14:paraId="0F110457" w14:textId="475E5C0F" w:rsidR="007313C7" w:rsidRPr="00A11B4D" w:rsidRDefault="00A11B4D" w:rsidP="00A11B4D">
      <w:pPr>
        <w:jc w:val="center"/>
        <w:rPr>
          <w:rFonts w:ascii="Lotus Linotype" w:hAnsi="Lotus Linotype" w:cs="AL-Mateen"/>
          <w:color w:val="0D0D0D" w:themeColor="text1" w:themeTint="F2"/>
          <w:sz w:val="28"/>
          <w:szCs w:val="28"/>
          <w:rtl/>
        </w:rPr>
      </w:pPr>
      <w:r w:rsidRPr="00A11B4D">
        <w:rPr>
          <w:rFonts w:ascii="Lotus Linotype" w:hAnsi="Lotus Linotype" w:cs="AL-Mateen" w:hint="cs"/>
          <w:color w:val="0D0D0D" w:themeColor="text1" w:themeTint="F2"/>
          <w:sz w:val="28"/>
          <w:szCs w:val="28"/>
          <w:rtl/>
        </w:rPr>
        <w:t>(نسخة للطباعة)</w:t>
      </w:r>
    </w:p>
    <w:p w14:paraId="11236A13" w14:textId="61C5EDAC" w:rsidR="00DC25D9" w:rsidRPr="00A11B4D" w:rsidRDefault="00DC25D9" w:rsidP="00466792">
      <w:pPr>
        <w:rPr>
          <w:rFonts w:ascii="Lotus Linotype" w:hAnsi="Lotus Linotype" w:cs="AL-Mateen"/>
          <w:color w:val="C00000"/>
          <w:sz w:val="36"/>
          <w:szCs w:val="36"/>
          <w:u w:val="single"/>
          <w:rtl/>
        </w:rPr>
      </w:pPr>
      <w:r w:rsidRPr="00A11B4D">
        <w:rPr>
          <w:noProof/>
          <w:sz w:val="36"/>
          <w:szCs w:val="36"/>
        </w:rPr>
        <w:drawing>
          <wp:anchor distT="0" distB="0" distL="114300" distR="114300" simplePos="0" relativeHeight="251660289" behindDoc="0" locked="0" layoutInCell="1" allowOverlap="1" wp14:anchorId="53464D4A" wp14:editId="37464773">
            <wp:simplePos x="0" y="0"/>
            <wp:positionH relativeFrom="margin">
              <wp:posOffset>283210</wp:posOffset>
            </wp:positionH>
            <wp:positionV relativeFrom="paragraph">
              <wp:posOffset>217170</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C6248" w14:textId="25D7310D" w:rsidR="00DC25D9" w:rsidRPr="00A11B4D" w:rsidRDefault="00DC25D9" w:rsidP="00466792">
      <w:pPr>
        <w:rPr>
          <w:rFonts w:ascii="Lotus Linotype" w:hAnsi="Lotus Linotype" w:cs="AL-Mateen"/>
          <w:color w:val="C00000"/>
          <w:sz w:val="36"/>
          <w:szCs w:val="36"/>
          <w:u w:val="single"/>
          <w:rtl/>
        </w:rPr>
      </w:pPr>
    </w:p>
    <w:p w14:paraId="23D67AAD" w14:textId="5E44E837" w:rsidR="007313C7" w:rsidRPr="00A11B4D" w:rsidRDefault="007313C7" w:rsidP="00466792">
      <w:pPr>
        <w:rPr>
          <w:rFonts w:ascii="Lotus Linotype" w:hAnsi="Lotus Linotype" w:cs="AL-Mateen"/>
          <w:color w:val="C00000"/>
          <w:sz w:val="36"/>
          <w:szCs w:val="36"/>
          <w:u w:val="single"/>
          <w:rtl/>
        </w:rPr>
      </w:pPr>
    </w:p>
    <w:p w14:paraId="38A365EF" w14:textId="1DBF8843" w:rsidR="007313C7" w:rsidRPr="00A11B4D" w:rsidRDefault="007313C7" w:rsidP="00466792">
      <w:pPr>
        <w:rPr>
          <w:rFonts w:ascii="Lotus Linotype" w:hAnsi="Lotus Linotype" w:cs="AL-Mateen"/>
          <w:color w:val="C00000"/>
          <w:sz w:val="36"/>
          <w:szCs w:val="36"/>
          <w:u w:val="single"/>
          <w:rtl/>
        </w:rPr>
      </w:pPr>
    </w:p>
    <w:p w14:paraId="27227A81" w14:textId="1E552069" w:rsidR="007313C7" w:rsidRPr="00A11B4D" w:rsidRDefault="007313C7" w:rsidP="00466792">
      <w:pPr>
        <w:rPr>
          <w:rFonts w:ascii="Lotus Linotype" w:hAnsi="Lotus Linotype" w:cs="AL-Mateen"/>
          <w:color w:val="C00000"/>
          <w:sz w:val="36"/>
          <w:szCs w:val="36"/>
          <w:u w:val="single"/>
          <w:rtl/>
        </w:rPr>
      </w:pPr>
    </w:p>
    <w:p w14:paraId="6EB3E360" w14:textId="013BBDD3" w:rsidR="007313C7" w:rsidRPr="00A11B4D" w:rsidRDefault="005B7279" w:rsidP="00466792">
      <w:pPr>
        <w:rPr>
          <w:rFonts w:ascii="Lotus Linotype" w:hAnsi="Lotus Linotype" w:cs="AL-Mateen"/>
          <w:color w:val="C00000"/>
          <w:sz w:val="36"/>
          <w:szCs w:val="36"/>
          <w:u w:val="single"/>
          <w:rtl/>
        </w:rPr>
      </w:pPr>
      <w:r>
        <w:rPr>
          <w:noProof/>
        </w:rPr>
        <w:drawing>
          <wp:anchor distT="0" distB="0" distL="114300" distR="114300" simplePos="0" relativeHeight="251664385" behindDoc="0" locked="0" layoutInCell="1" allowOverlap="1" wp14:anchorId="2AEF371D" wp14:editId="6BAF453D">
            <wp:simplePos x="0" y="0"/>
            <wp:positionH relativeFrom="column">
              <wp:posOffset>4114626</wp:posOffset>
            </wp:positionH>
            <wp:positionV relativeFrom="paragraph">
              <wp:posOffset>190153</wp:posOffset>
            </wp:positionV>
            <wp:extent cx="189463" cy="207869"/>
            <wp:effectExtent l="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63" cy="2078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6DD38D1" w14:textId="4EEF2BF3" w:rsidR="007313C7" w:rsidRPr="00A11B4D" w:rsidRDefault="005B7279" w:rsidP="00466792">
      <w:pPr>
        <w:rPr>
          <w:rFonts w:ascii="Lotus Linotype" w:hAnsi="Lotus Linotype" w:cs="AL-Mateen"/>
          <w:color w:val="C00000"/>
          <w:sz w:val="36"/>
          <w:szCs w:val="36"/>
          <w:u w:val="single"/>
          <w:rtl/>
        </w:rPr>
      </w:pPr>
      <w:r>
        <w:rPr>
          <w:noProof/>
        </w:rPr>
        <mc:AlternateContent>
          <mc:Choice Requires="wps">
            <w:drawing>
              <wp:anchor distT="0" distB="0" distL="114300" distR="114300" simplePos="0" relativeHeight="251662337" behindDoc="0" locked="0" layoutInCell="1" allowOverlap="1" wp14:anchorId="2B26EB9D" wp14:editId="2FBFDD9B">
                <wp:simplePos x="0" y="0"/>
                <wp:positionH relativeFrom="column">
                  <wp:posOffset>3580649</wp:posOffset>
                </wp:positionH>
                <wp:positionV relativeFrom="paragraph">
                  <wp:posOffset>59344</wp:posOffset>
                </wp:positionV>
                <wp:extent cx="1233055" cy="661446"/>
                <wp:effectExtent l="0" t="0" r="5715" b="571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055" cy="661446"/>
                        </a:xfrm>
                        <a:prstGeom prst="downArrow">
                          <a:avLst>
                            <a:gd name="adj1" fmla="val 92778"/>
                            <a:gd name="adj2" fmla="val 0"/>
                          </a:avLst>
                        </a:prstGeom>
                        <a:solidFill>
                          <a:srgbClr val="FFFF00"/>
                        </a:solidFill>
                        <a:ln>
                          <a:noFill/>
                        </a:ln>
                        <a:extLst>
                          <a:ext uri="{91240B29-F687-4F45-9708-019B960494DF}">
                            <a14:hiddenLine xmlns:a14="http://schemas.microsoft.com/office/drawing/2010/main" w="28575">
                              <a:solidFill>
                                <a:srgbClr val="00B050"/>
                              </a:solidFill>
                              <a:miter lim="800000"/>
                              <a:headEnd/>
                              <a:tailEnd/>
                            </a14:hiddenLine>
                          </a:ext>
                        </a:extLst>
                      </wps:spPr>
                      <wps:txbx>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a:graphicData>
                </a:graphic>
                <wp14:sizeRelH relativeFrom="margin">
                  <wp14:pctWidth>0</wp14:pctWidth>
                </wp14:sizeRelH>
              </wp:anchor>
            </w:drawing>
          </mc:Choice>
          <mc:Fallback>
            <w:pict>
              <v:shapetype w14:anchorId="2B26EB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81.95pt;margin-top:4.65pt;width:97.1pt;height:52.1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PXOQIAAEMEAAAOAAAAZHJzL2Uyb0RvYy54bWysU82OEzEMviPxDlHudH52ty2jTlerroqQ&#10;Flhp4QHSJPMDmTgkaaflDs/ClQMH3qT7NjiZthS4IXKI4tj+bH+2Z9fbTpGNtK4FXdJslFIiNQfR&#10;6rqk794un00pcZ5pwRRoWdKddPR6/vTJrDeFzKEBJaQlCKJd0ZuSNt6bIkkcb2TH3AiM1KiswHbM&#10;o2jrRFjWI3qnkjxNx0kPVhgLXDqHv7eDks4jflVJ7t9UlZOeqJJibj7eNt6rcCfzGStqy0zT8kMa&#10;7B+y6FirMegJ6pZ5Rta2/Quqa7kFB5UfcegSqKqWy1gDVpOlf1Tz0DAjYy1IjjMnmtz/g+WvN/eW&#10;tKKkE0o067BFj5/33/Zf9z/I45f9d5IHinrjCrR8MPc2FOnMHfAPjmhYNEzX8sZa6BvJBCaWBfvk&#10;N4cgOHQlq/4VCIzA1h4iW9vKdgEQeSDb2JTdqSly6wnHzyy/uEivrijhqBuPs8vLcQzBiqO3sc6/&#10;kNCR8CipgF7HjGIItrlzPnZGHOpj4n1GSdUpbPSGKfI8n0ymh0E4s8nPbeKgJKw4oOHrGDTyAaoV&#10;y1apKNh6tVCWIHRJl3jSo7M7N1M6GGsIboExVoSfSFzgauDcb1fb2JzIauBxBWKHTFoYJhk3Dx8N&#10;2E+U9DjFJXUf18xKStRLHboxTTE88YOQokSJPdeszjVMc4QqqadkeC78sCprY9u6wUhZ5FTDDXaw&#10;av2x1UNWh/RxUmM9h60Kq3AuR6tfuz//CQAA//8DAFBLAwQUAAYACAAAACEAtqbtbOEAAAAJAQAA&#10;DwAAAGRycy9kb3ducmV2LnhtbEyPMU/DMBCFdyT+g3VILIg6qZXShjgVqsRAGBAtA6MbX5MI+xxs&#10;tw38eswE4+l9eu+7aj1Zw07ow+BIQj7LgCG1Tg/USXjbPd4ugYWoSCvjCCV8YYB1fXlRqVK7M73i&#10;aRs7lkoolEpCH+NYch7aHq0KMzcipezgvFUxnb7j2qtzKreGz7Nswa0aKC30asRNj+3H9mgl+A1/&#10;+bx5F6FrnsS8aZ+/G3PYSXl9NT3cA4s4xT8YfvWTOtTJae+OpAMzEoqFWCVUwkoAS/ldscyB7ROY&#10;iwJ4XfH/H9Q/AAAA//8DAFBLAQItABQABgAIAAAAIQC2gziS/gAAAOEBAAATAAAAAAAAAAAAAAAA&#10;AAAAAABbQ29udGVudF9UeXBlc10ueG1sUEsBAi0AFAAGAAgAAAAhADj9If/WAAAAlAEAAAsAAAAA&#10;AAAAAAAAAAAALwEAAF9yZWxzLy5yZWxzUEsBAi0AFAAGAAgAAAAhAFZSA9c5AgAAQwQAAA4AAAAA&#10;AAAAAAAAAAAALgIAAGRycy9lMm9Eb2MueG1sUEsBAi0AFAAGAAgAAAAhALam7WzhAAAACQEAAA8A&#10;AAAAAAAAAAAAAAAAkwQAAGRycy9kb3ducmV2LnhtbFBLBQYAAAAABAAEAPMAAAChBQAAAAA=&#10;" adj="21600,780" fillcolor="yellow" stroked="f" strokecolor="#00b050" strokeweight="2.25pt">
                <v:textbox inset=".5mm,.3mm,.5mm,.3mm">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pict>
          </mc:Fallback>
        </mc:AlternateContent>
      </w:r>
    </w:p>
    <w:p w14:paraId="759F5077" w14:textId="77777777" w:rsidR="007313C7" w:rsidRPr="00A11B4D" w:rsidRDefault="007313C7" w:rsidP="00466792">
      <w:pPr>
        <w:rPr>
          <w:rFonts w:ascii="Lotus Linotype" w:hAnsi="Lotus Linotype" w:cs="AL-Mateen"/>
          <w:color w:val="C00000"/>
          <w:sz w:val="36"/>
          <w:szCs w:val="36"/>
          <w:u w:val="single"/>
          <w:rtl/>
        </w:rPr>
      </w:pPr>
    </w:p>
    <w:p w14:paraId="414F9349" w14:textId="77777777" w:rsidR="005115B4" w:rsidRPr="00A11B4D" w:rsidRDefault="005115B4" w:rsidP="00466792">
      <w:pPr>
        <w:rPr>
          <w:rFonts w:ascii="Lotus Linotype" w:hAnsi="Lotus Linotype" w:cs="AL-Mateen"/>
          <w:color w:val="C00000"/>
          <w:sz w:val="36"/>
          <w:szCs w:val="36"/>
          <w:u w:val="single"/>
          <w:rtl/>
        </w:rPr>
      </w:pPr>
    </w:p>
    <w:p w14:paraId="2065D538" w14:textId="77777777" w:rsidR="003D4E86" w:rsidRPr="00A11B4D" w:rsidRDefault="003D4E86" w:rsidP="00466792">
      <w:pPr>
        <w:rPr>
          <w:rFonts w:ascii="Lotus Linotype" w:hAnsi="Lotus Linotype" w:cs="AL-Mateen"/>
          <w:color w:val="C00000"/>
          <w:sz w:val="36"/>
          <w:szCs w:val="36"/>
          <w:u w:val="single"/>
          <w:rtl/>
        </w:rPr>
      </w:pPr>
    </w:p>
    <w:p w14:paraId="1EF8C4FF" w14:textId="77777777" w:rsidR="003D4E86" w:rsidRPr="00A11B4D" w:rsidRDefault="003D4E86" w:rsidP="00466792">
      <w:pPr>
        <w:rPr>
          <w:rFonts w:ascii="Lotus Linotype" w:hAnsi="Lotus Linotype" w:cs="AL-Mateen"/>
          <w:color w:val="C00000"/>
          <w:sz w:val="36"/>
          <w:szCs w:val="36"/>
          <w:u w:val="single"/>
          <w:rtl/>
        </w:rPr>
      </w:pPr>
    </w:p>
    <w:p w14:paraId="042301C8" w14:textId="77777777" w:rsidR="007D1306" w:rsidRPr="00A11B4D" w:rsidRDefault="007D1306" w:rsidP="00466792">
      <w:pPr>
        <w:rPr>
          <w:rFonts w:ascii="Lotus Linotype" w:hAnsi="Lotus Linotype" w:cs="AL-Mateen"/>
          <w:color w:val="C00000"/>
          <w:sz w:val="36"/>
          <w:szCs w:val="36"/>
          <w:u w:val="single"/>
          <w:rtl/>
        </w:rPr>
      </w:pPr>
    </w:p>
    <w:p w14:paraId="61282746" w14:textId="5AA3FF5A" w:rsidR="009C23C6" w:rsidRPr="00A11B4D" w:rsidRDefault="00126A41" w:rsidP="00914157">
      <w:pPr>
        <w:jc w:val="center"/>
        <w:rPr>
          <w:rFonts w:ascii="Lotus Linotype" w:hAnsi="Lotus Linotype" w:cs="AL-Mateen"/>
          <w:color w:val="C00000"/>
          <w:sz w:val="36"/>
          <w:szCs w:val="36"/>
          <w:u w:val="single"/>
          <w:rtl/>
        </w:rPr>
      </w:pPr>
      <w:r w:rsidRPr="00A11B4D">
        <w:rPr>
          <w:rFonts w:ascii="Lotus Linotype" w:hAnsi="Lotus Linotype" w:cs="AL-Mateen"/>
          <w:color w:val="C00000"/>
          <w:sz w:val="36"/>
          <w:szCs w:val="36"/>
          <w:u w:val="single"/>
          <w:rtl/>
        </w:rPr>
        <w:t>الخ</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ط</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ب</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ة</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 xml:space="preserve"> الأ</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و</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ل</w:t>
      </w:r>
      <w:r w:rsidRPr="00A11B4D">
        <w:rPr>
          <w:rFonts w:ascii="Lotus Linotype" w:hAnsi="Lotus Linotype" w:cs="AL-Mateen" w:hint="cs"/>
          <w:color w:val="C00000"/>
          <w:sz w:val="36"/>
          <w:szCs w:val="36"/>
          <w:u w:val="single"/>
          <w:rtl/>
        </w:rPr>
        <w:t>َ</w:t>
      </w:r>
      <w:r w:rsidRPr="00A11B4D">
        <w:rPr>
          <w:rFonts w:ascii="Lotus Linotype" w:hAnsi="Lotus Linotype" w:cs="AL-Mateen"/>
          <w:color w:val="C00000"/>
          <w:sz w:val="36"/>
          <w:szCs w:val="36"/>
          <w:u w:val="single"/>
          <w:rtl/>
        </w:rPr>
        <w:t>ى</w:t>
      </w:r>
    </w:p>
    <w:p w14:paraId="55559FDF" w14:textId="2AA970E5" w:rsidR="00876FC8" w:rsidRPr="00A11B4D" w:rsidRDefault="00766F47" w:rsidP="008F7083">
      <w:pPr>
        <w:pStyle w:val="ad"/>
        <w:bidi/>
        <w:rPr>
          <w:sz w:val="36"/>
          <w:szCs w:val="36"/>
          <w:rtl/>
        </w:rPr>
      </w:pPr>
      <w:r w:rsidRPr="00A11B4D">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A11B4D">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A11B4D">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وأَشهَدُ أَنَّ مُحَمَّدًا عَبدُهُ ورَسُولُهُ</w:t>
      </w:r>
      <w:r w:rsidRPr="00A11B4D">
        <w:rPr>
          <w:rFonts w:ascii="Lotus Linotype" w:eastAsiaTheme="minorHAnsi" w:hAnsi="Lotus Linotype" w:cs="Lotus Linotype" w:hint="cs"/>
          <w:color w:val="0D0D0D" w:themeColor="text1" w:themeTint="F2"/>
          <w:sz w:val="36"/>
          <w:szCs w:val="36"/>
          <w:rtl/>
        </w:rPr>
        <w:t xml:space="preserve">، صَلَّى اللهُ عَلَيهِ وعلى </w:t>
      </w:r>
      <w:proofErr w:type="spellStart"/>
      <w:r w:rsidRPr="00A11B4D">
        <w:rPr>
          <w:rFonts w:ascii="Lotus Linotype" w:eastAsiaTheme="minorHAnsi" w:hAnsi="Lotus Linotype" w:cs="Lotus Linotype" w:hint="cs"/>
          <w:color w:val="0D0D0D" w:themeColor="text1" w:themeTint="F2"/>
          <w:sz w:val="36"/>
          <w:szCs w:val="36"/>
          <w:rtl/>
        </w:rPr>
        <w:t>آلِهِ</w:t>
      </w:r>
      <w:proofErr w:type="spellEnd"/>
      <w:r w:rsidRPr="00A11B4D">
        <w:rPr>
          <w:rFonts w:ascii="Lotus Linotype" w:eastAsiaTheme="minorHAnsi" w:hAnsi="Lotus Linotype" w:cs="Lotus Linotype" w:hint="cs"/>
          <w:color w:val="0D0D0D" w:themeColor="text1" w:themeTint="F2"/>
          <w:sz w:val="36"/>
          <w:szCs w:val="36"/>
          <w:rtl/>
        </w:rPr>
        <w:t xml:space="preserve"> وصَحبِهِ، وسَلَّمَ تَسلِيمًا كَثِيرًا.</w:t>
      </w:r>
      <w:r w:rsidR="002339E5" w:rsidRPr="00A11B4D">
        <w:rPr>
          <w:sz w:val="36"/>
          <w:szCs w:val="36"/>
          <w:rtl/>
        </w:rPr>
        <w:t xml:space="preserve"> </w:t>
      </w:r>
    </w:p>
    <w:p w14:paraId="7E63F880" w14:textId="31E1CB4A" w:rsidR="00257A6D" w:rsidRPr="00A11B4D" w:rsidRDefault="00257A6D" w:rsidP="00257A6D">
      <w:pPr>
        <w:rPr>
          <w:rFonts w:ascii="Lotus Linotype" w:hAnsi="Lotus Linotype" w:cs="Lotus Linotype"/>
          <w:sz w:val="36"/>
          <w:szCs w:val="36"/>
          <w:rtl/>
        </w:rPr>
      </w:pPr>
      <w:r w:rsidRPr="00A11B4D">
        <w:rPr>
          <w:rFonts w:ascii="Lotus Linotype" w:eastAsia="Arial Unicode MS" w:hAnsi="Lotus Linotype" w:cs="AL-Mateen" w:hint="cs"/>
          <w:color w:val="0D0D0D" w:themeColor="text1" w:themeTint="F2"/>
          <w:sz w:val="36"/>
          <w:szCs w:val="36"/>
          <w:u w:val="single"/>
          <w:rtl/>
        </w:rPr>
        <w:t>أَمَّا بَعْدُ</w:t>
      </w:r>
      <w:r w:rsidRPr="00A11B4D">
        <w:rPr>
          <w:rFonts w:ascii="Lotus Linotype" w:eastAsia="Arial Unicode MS" w:hAnsi="Lotus Linotype" w:cs="AL-Mateen" w:hint="cs"/>
          <w:color w:val="0D0D0D" w:themeColor="text1" w:themeTint="F2"/>
          <w:sz w:val="36"/>
          <w:szCs w:val="36"/>
          <w:rtl/>
        </w:rPr>
        <w:t>:</w:t>
      </w:r>
      <w:r w:rsidRPr="00A11B4D">
        <w:rPr>
          <w:rFonts w:ascii="Lotus Linotype" w:hAnsi="Lotus Linotype" w:cs="Lotus Linotype"/>
          <w:sz w:val="36"/>
          <w:szCs w:val="36"/>
          <w:rtl/>
        </w:rPr>
        <w:t xml:space="preserve"> فَأُوصِيكُم ونَفْسِي بِتَقْوَ</w:t>
      </w:r>
      <w:r w:rsidRPr="00A11B4D">
        <w:rPr>
          <w:rFonts w:ascii="Lotus Linotype" w:hAnsi="Lotus Linotype" w:cs="Lotus Linotype" w:hint="cs"/>
          <w:sz w:val="36"/>
          <w:szCs w:val="36"/>
          <w:rtl/>
        </w:rPr>
        <w:t xml:space="preserve">ى اللهِ </w:t>
      </w:r>
      <w:r w:rsidRPr="00A11B4D">
        <w:rPr>
          <w:rFonts w:ascii="Lotus Linotype" w:hAnsi="Lotus Linotype" w:cs="Lotus Linotype"/>
          <w:sz w:val="36"/>
          <w:szCs w:val="36"/>
        </w:rPr>
        <w:sym w:font="AGA Arabesque" w:char="F055"/>
      </w:r>
      <w:r w:rsidRPr="00A11B4D">
        <w:rPr>
          <w:rFonts w:ascii="Lotus Linotype" w:hAnsi="Lotus Linotype" w:cs="Lotus Linotype" w:hint="cs"/>
          <w:sz w:val="36"/>
          <w:szCs w:val="36"/>
          <w:rtl/>
        </w:rPr>
        <w:t>؛ فهي سبب</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لدخول</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الجن</w:t>
      </w:r>
      <w:r w:rsidR="00787213" w:rsidRPr="00A11B4D">
        <w:rPr>
          <w:rFonts w:ascii="Lotus Linotype" w:hAnsi="Lotus Linotype" w:cs="Lotus Linotype" w:hint="cs"/>
          <w:sz w:val="36"/>
          <w:szCs w:val="36"/>
          <w:rtl/>
        </w:rPr>
        <w:t>ة</w:t>
      </w:r>
      <w:r w:rsidRPr="00A11B4D">
        <w:rPr>
          <w:rFonts w:ascii="Lotus Linotype" w:hAnsi="Lotus Linotype" w:cs="Lotus Linotype" w:hint="cs"/>
          <w:sz w:val="36"/>
          <w:szCs w:val="36"/>
          <w:rtl/>
        </w:rPr>
        <w:t xml:space="preserve"> والنجاة</w:t>
      </w:r>
      <w:r w:rsidR="00937F34"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من الن</w:t>
      </w:r>
      <w:r w:rsidR="00787213" w:rsidRPr="00A11B4D">
        <w:rPr>
          <w:rFonts w:ascii="Lotus Linotype" w:hAnsi="Lotus Linotype" w:cs="Lotus Linotype" w:hint="cs"/>
          <w:sz w:val="36"/>
          <w:szCs w:val="36"/>
          <w:rtl/>
        </w:rPr>
        <w:t>ار</w:t>
      </w:r>
      <w:r w:rsidRPr="00A11B4D">
        <w:rPr>
          <w:rFonts w:ascii="Lotus Linotype" w:hAnsi="Lotus Linotype" w:cs="Lotus Linotype" w:hint="cs"/>
          <w:sz w:val="36"/>
          <w:szCs w:val="36"/>
          <w:rtl/>
        </w:rPr>
        <w:t>؛</w:t>
      </w:r>
      <w:r w:rsidRPr="00A11B4D">
        <w:rPr>
          <w:rFonts w:ascii="Lotus Linotype" w:hAnsi="Lotus Linotype" w:cs="Lotus Linotype" w:hint="cs"/>
          <w:b/>
          <w:bCs/>
          <w:sz w:val="36"/>
          <w:szCs w:val="36"/>
          <w:rtl/>
        </w:rPr>
        <w:t xml:space="preserve"> </w:t>
      </w:r>
      <w:r w:rsidRPr="00A11B4D">
        <w:rPr>
          <w:rFonts w:ascii="Lotus Linotype" w:hAnsi="Lotus Linotype" w:cs="Lotus Linotype" w:hint="cs"/>
          <w:sz w:val="36"/>
          <w:szCs w:val="36"/>
          <w:rtl/>
        </w:rPr>
        <w:t>قال تعالى:</w:t>
      </w:r>
      <w:r w:rsidRPr="00A11B4D">
        <w:rPr>
          <w:rFonts w:ascii="Lotus Linotype" w:hAnsi="Lotus Linotype" w:cs="AL-Mateen" w:hint="cs"/>
          <w:sz w:val="36"/>
          <w:szCs w:val="36"/>
          <w:rtl/>
        </w:rPr>
        <w:t xml:space="preserve"> </w:t>
      </w:r>
      <w:r w:rsidRPr="00A11B4D">
        <w:rPr>
          <w:rFonts w:ascii="Lotus Linotype" w:hAnsi="Lotus Linotype" w:cs="Lotus Linotype"/>
          <w:sz w:val="36"/>
          <w:szCs w:val="36"/>
          <w:rtl/>
        </w:rPr>
        <w:t>﴿</w:t>
      </w:r>
      <w:r w:rsidRPr="00A11B4D">
        <w:rPr>
          <w:rFonts w:ascii="Lotus Linotype" w:hAnsi="Lotus Linotype" w:cs="Lotus Linotype"/>
          <w:b/>
          <w:bCs/>
          <w:color w:val="C00000"/>
          <w:sz w:val="36"/>
          <w:szCs w:val="36"/>
          <w:rtl/>
        </w:rPr>
        <w:t>تِلْكَ الْجَنَّةُ الَّتِي نُورِثُ مِنْ عِبادِنا مَنْ كانَ تَقِيًّا</w:t>
      </w:r>
      <w:r w:rsidRPr="00A11B4D">
        <w:rPr>
          <w:rFonts w:ascii="Lotus Linotype" w:hAnsi="Lotus Linotype" w:cs="Lotus Linotype"/>
          <w:sz w:val="36"/>
          <w:szCs w:val="36"/>
          <w:rtl/>
        </w:rPr>
        <w:t>﴾.</w:t>
      </w:r>
    </w:p>
    <w:p w14:paraId="758F3E89" w14:textId="15312DB2" w:rsidR="004C4730" w:rsidRPr="00A11B4D" w:rsidRDefault="00F7078A" w:rsidP="00133924">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وم</w:t>
      </w:r>
      <w:r w:rsidRPr="00A11B4D">
        <w:rPr>
          <w:rFonts w:ascii="Lotus Linotype" w:eastAsiaTheme="minorHAnsi" w:hAnsi="Lotus Linotype" w:cs="AL-Mateen" w:hint="cs"/>
          <w:sz w:val="36"/>
          <w:szCs w:val="36"/>
          <w:u w:val="single"/>
          <w:rtl/>
        </w:rPr>
        <w:t>ِ</w:t>
      </w:r>
      <w:r w:rsidR="00C82B1D" w:rsidRPr="00A11B4D">
        <w:rPr>
          <w:rFonts w:ascii="Lotus Linotype" w:eastAsiaTheme="minorHAnsi" w:hAnsi="Lotus Linotype" w:cs="AL-Mateen" w:hint="cs"/>
          <w:sz w:val="36"/>
          <w:szCs w:val="36"/>
          <w:u w:val="single"/>
          <w:rtl/>
        </w:rPr>
        <w:t>نْ نَعيمِ ال</w:t>
      </w:r>
      <w:r w:rsidR="00133924" w:rsidRPr="00A11B4D">
        <w:rPr>
          <w:rFonts w:ascii="Lotus Linotype" w:eastAsiaTheme="minorHAnsi" w:hAnsi="Lotus Linotype" w:cs="AL-Mateen" w:hint="cs"/>
          <w:sz w:val="36"/>
          <w:szCs w:val="36"/>
          <w:u w:val="single"/>
          <w:rtl/>
        </w:rPr>
        <w:t>ر</w:t>
      </w:r>
      <w:r w:rsidR="000D176B" w:rsidRPr="00A11B4D">
        <w:rPr>
          <w:rFonts w:ascii="Lotus Linotype" w:eastAsiaTheme="minorHAnsi" w:hAnsi="Lotus Linotype" w:cs="AL-Mateen" w:hint="cs"/>
          <w:sz w:val="36"/>
          <w:szCs w:val="36"/>
          <w:u w:val="single"/>
          <w:rtl/>
        </w:rPr>
        <w:t>َّ</w:t>
      </w:r>
      <w:r w:rsidR="00133924" w:rsidRPr="00A11B4D">
        <w:rPr>
          <w:rFonts w:ascii="Lotus Linotype" w:eastAsiaTheme="minorHAnsi" w:hAnsi="Lotus Linotype" w:cs="AL-Mateen" w:hint="cs"/>
          <w:sz w:val="36"/>
          <w:szCs w:val="36"/>
          <w:u w:val="single"/>
          <w:rtl/>
        </w:rPr>
        <w:t>حمنِ،</w:t>
      </w:r>
      <w:r w:rsidR="00C82B1D" w:rsidRPr="00A11B4D">
        <w:rPr>
          <w:rFonts w:ascii="Lotus Linotype" w:eastAsiaTheme="minorHAnsi" w:hAnsi="Lotus Linotype" w:cs="AL-Mateen" w:hint="cs"/>
          <w:sz w:val="36"/>
          <w:szCs w:val="36"/>
          <w:u w:val="single"/>
          <w:rtl/>
        </w:rPr>
        <w:t xml:space="preserve"> </w:t>
      </w:r>
      <w:r w:rsidR="00C82B1D" w:rsidRPr="00A11B4D">
        <w:rPr>
          <w:rFonts w:ascii="Lotus Linotype" w:eastAsiaTheme="minorHAnsi" w:hAnsi="Lotus Linotype" w:cs="Lotus Linotype"/>
          <w:sz w:val="36"/>
          <w:szCs w:val="36"/>
          <w:rtl/>
        </w:rPr>
        <w:t xml:space="preserve">في </w:t>
      </w:r>
      <w:r w:rsidR="00133924" w:rsidRPr="00A11B4D">
        <w:rPr>
          <w:rFonts w:ascii="Lotus Linotype" w:eastAsiaTheme="minorHAnsi" w:hAnsi="Lotus Linotype" w:cs="Lotus Linotype"/>
          <w:sz w:val="36"/>
          <w:szCs w:val="36"/>
          <w:rtl/>
        </w:rPr>
        <w:t>ر</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و</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ض</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ات</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 xml:space="preserve"> </w:t>
      </w:r>
      <w:r w:rsidR="00C82B1D" w:rsidRPr="00A11B4D">
        <w:rPr>
          <w:rFonts w:ascii="Lotus Linotype" w:eastAsiaTheme="minorHAnsi" w:hAnsi="Lotus Linotype" w:cs="Lotus Linotype"/>
          <w:sz w:val="36"/>
          <w:szCs w:val="36"/>
          <w:rtl/>
        </w:rPr>
        <w:t>الج</w:t>
      </w:r>
      <w:r w:rsidR="00133924" w:rsidRPr="00A11B4D">
        <w:rPr>
          <w:rFonts w:ascii="Lotus Linotype" w:eastAsiaTheme="minorHAnsi" w:hAnsi="Lotus Linotype" w:cs="Lotus Linotype"/>
          <w:sz w:val="36"/>
          <w:szCs w:val="36"/>
          <w:rtl/>
        </w:rPr>
        <w:t>ِ</w:t>
      </w:r>
      <w:r w:rsidR="00C82B1D" w:rsidRPr="00A11B4D">
        <w:rPr>
          <w:rFonts w:ascii="Lotus Linotype" w:eastAsiaTheme="minorHAnsi" w:hAnsi="Lotus Linotype" w:cs="Lotus Linotype"/>
          <w:sz w:val="36"/>
          <w:szCs w:val="36"/>
          <w:rtl/>
        </w:rPr>
        <w:t>ن</w:t>
      </w:r>
      <w:r w:rsidR="00133924" w:rsidRPr="00A11B4D">
        <w:rPr>
          <w:rFonts w:ascii="Lotus Linotype" w:eastAsiaTheme="minorHAnsi" w:hAnsi="Lotus Linotype" w:cs="Lotus Linotype" w:hint="cs"/>
          <w:sz w:val="36"/>
          <w:szCs w:val="36"/>
          <w:rtl/>
        </w:rPr>
        <w:t>َ</w:t>
      </w:r>
      <w:r w:rsidR="00133924" w:rsidRPr="00A11B4D">
        <w:rPr>
          <w:rFonts w:ascii="Lotus Linotype" w:eastAsiaTheme="minorHAnsi" w:hAnsi="Lotus Linotype" w:cs="Lotus Linotype"/>
          <w:sz w:val="36"/>
          <w:szCs w:val="36"/>
          <w:rtl/>
        </w:rPr>
        <w:t>ان</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color w:val="0D0D0D" w:themeColor="text1" w:themeTint="F2"/>
          <w:sz w:val="36"/>
          <w:szCs w:val="36"/>
          <w:rtl/>
        </w:rPr>
        <w:t xml:space="preserve"> </w:t>
      </w:r>
      <w:r w:rsidR="00F91B41" w:rsidRPr="00A11B4D">
        <w:rPr>
          <w:rFonts w:ascii="Lotus Linotype" w:eastAsiaTheme="minorHAnsi" w:hAnsi="Lotus Linotype" w:cs="Lotus Linotype" w:hint="cs"/>
          <w:b/>
          <w:bCs/>
          <w:color w:val="0070C0"/>
          <w:sz w:val="36"/>
          <w:szCs w:val="36"/>
          <w:rtl/>
        </w:rPr>
        <w:t>الحُورُ ال</w:t>
      </w:r>
      <w:r w:rsidR="00133924" w:rsidRPr="00A11B4D">
        <w:rPr>
          <w:rFonts w:ascii="Lotus Linotype" w:eastAsiaTheme="minorHAnsi" w:hAnsi="Lotus Linotype" w:cs="Lotus Linotype" w:hint="cs"/>
          <w:b/>
          <w:bCs/>
          <w:color w:val="0070C0"/>
          <w:sz w:val="36"/>
          <w:szCs w:val="36"/>
          <w:rtl/>
        </w:rPr>
        <w:t>حِسَان</w:t>
      </w:r>
      <w:r w:rsidR="004C4730" w:rsidRPr="00A11B4D">
        <w:rPr>
          <w:rFonts w:ascii="Lotus Linotype" w:eastAsiaTheme="minorHAnsi" w:hAnsi="Lotus Linotype" w:cs="Lotus Linotype" w:hint="cs"/>
          <w:color w:val="0D0D0D" w:themeColor="text1" w:themeTint="F2"/>
          <w:sz w:val="36"/>
          <w:szCs w:val="36"/>
          <w:rtl/>
        </w:rPr>
        <w:t>!</w:t>
      </w:r>
      <w:r w:rsidR="00F94E5A" w:rsidRPr="00A11B4D">
        <w:rPr>
          <w:rStyle w:val="a8"/>
          <w:rFonts w:ascii="Lotus Linotype" w:eastAsiaTheme="minorHAnsi" w:hAnsi="Lotus Linotype" w:cs="Lotus Linotype"/>
          <w:color w:val="0D0D0D" w:themeColor="text1" w:themeTint="F2"/>
          <w:sz w:val="36"/>
          <w:szCs w:val="36"/>
          <w:rtl/>
        </w:rPr>
        <w:footnoteReference w:id="2"/>
      </w:r>
      <w:r w:rsidR="00F91B41" w:rsidRPr="00A11B4D">
        <w:rPr>
          <w:rFonts w:ascii="Lotus Linotype" w:eastAsiaTheme="minorHAnsi" w:hAnsi="Lotus Linotype" w:cs="Lotus Linotype" w:hint="cs"/>
          <w:sz w:val="36"/>
          <w:szCs w:val="36"/>
          <w:rtl/>
        </w:rPr>
        <w:t xml:space="preserve"> </w:t>
      </w:r>
      <w:r w:rsidR="004C4730" w:rsidRPr="00A11B4D">
        <w:rPr>
          <w:rFonts w:ascii="Lotus Linotype" w:eastAsiaTheme="minorHAnsi" w:hAnsi="Lotus Linotype" w:cs="Lotus Linotype" w:hint="cs"/>
          <w:sz w:val="36"/>
          <w:szCs w:val="36"/>
          <w:rtl/>
        </w:rPr>
        <w:t>فإنَّ الله</w:t>
      </w:r>
      <w:r w:rsidR="00056F3F"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hint="cs"/>
          <w:sz w:val="36"/>
          <w:szCs w:val="36"/>
          <w:rtl/>
        </w:rPr>
        <w:t xml:space="preserve"> </w:t>
      </w:r>
      <w:r w:rsidR="0022381A" w:rsidRPr="00A11B4D">
        <w:rPr>
          <w:rFonts w:ascii="Lotus Linotype" w:eastAsiaTheme="minorHAnsi" w:hAnsi="Lotus Linotype" w:cs="Lotus Linotype"/>
          <w:sz w:val="36"/>
          <w:szCs w:val="36"/>
          <w:rtl/>
        </w:rPr>
        <w:t>يزو</w:t>
      </w:r>
      <w:r w:rsidR="005163F8"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ج</w:t>
      </w:r>
      <w:r w:rsidR="005163F8"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المؤمنين</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في الجنة</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sz w:val="36"/>
          <w:szCs w:val="36"/>
          <w:rtl/>
        </w:rPr>
        <w:t xml:space="preserve"> بزوجات</w:t>
      </w:r>
      <w:r w:rsidR="005163F8"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sz w:val="36"/>
          <w:szCs w:val="36"/>
          <w:rtl/>
        </w:rPr>
        <w:t xml:space="preserve"> </w:t>
      </w:r>
      <w:r w:rsidR="00005E16"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غير</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زوجات</w:t>
      </w:r>
      <w:r w:rsidR="00056F3F"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هم اللواتي في الدنيا</w:t>
      </w:r>
      <w:r w:rsidR="00005E16" w:rsidRPr="00A11B4D">
        <w:rPr>
          <w:rFonts w:ascii="Lotus Linotype" w:eastAsiaTheme="minorHAnsi" w:hAnsi="Lotus Linotype" w:cs="Lotus Linotype" w:hint="cs"/>
          <w:sz w:val="36"/>
          <w:szCs w:val="36"/>
          <w:rtl/>
        </w:rPr>
        <w:t>)</w:t>
      </w:r>
      <w:r w:rsidR="004C4730"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قال </w:t>
      </w:r>
      <w:r w:rsidR="005A2A00" w:rsidRPr="00A11B4D">
        <w:rPr>
          <w:rFonts w:ascii="Lotus Linotype" w:eastAsiaTheme="minorHAnsi" w:hAnsi="Lotus Linotype" w:cs="Lotus Linotype"/>
          <w:sz w:val="36"/>
          <w:szCs w:val="36"/>
        </w:rPr>
        <w:sym w:font="AGA Arabesque" w:char="F049"/>
      </w:r>
      <w:r w:rsidR="0022381A" w:rsidRPr="00A11B4D">
        <w:rPr>
          <w:rFonts w:ascii="Lotus Linotype" w:eastAsiaTheme="minorHAnsi" w:hAnsi="Lotus Linotype" w:cs="Lotus Linotype"/>
          <w:sz w:val="36"/>
          <w:szCs w:val="36"/>
          <w:rtl/>
        </w:rPr>
        <w:t xml:space="preserve">: </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b/>
          <w:bCs/>
          <w:color w:val="C00000"/>
          <w:sz w:val="36"/>
          <w:szCs w:val="36"/>
          <w:rtl/>
        </w:rPr>
        <w:t>كَذَلِكَ وَزَوَّجْنَاهُم بِحُورٍ عِينٍ</w:t>
      </w:r>
      <w:r w:rsidR="004C4730" w:rsidRPr="00A11B4D">
        <w:rPr>
          <w:rFonts w:ascii="Lotus Linotype" w:eastAsiaTheme="minorHAnsi" w:hAnsi="Lotus Linotype" w:cs="Lotus Linotype"/>
          <w:sz w:val="36"/>
          <w:szCs w:val="36"/>
          <w:rtl/>
        </w:rPr>
        <w:t>﴾</w:t>
      </w:r>
      <w:r w:rsidR="0022381A" w:rsidRPr="00A11B4D">
        <w:rPr>
          <w:rFonts w:ascii="Lotus Linotype" w:eastAsiaTheme="minorHAnsi" w:hAnsi="Lotus Linotype" w:cs="Lotus Linotype"/>
          <w:sz w:val="36"/>
          <w:szCs w:val="36"/>
          <w:rtl/>
        </w:rPr>
        <w:t>.</w:t>
      </w:r>
    </w:p>
    <w:p w14:paraId="0ADDC579" w14:textId="1D99DADF" w:rsidR="005A2A00" w:rsidRPr="00A11B4D" w:rsidRDefault="006812A9" w:rsidP="00F95FE7">
      <w:pPr>
        <w:spacing w:after="200" w:line="276" w:lineRule="auto"/>
        <w:rPr>
          <w:rFonts w:ascii="Lotus Linotype" w:eastAsiaTheme="minorHAnsi" w:hAnsi="Lotus Linotype" w:cs="Lotus Linotype"/>
          <w:sz w:val="36"/>
          <w:szCs w:val="36"/>
          <w:rtl/>
        </w:rPr>
      </w:pPr>
      <w:r w:rsidRPr="00A11B4D">
        <w:rPr>
          <w:rFonts w:ascii="AL-Mateen" w:eastAsiaTheme="minorHAnsi" w:hAnsi="AL-Mateen" w:cs="AL-Mateen"/>
          <w:sz w:val="36"/>
          <w:szCs w:val="36"/>
          <w:u w:val="single"/>
          <w:rtl/>
        </w:rPr>
        <w:lastRenderedPageBreak/>
        <w:t xml:space="preserve">والحُور: </w:t>
      </w:r>
      <w:r w:rsidRPr="00A11B4D">
        <w:rPr>
          <w:rFonts w:ascii="Lotus Linotype" w:eastAsiaTheme="minorHAnsi" w:hAnsi="Lotus Linotype" w:cs="Lotus Linotype"/>
          <w:sz w:val="36"/>
          <w:szCs w:val="36"/>
          <w:rtl/>
        </w:rPr>
        <w:t>جمع حَوْراء، وهي</w:t>
      </w:r>
      <w:r w:rsidR="005A2A00" w:rsidRPr="00A11B4D">
        <w:rPr>
          <w:sz w:val="36"/>
          <w:szCs w:val="36"/>
          <w:rtl/>
        </w:rPr>
        <w:t xml:space="preserve"> </w:t>
      </w:r>
      <w:r w:rsidR="005A2A00" w:rsidRPr="00A11B4D">
        <w:rPr>
          <w:rFonts w:ascii="Lotus Linotype" w:eastAsiaTheme="minorHAnsi" w:hAnsi="Lotus Linotype" w:cs="Lotus Linotype"/>
          <w:b/>
          <w:bCs/>
          <w:color w:val="0070C0"/>
          <w:sz w:val="36"/>
          <w:szCs w:val="36"/>
          <w:rtl/>
        </w:rPr>
        <w:t>الشابَّةُ الحسناء</w:t>
      </w:r>
      <w:r w:rsidR="005A2A00" w:rsidRPr="00A11B4D">
        <w:rPr>
          <w:rFonts w:ascii="Lotus Linotype" w:eastAsiaTheme="minorHAnsi" w:hAnsi="Lotus Linotype" w:cs="Lotus Linotype" w:hint="cs"/>
          <w:sz w:val="36"/>
          <w:szCs w:val="36"/>
          <w:rtl/>
        </w:rPr>
        <w:t>،</w:t>
      </w:r>
      <w:r w:rsidR="005A2A00" w:rsidRPr="00A11B4D">
        <w:rPr>
          <w:rFonts w:ascii="Lotus Linotype" w:eastAsiaTheme="minorHAnsi" w:hAnsi="Lotus Linotype" w:cs="Lotus Linotype"/>
          <w:sz w:val="36"/>
          <w:szCs w:val="36"/>
          <w:rtl/>
        </w:rPr>
        <w:t xml:space="preserve"> الجميلة</w:t>
      </w:r>
      <w:r w:rsidR="007F2932" w:rsidRPr="00A11B4D">
        <w:rPr>
          <w:rFonts w:ascii="Lotus Linotype" w:eastAsiaTheme="minorHAnsi" w:hAnsi="Lotus Linotype" w:cs="Lotus Linotype" w:hint="cs"/>
          <w:sz w:val="36"/>
          <w:szCs w:val="36"/>
          <w:rtl/>
        </w:rPr>
        <w:t>ُ</w:t>
      </w:r>
      <w:r w:rsidR="005A2A00" w:rsidRPr="00A11B4D">
        <w:rPr>
          <w:rFonts w:ascii="Lotus Linotype" w:eastAsiaTheme="minorHAnsi" w:hAnsi="Lotus Linotype" w:cs="Lotus Linotype"/>
          <w:sz w:val="36"/>
          <w:szCs w:val="36"/>
          <w:rtl/>
        </w:rPr>
        <w:t xml:space="preserve"> البيضاء</w:t>
      </w:r>
      <w:r w:rsidR="005A2A00"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color w:val="0D0D0D" w:themeColor="text1" w:themeTint="F2"/>
          <w:sz w:val="36"/>
          <w:szCs w:val="36"/>
          <w:rtl/>
        </w:rPr>
        <w:t>شديدة</w:t>
      </w:r>
      <w:r w:rsidR="005163F8"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بياض</w:t>
      </w:r>
      <w:r w:rsidR="005163F8"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hint="cs"/>
          <w:color w:val="0D0D0D" w:themeColor="text1" w:themeTint="F2"/>
          <w:sz w:val="36"/>
          <w:szCs w:val="36"/>
          <w:rtl/>
        </w:rPr>
        <w:t xml:space="preserve"> </w:t>
      </w:r>
      <w:r w:rsidRPr="00A11B4D">
        <w:rPr>
          <w:rFonts w:ascii="Lotus Linotype" w:eastAsiaTheme="minorHAnsi" w:hAnsi="Lotus Linotype" w:cs="Lotus Linotype"/>
          <w:color w:val="0D0D0D" w:themeColor="text1" w:themeTint="F2"/>
          <w:sz w:val="36"/>
          <w:szCs w:val="36"/>
          <w:rtl/>
        </w:rPr>
        <w:t>الع</w:t>
      </w:r>
      <w:r w:rsidR="00F95FE7"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ين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شد</w:t>
      </w:r>
      <w:r w:rsidRPr="00A11B4D">
        <w:rPr>
          <w:rFonts w:ascii="Lotus Linotype" w:eastAsiaTheme="minorHAnsi" w:hAnsi="Lotus Linotype" w:cs="Lotus Linotype" w:hint="cs"/>
          <w:sz w:val="36"/>
          <w:szCs w:val="36"/>
          <w:rtl/>
        </w:rPr>
        <w:t>يدة</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سواد</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ها</w:t>
      </w:r>
      <w:r w:rsidR="005A2A00" w:rsidRPr="00A11B4D">
        <w:rPr>
          <w:rFonts w:ascii="Lotus Linotype" w:eastAsiaTheme="minorHAnsi" w:hAnsi="Lotus Linotype" w:cs="Lotus Linotype" w:hint="cs"/>
          <w:sz w:val="36"/>
          <w:szCs w:val="36"/>
          <w:rtl/>
        </w:rPr>
        <w:t>.</w:t>
      </w:r>
    </w:p>
    <w:p w14:paraId="2469BF2F" w14:textId="17A608D7" w:rsidR="0022381A" w:rsidRPr="00A11B4D" w:rsidRDefault="006812A9" w:rsidP="005A2A00">
      <w:pPr>
        <w:spacing w:after="200" w:line="276" w:lineRule="auto"/>
        <w:rPr>
          <w:rFonts w:ascii="Lotus Linotype" w:eastAsiaTheme="minorHAnsi" w:hAnsi="Lotus Linotype" w:cs="Lotus Linotype"/>
          <w:sz w:val="36"/>
          <w:szCs w:val="36"/>
          <w:rtl/>
        </w:rPr>
      </w:pPr>
      <w:r w:rsidRPr="00A11B4D">
        <w:rPr>
          <w:rFonts w:ascii="AL-Mateen" w:eastAsiaTheme="minorHAnsi" w:hAnsi="AL-Mateen" w:cs="AL-Mateen" w:hint="cs"/>
          <w:sz w:val="36"/>
          <w:szCs w:val="36"/>
          <w:u w:val="single"/>
          <w:rtl/>
        </w:rPr>
        <w:t>والعِين:</w:t>
      </w:r>
      <w:r w:rsidRPr="00A11B4D">
        <w:rPr>
          <w:rFonts w:ascii="Lotus Linotype" w:eastAsiaTheme="minorHAnsi" w:hAnsi="Lotus Linotype" w:cs="Lotus Linotype"/>
          <w:sz w:val="36"/>
          <w:szCs w:val="36"/>
          <w:rtl/>
        </w:rPr>
        <w:t xml:space="preserve"> جمع</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عَينَاء، </w:t>
      </w:r>
      <w:r w:rsidR="005A2A00" w:rsidRPr="00A11B4D">
        <w:rPr>
          <w:rFonts w:ascii="Lotus Linotype" w:eastAsiaTheme="minorHAnsi" w:hAnsi="Lotus Linotype" w:cs="Lotus Linotype"/>
          <w:sz w:val="36"/>
          <w:szCs w:val="36"/>
          <w:rtl/>
        </w:rPr>
        <w:t>وهي</w:t>
      </w:r>
      <w:r w:rsidR="005A2A00" w:rsidRPr="00A11B4D">
        <w:rPr>
          <w:rFonts w:ascii="Lotus Linotype" w:eastAsiaTheme="minorHAnsi" w:hAnsi="Lotus Linotype" w:cs="Lotus Linotype" w:hint="cs"/>
          <w:sz w:val="36"/>
          <w:szCs w:val="36"/>
          <w:rtl/>
        </w:rPr>
        <w:t xml:space="preserve"> </w:t>
      </w:r>
      <w:r w:rsidR="005A2A00" w:rsidRPr="00A11B4D">
        <w:rPr>
          <w:rFonts w:ascii="Lotus Linotype" w:eastAsiaTheme="minorHAnsi" w:hAnsi="Lotus Linotype" w:cs="Lotus Linotype" w:hint="cs"/>
          <w:b/>
          <w:bCs/>
          <w:color w:val="0070C0"/>
          <w:sz w:val="36"/>
          <w:szCs w:val="36"/>
          <w:rtl/>
        </w:rPr>
        <w:t>واسعةُ</w:t>
      </w:r>
      <w:r w:rsidR="005A2A00" w:rsidRPr="00A11B4D">
        <w:rPr>
          <w:rFonts w:ascii="Lotus Linotype" w:eastAsiaTheme="minorHAnsi" w:hAnsi="Lotus Linotype" w:cs="Lotus Linotype"/>
          <w:b/>
          <w:bCs/>
          <w:color w:val="0070C0"/>
          <w:sz w:val="36"/>
          <w:szCs w:val="36"/>
          <w:rtl/>
        </w:rPr>
        <w:t xml:space="preserve"> الع</w:t>
      </w:r>
      <w:r w:rsidR="005A2A00" w:rsidRPr="00A11B4D">
        <w:rPr>
          <w:rFonts w:ascii="Lotus Linotype" w:eastAsiaTheme="minorHAnsi" w:hAnsi="Lotus Linotype" w:cs="Lotus Linotype" w:hint="cs"/>
          <w:b/>
          <w:bCs/>
          <w:color w:val="0070C0"/>
          <w:sz w:val="36"/>
          <w:szCs w:val="36"/>
          <w:rtl/>
        </w:rPr>
        <w:t>َ</w:t>
      </w:r>
      <w:r w:rsidR="005A2A00" w:rsidRPr="00A11B4D">
        <w:rPr>
          <w:rFonts w:ascii="Lotus Linotype" w:eastAsiaTheme="minorHAnsi" w:hAnsi="Lotus Linotype" w:cs="Lotus Linotype"/>
          <w:b/>
          <w:bCs/>
          <w:color w:val="0070C0"/>
          <w:sz w:val="36"/>
          <w:szCs w:val="36"/>
          <w:rtl/>
        </w:rPr>
        <w:t>ين</w:t>
      </w:r>
      <w:r w:rsidR="005A2A00" w:rsidRPr="00A11B4D">
        <w:rPr>
          <w:rFonts w:ascii="Lotus Linotype" w:eastAsiaTheme="minorHAnsi" w:hAnsi="Lotus Linotype" w:cs="Lotus Linotype"/>
          <w:color w:val="0070C0"/>
          <w:sz w:val="36"/>
          <w:szCs w:val="36"/>
          <w:rtl/>
        </w:rPr>
        <w:t xml:space="preserve"> </w:t>
      </w:r>
      <w:r w:rsidR="005A2A00" w:rsidRPr="00A11B4D">
        <w:rPr>
          <w:rFonts w:ascii="Lotus Linotype" w:eastAsiaTheme="minorHAnsi" w:hAnsi="Lotus Linotype" w:cs="Lotus Linotype"/>
          <w:b/>
          <w:bCs/>
          <w:color w:val="0070C0"/>
          <w:sz w:val="36"/>
          <w:szCs w:val="36"/>
          <w:rtl/>
        </w:rPr>
        <w:t>مع جمال</w:t>
      </w:r>
      <w:r w:rsidR="005A2A00" w:rsidRPr="00A11B4D">
        <w:rPr>
          <w:rFonts w:ascii="Lotus Linotype" w:eastAsiaTheme="minorHAnsi" w:hAnsi="Lotus Linotype" w:cs="Lotus Linotype" w:hint="cs"/>
          <w:b/>
          <w:bCs/>
          <w:color w:val="0070C0"/>
          <w:sz w:val="36"/>
          <w:szCs w:val="36"/>
          <w:rtl/>
        </w:rPr>
        <w:t>ِ</w:t>
      </w:r>
      <w:r w:rsidR="005A2A00" w:rsidRPr="00A11B4D">
        <w:rPr>
          <w:rFonts w:ascii="Lotus Linotype" w:eastAsiaTheme="minorHAnsi" w:hAnsi="Lotus Linotype" w:cs="Lotus Linotype"/>
          <w:b/>
          <w:bCs/>
          <w:color w:val="0070C0"/>
          <w:sz w:val="36"/>
          <w:szCs w:val="36"/>
          <w:rtl/>
        </w:rPr>
        <w:t>ها</w:t>
      </w:r>
      <w:r w:rsidR="005A2A00" w:rsidRPr="00A11B4D">
        <w:rPr>
          <w:rStyle w:val="a8"/>
          <w:rFonts w:ascii="Lotus Linotype" w:eastAsiaTheme="minorHAnsi" w:hAnsi="Lotus Linotype" w:cs="Lotus Linotype"/>
          <w:sz w:val="36"/>
          <w:szCs w:val="36"/>
          <w:rtl/>
        </w:rPr>
        <w:footnoteReference w:id="3"/>
      </w:r>
      <w:r w:rsidR="005A2A00" w:rsidRPr="00A11B4D">
        <w:rPr>
          <w:rFonts w:ascii="Lotus Linotype" w:eastAsiaTheme="minorHAnsi" w:hAnsi="Lotus Linotype" w:cs="Lotus Linotype" w:hint="cs"/>
          <w:sz w:val="36"/>
          <w:szCs w:val="36"/>
          <w:rtl/>
        </w:rPr>
        <w:t xml:space="preserve">، </w:t>
      </w:r>
      <w:r w:rsidR="005A2A00" w:rsidRPr="00A11B4D">
        <w:rPr>
          <w:rFonts w:ascii="Lotus Linotype" w:eastAsiaTheme="minorHAnsi" w:hAnsi="Lotus Linotype" w:cs="Lotus Linotype"/>
          <w:sz w:val="36"/>
          <w:szCs w:val="36"/>
          <w:rtl/>
        </w:rPr>
        <w:t>وهُنَّ اللاتي جَمَعَتْ أعيُنُهُنَّ صفات الحُسْنِ والملاحة</w:t>
      </w:r>
      <w:r w:rsidR="00B2578C" w:rsidRPr="00A11B4D">
        <w:rPr>
          <w:rStyle w:val="a8"/>
          <w:rFonts w:ascii="Lotus Linotype" w:eastAsiaTheme="minorHAnsi" w:hAnsi="Lotus Linotype" w:cs="Lotus Linotype"/>
          <w:sz w:val="36"/>
          <w:szCs w:val="36"/>
          <w:rtl/>
        </w:rPr>
        <w:footnoteReference w:id="4"/>
      </w:r>
      <w:r w:rsidR="00B2578C" w:rsidRPr="00A11B4D">
        <w:rPr>
          <w:rFonts w:ascii="Lotus Linotype" w:eastAsiaTheme="minorHAnsi" w:hAnsi="Lotus Linotype" w:cs="Lotus Linotype" w:hint="cs"/>
          <w:sz w:val="36"/>
          <w:szCs w:val="36"/>
          <w:rtl/>
        </w:rPr>
        <w:t>.</w:t>
      </w:r>
      <w:r w:rsidR="0022381A" w:rsidRPr="00A11B4D">
        <w:rPr>
          <w:rFonts w:ascii="Lotus Linotype" w:eastAsiaTheme="minorHAnsi" w:hAnsi="Lotus Linotype" w:cs="Lotus Linotype"/>
          <w:sz w:val="36"/>
          <w:szCs w:val="36"/>
          <w:rtl/>
        </w:rPr>
        <w:t xml:space="preserve"> </w:t>
      </w:r>
    </w:p>
    <w:p w14:paraId="555B75DC" w14:textId="77777777" w:rsidR="005B7279" w:rsidRDefault="00F7078A" w:rsidP="007F2932">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ومِنْ أوصافِ الحور</w:t>
      </w:r>
      <w:r w:rsidR="00056F3F"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أَنَّهُنَّ كأمثال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b/>
          <w:bCs/>
          <w:color w:val="0070C0"/>
          <w:sz w:val="36"/>
          <w:szCs w:val="36"/>
          <w:rtl/>
        </w:rPr>
        <w:t>اللؤلؤ</w:t>
      </w:r>
      <w:r w:rsidRPr="00A11B4D">
        <w:rPr>
          <w:rFonts w:ascii="Lotus Linotype" w:eastAsiaTheme="minorHAnsi" w:hAnsi="Lotus Linotype" w:cs="Lotus Linotype" w:hint="cs"/>
          <w:b/>
          <w:bCs/>
          <w:color w:val="0070C0"/>
          <w:sz w:val="36"/>
          <w:szCs w:val="36"/>
          <w:rtl/>
        </w:rPr>
        <w:t>ِ</w:t>
      </w:r>
      <w:r w:rsidRPr="00A11B4D">
        <w:rPr>
          <w:rFonts w:ascii="Lotus Linotype" w:eastAsiaTheme="minorHAnsi" w:hAnsi="Lotus Linotype" w:cs="Lotus Linotype"/>
          <w:b/>
          <w:bCs/>
          <w:color w:val="0070C0"/>
          <w:sz w:val="36"/>
          <w:szCs w:val="36"/>
          <w:rtl/>
        </w:rPr>
        <w:t xml:space="preserve"> الأبيض</w:t>
      </w:r>
      <w:r w:rsidRPr="00A11B4D">
        <w:rPr>
          <w:rFonts w:ascii="Lotus Linotype" w:eastAsiaTheme="minorHAnsi" w:hAnsi="Lotus Linotype" w:cs="Lotus Linotype" w:hint="cs"/>
          <w:b/>
          <w:bCs/>
          <w:color w:val="0070C0"/>
          <w:sz w:val="36"/>
          <w:szCs w:val="36"/>
          <w:rtl/>
        </w:rPr>
        <w:t>ِ</w:t>
      </w:r>
      <w:r w:rsidRPr="00A11B4D">
        <w:rPr>
          <w:rFonts w:ascii="Lotus Linotype" w:eastAsiaTheme="minorHAnsi" w:hAnsi="Lotus Linotype" w:cs="Lotus Linotype"/>
          <w:color w:val="0070C0"/>
          <w:sz w:val="36"/>
          <w:szCs w:val="36"/>
          <w:rtl/>
        </w:rPr>
        <w:t xml:space="preserve"> </w:t>
      </w:r>
      <w:r w:rsidRPr="00A11B4D">
        <w:rPr>
          <w:rFonts w:ascii="Lotus Linotype" w:eastAsiaTheme="minorHAnsi" w:hAnsi="Lotus Linotype" w:cs="Lotus Linotype"/>
          <w:b/>
          <w:bCs/>
          <w:color w:val="0070C0"/>
          <w:sz w:val="36"/>
          <w:szCs w:val="36"/>
          <w:rtl/>
        </w:rPr>
        <w:t>الصافي</w:t>
      </w:r>
      <w:r w:rsidRPr="00A11B4D">
        <w:rPr>
          <w:rFonts w:ascii="Lotus Linotype" w:eastAsiaTheme="minorHAnsi" w:hAnsi="Lotus Linotype" w:cs="Lotus Linotype"/>
          <w:sz w:val="36"/>
          <w:szCs w:val="36"/>
          <w:rtl/>
        </w:rPr>
        <w:t>، المستور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عن الأعين</w:t>
      </w:r>
      <w:r w:rsidRPr="00A11B4D">
        <w:rPr>
          <w:rFonts w:ascii="Lotus Linotype" w:eastAsiaTheme="minorHAnsi" w:hAnsi="Lotus Linotype" w:cs="Lotus Linotype" w:hint="cs"/>
          <w:sz w:val="36"/>
          <w:szCs w:val="36"/>
          <w:rtl/>
        </w:rPr>
        <w:t>!</w:t>
      </w:r>
      <w:r w:rsidR="00F94E5A" w:rsidRPr="00A11B4D">
        <w:rPr>
          <w:rStyle w:val="a8"/>
          <w:rFonts w:ascii="Lotus Linotype" w:eastAsiaTheme="minorHAnsi" w:hAnsi="Lotus Linotype" w:cs="Lotus Linotype"/>
          <w:sz w:val="36"/>
          <w:szCs w:val="36"/>
          <w:rtl/>
        </w:rPr>
        <w:footnoteReference w:id="5"/>
      </w:r>
      <w:r w:rsidRPr="00A11B4D">
        <w:rPr>
          <w:rFonts w:ascii="Lotus Linotype" w:eastAsiaTheme="minorHAnsi" w:hAnsi="Lotus Linotype" w:cs="Lotus Linotype" w:hint="cs"/>
          <w:sz w:val="36"/>
          <w:szCs w:val="36"/>
          <w:rtl/>
        </w:rPr>
        <w:t xml:space="preserve"> </w:t>
      </w:r>
    </w:p>
    <w:p w14:paraId="59B82272" w14:textId="6EA5452B" w:rsidR="00B57A8E" w:rsidRPr="00A11B4D" w:rsidRDefault="00F7078A" w:rsidP="007F2932">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Lotus Linotype" w:hint="cs"/>
          <w:sz w:val="36"/>
          <w:szCs w:val="36"/>
          <w:rtl/>
        </w:rPr>
        <w:t xml:space="preserve">قال </w:t>
      </w:r>
      <w:r w:rsidR="00DC7C42" w:rsidRPr="00A11B4D">
        <w:rPr>
          <w:rFonts w:ascii="Lotus Linotype" w:eastAsiaTheme="minorHAnsi" w:hAnsi="Lotus Linotype" w:cs="Lotus Linotype" w:hint="cs"/>
          <w:sz w:val="36"/>
          <w:szCs w:val="36"/>
        </w:rPr>
        <w:sym w:font="AGA Arabesque" w:char="F055"/>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وَحُورٌ عِينٌ</w:t>
      </w:r>
      <w:r w:rsidRPr="00A11B4D">
        <w:rPr>
          <w:rFonts w:ascii="Lotus Linotype" w:eastAsiaTheme="minorHAnsi" w:hAnsi="Lotus Linotype" w:cs="Lotus Linotype" w:hint="cs"/>
          <w:b/>
          <w:bCs/>
          <w:color w:val="0D0D0D" w:themeColor="text1" w:themeTint="F2"/>
          <w:sz w:val="36"/>
          <w:szCs w:val="36"/>
          <w:rtl/>
        </w:rPr>
        <w:t>*</w:t>
      </w:r>
      <w:r w:rsidR="0093068E" w:rsidRPr="00A11B4D">
        <w:rPr>
          <w:rFonts w:ascii="Lotus Linotype" w:eastAsiaTheme="minorHAnsi" w:hAnsi="Lotus Linotype" w:cs="Lotus Linotype" w:hint="cs"/>
          <w:b/>
          <w:bCs/>
          <w:color w:val="0D0D0D" w:themeColor="text1" w:themeTint="F2"/>
          <w:sz w:val="36"/>
          <w:szCs w:val="36"/>
          <w:rtl/>
        </w:rPr>
        <w:t xml:space="preserve"> </w:t>
      </w:r>
      <w:r w:rsidRPr="00A11B4D">
        <w:rPr>
          <w:rFonts w:ascii="Lotus Linotype" w:eastAsiaTheme="minorHAnsi" w:hAnsi="Lotus Linotype" w:cs="Lotus Linotype"/>
          <w:b/>
          <w:bCs/>
          <w:color w:val="C00000"/>
          <w:sz w:val="36"/>
          <w:szCs w:val="36"/>
          <w:rtl/>
        </w:rPr>
        <w:t>كَأَمْثَالِ اللُّؤْلُؤِ الْمَكْنُونِ</w:t>
      </w:r>
      <w:r w:rsidRPr="00A11B4D">
        <w:rPr>
          <w:rFonts w:ascii="Lotus Linotype" w:eastAsiaTheme="minorHAnsi" w:hAnsi="Lotus Linotype" w:cs="Lotus Linotype"/>
          <w:sz w:val="36"/>
          <w:szCs w:val="36"/>
          <w:rtl/>
        </w:rPr>
        <w:t>﴾</w:t>
      </w:r>
      <w:r w:rsidR="00F94E5A" w:rsidRPr="00A11B4D">
        <w:rPr>
          <w:rStyle w:val="a8"/>
          <w:rFonts w:ascii="Lotus Linotype" w:eastAsiaTheme="minorHAnsi" w:hAnsi="Lotus Linotype" w:cs="Lotus Linotype"/>
          <w:sz w:val="36"/>
          <w:szCs w:val="36"/>
          <w:rtl/>
        </w:rPr>
        <w:footnoteReference w:id="6"/>
      </w:r>
      <w:r w:rsidR="007F2932" w:rsidRPr="00A11B4D">
        <w:rPr>
          <w:rFonts w:ascii="Lotus Linotype" w:eastAsiaTheme="minorHAnsi" w:hAnsi="Lotus Linotype" w:cs="Lotus Linotype" w:hint="cs"/>
          <w:sz w:val="36"/>
          <w:szCs w:val="36"/>
          <w:rtl/>
        </w:rPr>
        <w:t>:</w:t>
      </w:r>
      <w:r w:rsidR="00DC7C42" w:rsidRPr="00A11B4D">
        <w:rPr>
          <w:rFonts w:ascii="Lotus Linotype" w:eastAsiaTheme="minorHAnsi" w:hAnsi="Lotus Linotype" w:cs="Lotus Linotype" w:hint="cs"/>
          <w:sz w:val="36"/>
          <w:szCs w:val="36"/>
          <w:rtl/>
        </w:rPr>
        <w:t xml:space="preserve"> </w:t>
      </w:r>
      <w:r w:rsidR="007F2932" w:rsidRPr="00A11B4D">
        <w:rPr>
          <w:rFonts w:ascii="Lotus Linotype" w:eastAsiaTheme="minorHAnsi" w:hAnsi="Lotus Linotype" w:cs="Lotus Linotype" w:hint="cs"/>
          <w:sz w:val="36"/>
          <w:szCs w:val="36"/>
          <w:rtl/>
        </w:rPr>
        <w:t>أي ك</w:t>
      </w:r>
      <w:r w:rsidR="007F2932" w:rsidRPr="00A11B4D">
        <w:rPr>
          <w:rFonts w:ascii="Lotus Linotype" w:eastAsiaTheme="minorHAnsi" w:hAnsi="Lotus Linotype" w:cs="Lotus Linotype"/>
          <w:sz w:val="36"/>
          <w:szCs w:val="36"/>
          <w:rtl/>
        </w:rPr>
        <w:t>صفاء</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 xml:space="preserve"> الد</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ر</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 xml:space="preserve"> في الأصداف الذي لم ت</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م</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س</w:t>
      </w:r>
      <w:r w:rsidR="007F2932" w:rsidRPr="00A11B4D">
        <w:rPr>
          <w:rFonts w:ascii="Lotus Linotype" w:eastAsiaTheme="minorHAnsi" w:hAnsi="Lotus Linotype" w:cs="Lotus Linotype" w:hint="cs"/>
          <w:sz w:val="36"/>
          <w:szCs w:val="36"/>
          <w:rtl/>
        </w:rPr>
        <w:t>ُّ</w:t>
      </w:r>
      <w:r w:rsidR="007F2932" w:rsidRPr="00A11B4D">
        <w:rPr>
          <w:rFonts w:ascii="Lotus Linotype" w:eastAsiaTheme="minorHAnsi" w:hAnsi="Lotus Linotype" w:cs="Lotus Linotype"/>
          <w:sz w:val="36"/>
          <w:szCs w:val="36"/>
          <w:rtl/>
        </w:rPr>
        <w:t>ه الأيدي</w:t>
      </w:r>
      <w:r w:rsidR="007F2932" w:rsidRPr="00A11B4D">
        <w:rPr>
          <w:rFonts w:ascii="Lotus Linotype" w:eastAsiaTheme="minorHAnsi" w:hAnsi="Lotus Linotype" w:cs="Lotus Linotype" w:hint="cs"/>
          <w:sz w:val="36"/>
          <w:szCs w:val="36"/>
          <w:rtl/>
        </w:rPr>
        <w:t>!</w:t>
      </w:r>
      <w:r w:rsidR="007F2932" w:rsidRPr="00A11B4D">
        <w:rPr>
          <w:rStyle w:val="a8"/>
          <w:rFonts w:ascii="Lotus Linotype" w:eastAsiaTheme="minorHAnsi" w:hAnsi="Lotus Linotype" w:cs="Lotus Linotype"/>
          <w:sz w:val="36"/>
          <w:szCs w:val="36"/>
          <w:rtl/>
        </w:rPr>
        <w:footnoteReference w:id="7"/>
      </w:r>
      <w:r w:rsidR="00B57A8E" w:rsidRPr="00A11B4D">
        <w:rPr>
          <w:rFonts w:ascii="Lotus Linotype" w:eastAsiaTheme="minorHAnsi" w:hAnsi="Lotus Linotype" w:cs="Lotus Linotype"/>
          <w:sz w:val="36"/>
          <w:szCs w:val="36"/>
          <w:rtl/>
        </w:rPr>
        <w:t>.</w:t>
      </w:r>
    </w:p>
    <w:p w14:paraId="3AB91301" w14:textId="45C75A45" w:rsidR="00F7078A" w:rsidRPr="00A11B4D" w:rsidRDefault="00F7078A" w:rsidP="00063195">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lastRenderedPageBreak/>
        <w:t>ومِنْ صفاتِ الحُورِ</w:t>
      </w:r>
      <w:r w:rsidRPr="00A11B4D">
        <w:rPr>
          <w:rFonts w:ascii="Lotus Linotype" w:eastAsiaTheme="minorHAnsi" w:hAnsi="Lotus Linotype" w:cs="AL-Mateen"/>
          <w:sz w:val="36"/>
          <w:szCs w:val="36"/>
          <w:u w:val="single"/>
          <w:rtl/>
        </w:rPr>
        <w:t>:</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أنَّ اللهَ جَعَلَهُنَّ ﴿</w:t>
      </w:r>
      <w:r w:rsidRPr="00A11B4D">
        <w:rPr>
          <w:rFonts w:ascii="Lotus Linotype" w:eastAsiaTheme="minorHAnsi" w:hAnsi="Lotus Linotype" w:cs="Lotus Linotype"/>
          <w:b/>
          <w:bCs/>
          <w:color w:val="C00000"/>
          <w:sz w:val="36"/>
          <w:szCs w:val="36"/>
          <w:rtl/>
        </w:rPr>
        <w:t>أَبْكَارًا</w:t>
      </w:r>
      <w:r w:rsidRPr="00A11B4D">
        <w:rPr>
          <w:rFonts w:ascii="Lotus Linotype" w:eastAsiaTheme="minorHAnsi" w:hAnsi="Lotus Linotype" w:cs="Lotus Linotype"/>
          <w:b/>
          <w:bCs/>
          <w:color w:val="0D0D0D" w:themeColor="text1" w:themeTint="F2"/>
          <w:sz w:val="36"/>
          <w:szCs w:val="36"/>
          <w:rtl/>
        </w:rPr>
        <w:t>*</w:t>
      </w:r>
      <w:r w:rsidR="0093068E" w:rsidRPr="00A11B4D">
        <w:rPr>
          <w:rFonts w:ascii="Lotus Linotype" w:eastAsiaTheme="minorHAnsi" w:hAnsi="Lotus Linotype" w:cs="Lotus Linotype" w:hint="cs"/>
          <w:b/>
          <w:bCs/>
          <w:color w:val="0D0D0D" w:themeColor="text1" w:themeTint="F2"/>
          <w:sz w:val="36"/>
          <w:szCs w:val="36"/>
          <w:rtl/>
        </w:rPr>
        <w:t xml:space="preserve"> </w:t>
      </w:r>
      <w:r w:rsidRPr="00A11B4D">
        <w:rPr>
          <w:rFonts w:ascii="Lotus Linotype" w:eastAsiaTheme="minorHAnsi" w:hAnsi="Lotus Linotype" w:cs="Lotus Linotype"/>
          <w:b/>
          <w:bCs/>
          <w:color w:val="C00000"/>
          <w:sz w:val="36"/>
          <w:szCs w:val="36"/>
          <w:rtl/>
        </w:rPr>
        <w:t>عُرُبًا أَتْرَابًا</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قال </w:t>
      </w:r>
      <w:r w:rsidRPr="00A11B4D">
        <w:rPr>
          <w:rFonts w:ascii="Lotus Linotype" w:eastAsiaTheme="minorHAnsi" w:hAnsi="Lotus Linotype" w:cs="Lotus Linotype"/>
          <w:sz w:val="36"/>
          <w:szCs w:val="36"/>
          <w:rtl/>
        </w:rPr>
        <w:t>ابن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عباس</w:t>
      </w:r>
      <w:r w:rsidR="007A6FC1" w:rsidRPr="00A11B4D">
        <w:rPr>
          <w:rFonts w:ascii="Lotus Linotype" w:eastAsiaTheme="minorHAnsi" w:hAnsi="Lotus Linotype" w:cs="Lotus Linotype" w:hint="cs"/>
          <w:sz w:val="36"/>
          <w:szCs w:val="36"/>
          <w:rtl/>
        </w:rPr>
        <w:t xml:space="preserve"> </w:t>
      </w:r>
      <w:r w:rsidR="007A6FC1" w:rsidRPr="00A11B4D">
        <w:rPr>
          <w:rFonts w:ascii="Lotus Linotype" w:eastAsiaTheme="minorHAnsi" w:hAnsi="Lotus Linotype" w:cs="Lotus Linotype"/>
          <w:sz w:val="36"/>
          <w:szCs w:val="36"/>
        </w:rPr>
        <w:sym w:font="AGA Arabesque" w:char="F074"/>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العُرُبُ</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العَوَاشِقُ لِأَزوَاجِهِنَّ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وأزواجُهُنَّ لَهُنَّ عَاشِقُون</w:t>
      </w:r>
      <w:r w:rsidRPr="00A11B4D">
        <w:rPr>
          <w:rFonts w:ascii="Lotus Linotype" w:eastAsiaTheme="minorHAnsi" w:hAnsi="Lotus Linotype" w:cs="Lotus Linotype" w:hint="cs"/>
          <w:sz w:val="36"/>
          <w:szCs w:val="36"/>
          <w:rtl/>
        </w:rPr>
        <w:t>)</w:t>
      </w:r>
      <w:r w:rsidR="00F94E5A" w:rsidRPr="00A11B4D">
        <w:rPr>
          <w:rStyle w:val="a8"/>
          <w:rFonts w:ascii="Lotus Linotype" w:eastAsiaTheme="minorHAnsi" w:hAnsi="Lotus Linotype" w:cs="Lotus Linotype"/>
          <w:sz w:val="36"/>
          <w:szCs w:val="36"/>
          <w:rtl/>
        </w:rPr>
        <w:footnoteReference w:id="8"/>
      </w:r>
      <w:r w:rsidR="002A430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و</w:t>
      </w:r>
      <w:r w:rsidR="00587C4E" w:rsidRPr="00A11B4D">
        <w:rPr>
          <w:rFonts w:ascii="Lotus Linotype" w:eastAsiaTheme="minorHAnsi" w:hAnsi="Lotus Linotype" w:cs="Lotus Linotype"/>
          <w:sz w:val="36"/>
          <w:szCs w:val="36"/>
          <w:rtl/>
        </w:rPr>
        <w:t>معنى</w:t>
      </w:r>
      <w:r w:rsidR="0006319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أَتْرَابًا</w:t>
      </w:r>
      <w:r w:rsidRPr="00A11B4D">
        <w:rPr>
          <w:rFonts w:ascii="Lotus Linotype" w:eastAsiaTheme="minorHAnsi" w:hAnsi="Lotus Linotype" w:cs="Lotus Linotype"/>
          <w:sz w:val="36"/>
          <w:szCs w:val="36"/>
          <w:rtl/>
        </w:rPr>
        <w:t>﴾</w:t>
      </w:r>
      <w:r w:rsidR="000306AF" w:rsidRPr="00A11B4D">
        <w:rPr>
          <w:rStyle w:val="a8"/>
          <w:rFonts w:ascii="Lotus Linotype" w:eastAsiaTheme="minorHAnsi" w:hAnsi="Lotus Linotype" w:cs="Lotus Linotype"/>
          <w:sz w:val="36"/>
          <w:szCs w:val="36"/>
          <w:rtl/>
        </w:rPr>
        <w:footnoteReference w:id="9"/>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أي </w:t>
      </w:r>
      <w:r w:rsidRPr="00A11B4D">
        <w:rPr>
          <w:rFonts w:ascii="Lotus Linotype" w:eastAsiaTheme="minorHAnsi" w:hAnsi="Lotus Linotype" w:cs="Lotus Linotype"/>
          <w:sz w:val="36"/>
          <w:szCs w:val="36"/>
          <w:rtl/>
        </w:rPr>
        <w:t>مُسْتَوِياتٍ ف</w:t>
      </w:r>
      <w:r w:rsidRPr="00A11B4D">
        <w:rPr>
          <w:rFonts w:ascii="Lotus Linotype" w:eastAsiaTheme="minorHAnsi" w:hAnsi="Lotus Linotype" w:cs="Lotus Linotype" w:hint="cs"/>
          <w:sz w:val="36"/>
          <w:szCs w:val="36"/>
          <w:rtl/>
        </w:rPr>
        <w:t>ي</w:t>
      </w:r>
      <w:r w:rsidRPr="00A11B4D">
        <w:rPr>
          <w:rFonts w:ascii="Lotus Linotype" w:eastAsiaTheme="minorHAnsi" w:hAnsi="Lotus Linotype" w:cs="Lotus Linotype"/>
          <w:sz w:val="36"/>
          <w:szCs w:val="36"/>
          <w:rtl/>
        </w:rPr>
        <w:t xml:space="preserve"> السِّنِّ</w:t>
      </w:r>
      <w:r w:rsidR="000306AF" w:rsidRPr="00A11B4D">
        <w:rPr>
          <w:rStyle w:val="a8"/>
          <w:rFonts w:ascii="Lotus Linotype" w:eastAsiaTheme="minorHAnsi" w:hAnsi="Lotus Linotype" w:cs="Lotus Linotype"/>
          <w:sz w:val="36"/>
          <w:szCs w:val="36"/>
          <w:rtl/>
        </w:rPr>
        <w:footnoteReference w:id="10"/>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مت</w:t>
      </w:r>
      <w:r w:rsidRPr="00A11B4D">
        <w:rPr>
          <w:rFonts w:ascii="Lotus Linotype" w:eastAsiaTheme="minorHAnsi" w:hAnsi="Lotus Linotype" w:cs="Lotus Linotype" w:hint="cs"/>
          <w:sz w:val="36"/>
          <w:szCs w:val="36"/>
          <w:rtl/>
        </w:rPr>
        <w:t>آلفات</w:t>
      </w:r>
      <w:r w:rsidR="00787213"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ليس ب</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تباغض</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ولا تحاس</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د</w:t>
      </w:r>
      <w:r w:rsidR="008379EC" w:rsidRPr="00A11B4D">
        <w:rPr>
          <w:rStyle w:val="a8"/>
          <w:rFonts w:ascii="Lotus Linotype" w:eastAsiaTheme="minorHAnsi" w:hAnsi="Lotus Linotype" w:cs="Lotus Linotype"/>
          <w:sz w:val="36"/>
          <w:szCs w:val="36"/>
          <w:rtl/>
        </w:rPr>
        <w:footnoteReference w:id="11"/>
      </w:r>
      <w:r w:rsidR="00DC7C42" w:rsidRPr="00A11B4D">
        <w:rPr>
          <w:rFonts w:ascii="Lotus Linotype" w:eastAsiaTheme="minorHAnsi" w:hAnsi="Lotus Linotype" w:cs="Lotus Linotype" w:hint="cs"/>
          <w:sz w:val="36"/>
          <w:szCs w:val="36"/>
          <w:rtl/>
        </w:rPr>
        <w:t>.</w:t>
      </w:r>
    </w:p>
    <w:p w14:paraId="0F44C3AD" w14:textId="351A5303" w:rsidR="00056F3F" w:rsidRPr="00A11B4D" w:rsidRDefault="00F7078A" w:rsidP="002A4304">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وم</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ن</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أوصاف</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الح</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ور:</w:t>
      </w:r>
      <w:r w:rsidRPr="00A11B4D">
        <w:rPr>
          <w:rFonts w:ascii="Lotus Linotype" w:eastAsiaTheme="minorHAnsi" w:hAnsi="Lotus Linotype" w:cs="AL-Mateen"/>
          <w:sz w:val="36"/>
          <w:szCs w:val="36"/>
          <w:rtl/>
        </w:rPr>
        <w:t xml:space="preserve"> </w:t>
      </w:r>
      <w:r w:rsidRPr="00A11B4D">
        <w:rPr>
          <w:rFonts w:ascii="Lotus Linotype" w:eastAsiaTheme="minorHAnsi" w:hAnsi="Lotus Linotype" w:cs="Lotus Linotype"/>
          <w:sz w:val="36"/>
          <w:szCs w:val="36"/>
          <w:rtl/>
        </w:rPr>
        <w:t>أَنَّهُنَّ ﴿</w:t>
      </w:r>
      <w:r w:rsidRPr="00A11B4D">
        <w:rPr>
          <w:rFonts w:ascii="Lotus Linotype" w:eastAsiaTheme="minorHAnsi" w:hAnsi="Lotus Linotype" w:cs="Lotus Linotype"/>
          <w:b/>
          <w:bCs/>
          <w:color w:val="C00000"/>
          <w:sz w:val="36"/>
          <w:szCs w:val="36"/>
          <w:rtl/>
        </w:rPr>
        <w:t>خَيْرَاتٌ حِسَانٌ</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وهي التي قد ج</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ع</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ت</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المحاس</w:t>
      </w:r>
      <w:r w:rsidR="005163F8"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ظاهر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 وباطن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ف</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b/>
          <w:bCs/>
          <w:sz w:val="36"/>
          <w:szCs w:val="36"/>
          <w:rtl/>
        </w:rPr>
        <w:t>خير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ات</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sz w:val="36"/>
          <w:szCs w:val="36"/>
          <w:rtl/>
        </w:rPr>
        <w:t xml:space="preserve"> الأخلاق</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ح</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سان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sz w:val="36"/>
          <w:szCs w:val="36"/>
          <w:rtl/>
        </w:rPr>
        <w:t xml:space="preserve"> الوجوه</w:t>
      </w:r>
      <w:r w:rsidR="008379EC" w:rsidRPr="00A11B4D">
        <w:rPr>
          <w:rStyle w:val="a8"/>
          <w:rFonts w:ascii="Lotus Linotype" w:eastAsiaTheme="minorHAnsi" w:hAnsi="Lotus Linotype" w:cs="Lotus Linotype"/>
          <w:sz w:val="36"/>
          <w:szCs w:val="36"/>
          <w:rtl/>
        </w:rPr>
        <w:footnoteReference w:id="12"/>
      </w:r>
      <w:r w:rsidR="002A4304" w:rsidRPr="00A11B4D">
        <w:rPr>
          <w:rFonts w:ascii="Lotus Linotype" w:eastAsiaTheme="minorHAnsi" w:hAnsi="Lotus Linotype" w:cs="Lotus Linotype" w:hint="cs"/>
          <w:sz w:val="36"/>
          <w:szCs w:val="36"/>
          <w:rtl/>
        </w:rPr>
        <w:t>، م</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ط</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ه</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ر</w:t>
      </w:r>
      <w:r w:rsidR="005163F8"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اتٌ من كل</w:t>
      </w:r>
      <w:r w:rsidR="00056F3F" w:rsidRPr="00A11B4D">
        <w:rPr>
          <w:rFonts w:ascii="Lotus Linotype" w:eastAsiaTheme="minorHAnsi" w:hAnsi="Lotus Linotype" w:cs="Lotus Linotype" w:hint="cs"/>
          <w:sz w:val="36"/>
          <w:szCs w:val="36"/>
          <w:rtl/>
        </w:rPr>
        <w:t>ِّ</w:t>
      </w:r>
      <w:r w:rsidR="002A4304" w:rsidRPr="00A11B4D">
        <w:rPr>
          <w:rFonts w:ascii="Lotus Linotype" w:eastAsiaTheme="minorHAnsi" w:hAnsi="Lotus Linotype" w:cs="Lotus Linotype" w:hint="cs"/>
          <w:sz w:val="36"/>
          <w:szCs w:val="36"/>
          <w:rtl/>
        </w:rPr>
        <w:t xml:space="preserve"> أذى</w:t>
      </w:r>
      <w:r w:rsidR="00056F3F" w:rsidRPr="00A11B4D">
        <w:rPr>
          <w:rFonts w:ascii="Lotus Linotype" w:eastAsiaTheme="minorHAnsi" w:hAnsi="Lotus Linotype" w:cs="Lotus Linotype" w:hint="cs"/>
          <w:sz w:val="36"/>
          <w:szCs w:val="36"/>
          <w:rtl/>
        </w:rPr>
        <w:t>.</w:t>
      </w:r>
    </w:p>
    <w:p w14:paraId="474CF143" w14:textId="583CA112" w:rsidR="00F7078A" w:rsidRPr="00A11B4D" w:rsidRDefault="00F7078A" w:rsidP="002A4304">
      <w:pPr>
        <w:spacing w:after="200" w:line="276" w:lineRule="auto"/>
        <w:rPr>
          <w:rFonts w:asciiTheme="minorHAnsi" w:eastAsiaTheme="minorHAnsi" w:hAnsiTheme="minorHAnsi" w:cstheme="minorBidi"/>
          <w:sz w:val="36"/>
          <w:szCs w:val="36"/>
          <w:rtl/>
        </w:rPr>
      </w:pPr>
      <w:r w:rsidRPr="00A11B4D">
        <w:rPr>
          <w:rFonts w:ascii="Lotus Linotype" w:eastAsiaTheme="minorHAnsi" w:hAnsi="Lotus Linotype" w:cs="Lotus Linotype"/>
          <w:sz w:val="36"/>
          <w:szCs w:val="36"/>
          <w:rtl/>
        </w:rPr>
        <w:t>ق</w:t>
      </w:r>
      <w:r w:rsidR="002A4304" w:rsidRPr="00A11B4D">
        <w:rPr>
          <w:rFonts w:ascii="Lotus Linotype" w:eastAsiaTheme="minorHAnsi" w:hAnsi="Lotus Linotype" w:cs="Lotus Linotype"/>
          <w:sz w:val="36"/>
          <w:szCs w:val="36"/>
          <w:rtl/>
        </w:rPr>
        <w:t>ال</w:t>
      </w:r>
      <w:r w:rsidR="00F95FE7" w:rsidRPr="00A11B4D">
        <w:rPr>
          <w:rFonts w:ascii="Lotus Linotype" w:eastAsiaTheme="minorHAnsi" w:hAnsi="Lotus Linotype" w:cs="Lotus Linotype" w:hint="cs"/>
          <w:sz w:val="36"/>
          <w:szCs w:val="36"/>
          <w:rtl/>
        </w:rPr>
        <w:t xml:space="preserve"> </w:t>
      </w:r>
      <w:r w:rsidR="00F95FE7" w:rsidRPr="00A11B4D">
        <w:rPr>
          <w:rFonts w:ascii="Lotus Linotype" w:eastAsiaTheme="minorHAnsi" w:hAnsi="Lotus Linotype" w:cs="Lotus Linotype" w:hint="cs"/>
          <w:sz w:val="36"/>
          <w:szCs w:val="36"/>
        </w:rPr>
        <w:sym w:font="AGA Arabesque" w:char="F055"/>
      </w:r>
      <w:r w:rsidRPr="00A11B4D">
        <w:rPr>
          <w:rFonts w:ascii="Lotus Linotype" w:eastAsiaTheme="minorHAnsi" w:hAnsi="Lotus Linotype" w:cs="Lotus Linotype"/>
          <w:sz w:val="36"/>
          <w:szCs w:val="36"/>
          <w:rtl/>
        </w:rPr>
        <w:t>: ﴿</w:t>
      </w:r>
      <w:r w:rsidRPr="00A11B4D">
        <w:rPr>
          <w:rFonts w:ascii="Lotus Linotype" w:eastAsiaTheme="minorHAnsi" w:hAnsi="Lotus Linotype" w:cs="Lotus Linotype"/>
          <w:b/>
          <w:bCs/>
          <w:color w:val="C00000"/>
          <w:sz w:val="36"/>
          <w:szCs w:val="36"/>
          <w:rtl/>
        </w:rPr>
        <w:t>وَلَهُمْ فِيهَا أَزْوَاجٌ مُطَهَّرَةٌ</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r w:rsidR="00F95FE7" w:rsidRPr="00A11B4D">
        <w:rPr>
          <w:rFonts w:ascii="Lotus Linotype" w:eastAsiaTheme="minorHAnsi" w:hAnsi="Lotus Linotype" w:cs="Lotus Linotype" w:hint="cs"/>
          <w:sz w:val="36"/>
          <w:szCs w:val="36"/>
          <w:rtl/>
        </w:rPr>
        <w:t>ي</w:t>
      </w:r>
      <w:r w:rsidRPr="00A11B4D">
        <w:rPr>
          <w:rFonts w:ascii="Lotus Linotype" w:eastAsiaTheme="minorHAnsi" w:hAnsi="Lotus Linotype" w:cs="Lotus Linotype"/>
          <w:sz w:val="36"/>
          <w:szCs w:val="36"/>
          <w:rtl/>
        </w:rPr>
        <w:t>ق</w:t>
      </w:r>
      <w:r w:rsidR="00F95FE7" w:rsidRPr="00A11B4D">
        <w:rPr>
          <w:rFonts w:ascii="Lotus Linotype" w:eastAsiaTheme="minorHAnsi" w:hAnsi="Lotus Linotype" w:cs="Lotus Linotype" w:hint="cs"/>
          <w:sz w:val="36"/>
          <w:szCs w:val="36"/>
          <w:rtl/>
        </w:rPr>
        <w:t>و</w:t>
      </w:r>
      <w:r w:rsidRPr="00A11B4D">
        <w:rPr>
          <w:rFonts w:ascii="Lotus Linotype" w:eastAsiaTheme="minorHAnsi" w:hAnsi="Lotus Linotype" w:cs="Lotus Linotype"/>
          <w:sz w:val="36"/>
          <w:szCs w:val="36"/>
          <w:rtl/>
        </w:rPr>
        <w:t>ل ابن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الق</w:t>
      </w:r>
      <w:r w:rsidR="00A50C8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w:t>
      </w:r>
      <w:r w:rsidR="00A50C8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الحيض</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والبول</w:t>
      </w:r>
      <w:r w:rsidRPr="00A11B4D">
        <w:rPr>
          <w:rFonts w:ascii="Lotus Linotype" w:eastAsiaTheme="minorHAnsi" w:hAnsi="Lotus Linotype" w:cs="Lotus Linotype" w:hint="cs"/>
          <w:b/>
          <w:bCs/>
          <w:sz w:val="36"/>
          <w:szCs w:val="36"/>
          <w:rtl/>
        </w:rPr>
        <w:t xml:space="preserve">ِ، </w:t>
      </w:r>
      <w:r w:rsidRPr="00A11B4D">
        <w:rPr>
          <w:rFonts w:ascii="Lotus Linotype" w:eastAsiaTheme="minorHAnsi" w:hAnsi="Lotus Linotype" w:cs="Lotus Linotype"/>
          <w:b/>
          <w:bCs/>
          <w:sz w:val="36"/>
          <w:szCs w:val="36"/>
          <w:rtl/>
        </w:rPr>
        <w:t>وكل</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أذى</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يكون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نساء</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الدنيا</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ت</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بواط</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 الغ</w:t>
      </w:r>
      <w:r w:rsidR="00056F3F"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يرة</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وأذى الأزواج</w:t>
      </w:r>
      <w:r w:rsidRPr="00A11B4D">
        <w:rPr>
          <w:rFonts w:ascii="Lotus Linotype" w:eastAsiaTheme="minorHAnsi" w:hAnsi="Lotus Linotype" w:cs="Lotus Linotype" w:hint="cs"/>
          <w:sz w:val="36"/>
          <w:szCs w:val="36"/>
          <w:rtl/>
        </w:rPr>
        <w:t>)</w:t>
      </w:r>
      <w:r w:rsidR="007061AC" w:rsidRPr="00A11B4D">
        <w:rPr>
          <w:rStyle w:val="a8"/>
          <w:rFonts w:ascii="Lotus Linotype" w:eastAsiaTheme="minorHAnsi" w:hAnsi="Lotus Linotype" w:cs="Lotus Linotype"/>
          <w:sz w:val="36"/>
          <w:szCs w:val="36"/>
          <w:rtl/>
        </w:rPr>
        <w:footnoteReference w:id="13"/>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w:t>
      </w:r>
    </w:p>
    <w:p w14:paraId="0479AD35" w14:textId="77777777" w:rsidR="00A11B4D" w:rsidRDefault="00F7078A" w:rsidP="00760474">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lastRenderedPageBreak/>
        <w:t xml:space="preserve">والحورُ العِين: </w:t>
      </w:r>
      <w:r w:rsidR="00B57A8E" w:rsidRPr="00A11B4D">
        <w:rPr>
          <w:rFonts w:ascii="Lotus Linotype" w:eastAsiaTheme="minorHAnsi" w:hAnsi="Lotus Linotype" w:cs="Lotus Linotype"/>
          <w:sz w:val="36"/>
          <w:szCs w:val="36"/>
          <w:rtl/>
        </w:rPr>
        <w:t>مستورات</w:t>
      </w:r>
      <w:r w:rsidR="00A50C84" w:rsidRPr="00A11B4D">
        <w:rPr>
          <w:rFonts w:ascii="Lotus Linotype" w:eastAsiaTheme="minorHAnsi" w:hAnsi="Lotus Linotype" w:cs="Lotus Linotype" w:hint="cs"/>
          <w:sz w:val="36"/>
          <w:szCs w:val="36"/>
          <w:rtl/>
        </w:rPr>
        <w:t>ٌ</w:t>
      </w:r>
      <w:r w:rsidR="00B57A8E" w:rsidRPr="00A11B4D">
        <w:rPr>
          <w:rFonts w:ascii="Lotus Linotype" w:eastAsiaTheme="minorHAnsi" w:hAnsi="Lotus Linotype" w:cs="Lotus Linotype"/>
          <w:sz w:val="36"/>
          <w:szCs w:val="36"/>
          <w:rtl/>
        </w:rPr>
        <w:t xml:space="preserve"> في البيوت</w:t>
      </w:r>
      <w:r w:rsidR="00B57A8E" w:rsidRPr="00A11B4D">
        <w:rPr>
          <w:rFonts w:ascii="Lotus Linotype" w:eastAsiaTheme="minorHAnsi" w:hAnsi="Lotus Linotype" w:cs="Lotus Linotype" w:hint="cs"/>
          <w:sz w:val="36"/>
          <w:szCs w:val="36"/>
          <w:rtl/>
        </w:rPr>
        <w:t>،</w:t>
      </w:r>
      <w:r w:rsidR="00B57A8E" w:rsidRPr="00A11B4D">
        <w:rPr>
          <w:rFonts w:ascii="Lotus Linotype" w:eastAsiaTheme="minorHAnsi" w:hAnsi="Lotus Linotype" w:cs="Lotus Linotype"/>
          <w:sz w:val="36"/>
          <w:szCs w:val="36"/>
          <w:rtl/>
        </w:rPr>
        <w:t xml:space="preserve"> </w:t>
      </w:r>
      <w:r w:rsidR="00B57A8E" w:rsidRPr="00A11B4D">
        <w:rPr>
          <w:rFonts w:ascii="Lotus Linotype" w:eastAsiaTheme="minorHAnsi" w:hAnsi="Lotus Linotype" w:cs="Lotus Linotype" w:hint="cs"/>
          <w:sz w:val="36"/>
          <w:szCs w:val="36"/>
          <w:rtl/>
        </w:rPr>
        <w:t>و</w:t>
      </w:r>
      <w:r w:rsidR="00B57A8E" w:rsidRPr="00A11B4D">
        <w:rPr>
          <w:rFonts w:ascii="Lotus Linotype" w:eastAsiaTheme="minorHAnsi" w:hAnsi="Lotus Linotype" w:cs="Lotus Linotype"/>
          <w:sz w:val="36"/>
          <w:szCs w:val="36"/>
          <w:rtl/>
        </w:rPr>
        <w:t>لَسْنَ بِالطَّوَّافَاتِ في الطُّرُقِ</w:t>
      </w:r>
      <w:r w:rsidR="00B57A8E" w:rsidRPr="00A11B4D">
        <w:rPr>
          <w:rStyle w:val="a8"/>
          <w:rFonts w:ascii="Lotus Linotype" w:eastAsiaTheme="minorHAnsi" w:hAnsi="Lotus Linotype" w:cs="Lotus Linotype"/>
          <w:sz w:val="36"/>
          <w:szCs w:val="36"/>
          <w:rtl/>
        </w:rPr>
        <w:footnoteReference w:id="14"/>
      </w:r>
      <w:r w:rsidR="00B57A8E" w:rsidRPr="00A11B4D">
        <w:rPr>
          <w:rFonts w:ascii="Lotus Linotype" w:eastAsiaTheme="minorHAnsi" w:hAnsi="Lotus Linotype" w:cs="Lotus Linotype"/>
          <w:sz w:val="36"/>
          <w:szCs w:val="36"/>
          <w:rtl/>
        </w:rPr>
        <w:t>،</w:t>
      </w:r>
      <w:r w:rsidR="00B57A8E"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sz w:val="36"/>
          <w:szCs w:val="36"/>
          <w:rtl/>
        </w:rPr>
        <w:t xml:space="preserve">قد أَعْدَدْنَ أَنفُسَهُنَّ لأزواجِهِنَّ </w:t>
      </w:r>
      <w:r w:rsidR="007061AC" w:rsidRPr="00A11B4D">
        <w:rPr>
          <w:rStyle w:val="a8"/>
          <w:rFonts w:ascii="Lotus Linotype" w:eastAsiaTheme="minorHAnsi" w:hAnsi="Lotus Linotype" w:cs="Lotus Linotype"/>
          <w:sz w:val="36"/>
          <w:szCs w:val="36"/>
          <w:rtl/>
        </w:rPr>
        <w:footnoteReference w:id="15"/>
      </w:r>
      <w:r w:rsidRPr="00A11B4D">
        <w:rPr>
          <w:rFonts w:ascii="Lotus Linotype" w:eastAsiaTheme="minorHAnsi" w:hAnsi="Lotus Linotype" w:cs="Lotus Linotype"/>
          <w:sz w:val="36"/>
          <w:szCs w:val="36"/>
          <w:rtl/>
        </w:rPr>
        <w:t>، فلا ي</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د</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س</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و</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اه</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م، </w:t>
      </w:r>
      <w:r w:rsidRPr="00A11B4D">
        <w:rPr>
          <w:rFonts w:ascii="Lotus Linotype" w:eastAsiaTheme="minorHAnsi" w:hAnsi="Lotus Linotype" w:cs="Lotus Linotype" w:hint="cs"/>
          <w:sz w:val="36"/>
          <w:szCs w:val="36"/>
          <w:rtl/>
        </w:rPr>
        <w:t>و</w:t>
      </w:r>
      <w:r w:rsidRPr="00A11B4D">
        <w:rPr>
          <w:rFonts w:ascii="Lotus Linotype" w:eastAsiaTheme="minorHAnsi" w:hAnsi="Lotus Linotype" w:cs="Lotus Linotype"/>
          <w:sz w:val="36"/>
          <w:szCs w:val="36"/>
          <w:rtl/>
        </w:rPr>
        <w:t>لا ي</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خر</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ج</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منازل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هم</w:t>
      </w:r>
      <w:r w:rsidR="00591703" w:rsidRPr="00A11B4D">
        <w:rPr>
          <w:rStyle w:val="a8"/>
          <w:rFonts w:ascii="Lotus Linotype" w:eastAsiaTheme="minorHAnsi" w:hAnsi="Lotus Linotype" w:cs="Lotus Linotype"/>
          <w:sz w:val="36"/>
          <w:szCs w:val="36"/>
          <w:rtl/>
        </w:rPr>
        <w:footnoteReference w:id="16"/>
      </w:r>
      <w:r w:rsidR="00852091" w:rsidRPr="00A11B4D">
        <w:rPr>
          <w:rFonts w:ascii="Lotus Linotype" w:eastAsiaTheme="minorHAnsi" w:hAnsi="Lotus Linotype" w:cs="Lotus Linotype" w:hint="cs"/>
          <w:sz w:val="36"/>
          <w:szCs w:val="36"/>
          <w:rtl/>
        </w:rPr>
        <w:t>؛</w:t>
      </w:r>
      <w:r w:rsidR="00591703" w:rsidRPr="00A11B4D">
        <w:rPr>
          <w:rFonts w:ascii="Lotus Linotype" w:eastAsiaTheme="minorHAnsi" w:hAnsi="Lotus Linotype" w:cs="Lotus Linotype" w:hint="cs"/>
          <w:sz w:val="36"/>
          <w:szCs w:val="36"/>
          <w:rtl/>
        </w:rPr>
        <w:t xml:space="preserve"> </w:t>
      </w:r>
      <w:r w:rsidR="00CD534E" w:rsidRPr="00A11B4D">
        <w:rPr>
          <w:rFonts w:ascii="Lotus Linotype" w:eastAsiaTheme="minorHAnsi" w:hAnsi="Lotus Linotype" w:cs="Lotus Linotype" w:hint="cs"/>
          <w:sz w:val="36"/>
          <w:szCs w:val="36"/>
          <w:rtl/>
        </w:rPr>
        <w:t>قال تعالى:</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sz w:val="36"/>
          <w:szCs w:val="36"/>
          <w:rtl/>
        </w:rPr>
        <w:t>﴿</w:t>
      </w:r>
      <w:r w:rsidRPr="00A11B4D">
        <w:rPr>
          <w:rFonts w:ascii="Lotus Linotype" w:eastAsiaTheme="minorHAnsi" w:hAnsi="Lotus Linotype" w:cs="Lotus Linotype"/>
          <w:b/>
          <w:bCs/>
          <w:color w:val="C00000"/>
          <w:sz w:val="36"/>
          <w:szCs w:val="36"/>
          <w:rtl/>
        </w:rPr>
        <w:t>حُورٌ مَقْصُورَاتٌ فِي الْخِيَامِ</w:t>
      </w:r>
      <w:r w:rsidRPr="00A11B4D">
        <w:rPr>
          <w:rFonts w:ascii="Lotus Linotype" w:eastAsiaTheme="minorHAnsi" w:hAnsi="Lotus Linotype" w:cs="Lotus Linotype"/>
          <w:sz w:val="36"/>
          <w:szCs w:val="36"/>
          <w:rtl/>
        </w:rPr>
        <w:t>﴾</w:t>
      </w:r>
      <w:r w:rsidR="00510403" w:rsidRPr="00A11B4D">
        <w:rPr>
          <w:rStyle w:val="a8"/>
          <w:rFonts w:ascii="Lotus Linotype" w:eastAsiaTheme="minorHAnsi" w:hAnsi="Lotus Linotype" w:cs="Lotus Linotype"/>
          <w:sz w:val="36"/>
          <w:szCs w:val="36"/>
          <w:rtl/>
        </w:rPr>
        <w:footnoteReference w:id="17"/>
      </w:r>
      <w:r w:rsidR="00591703" w:rsidRPr="00A11B4D">
        <w:rPr>
          <w:rFonts w:ascii="Lotus Linotype" w:eastAsiaTheme="minorHAnsi" w:hAnsi="Lotus Linotype" w:cs="Lotus Linotype" w:hint="cs"/>
          <w:sz w:val="36"/>
          <w:szCs w:val="36"/>
          <w:rtl/>
        </w:rPr>
        <w:t>: أي مستورات</w:t>
      </w:r>
      <w:r w:rsidR="00A50C84" w:rsidRPr="00A11B4D">
        <w:rPr>
          <w:rFonts w:ascii="Lotus Linotype" w:eastAsiaTheme="minorHAnsi" w:hAnsi="Lotus Linotype" w:cs="Lotus Linotype" w:hint="cs"/>
          <w:sz w:val="36"/>
          <w:szCs w:val="36"/>
          <w:rtl/>
        </w:rPr>
        <w:t>ٌ</w:t>
      </w:r>
      <w:r w:rsidR="00591703" w:rsidRPr="00A11B4D">
        <w:rPr>
          <w:rFonts w:ascii="Lotus Linotype" w:eastAsiaTheme="minorHAnsi" w:hAnsi="Lotus Linotype" w:cs="Lotus Linotype" w:hint="cs"/>
          <w:sz w:val="36"/>
          <w:szCs w:val="36"/>
          <w:rtl/>
        </w:rPr>
        <w:t xml:space="preserve"> في </w:t>
      </w:r>
      <w:r w:rsidR="005C608A" w:rsidRPr="00A11B4D">
        <w:rPr>
          <w:rFonts w:ascii="Lotus Linotype" w:eastAsiaTheme="minorHAnsi" w:hAnsi="Lotus Linotype" w:cs="Lotus Linotype" w:hint="cs"/>
          <w:b/>
          <w:bCs/>
          <w:color w:val="0070C0"/>
          <w:sz w:val="36"/>
          <w:szCs w:val="36"/>
          <w:rtl/>
        </w:rPr>
        <w:t>خيام</w:t>
      </w:r>
      <w:r w:rsidR="00A50C84" w:rsidRPr="00A11B4D">
        <w:rPr>
          <w:rFonts w:ascii="Lotus Linotype" w:eastAsiaTheme="minorHAnsi" w:hAnsi="Lotus Linotype" w:cs="Lotus Linotype" w:hint="cs"/>
          <w:b/>
          <w:bCs/>
          <w:color w:val="0070C0"/>
          <w:sz w:val="36"/>
          <w:szCs w:val="36"/>
          <w:rtl/>
        </w:rPr>
        <w:t>ِ</w:t>
      </w:r>
      <w:r w:rsidR="00591703" w:rsidRPr="00A11B4D">
        <w:rPr>
          <w:rFonts w:ascii="Lotus Linotype" w:eastAsiaTheme="minorHAnsi" w:hAnsi="Lotus Linotype" w:cs="Lotus Linotype" w:hint="cs"/>
          <w:b/>
          <w:bCs/>
          <w:color w:val="0070C0"/>
          <w:sz w:val="36"/>
          <w:szCs w:val="36"/>
          <w:rtl/>
        </w:rPr>
        <w:t xml:space="preserve"> اللؤلؤ</w:t>
      </w:r>
      <w:r w:rsidR="00DC0B17" w:rsidRPr="00A11B4D">
        <w:rPr>
          <w:rStyle w:val="a8"/>
          <w:rFonts w:ascii="Lotus Linotype" w:eastAsiaTheme="minorHAnsi" w:hAnsi="Lotus Linotype" w:cs="Lotus Linotype"/>
          <w:sz w:val="36"/>
          <w:szCs w:val="36"/>
          <w:rtl/>
        </w:rPr>
        <w:footnoteReference w:id="18"/>
      </w:r>
      <w:r w:rsidR="00291435" w:rsidRPr="00A11B4D">
        <w:rPr>
          <w:rFonts w:ascii="Lotus Linotype" w:eastAsiaTheme="minorHAnsi" w:hAnsi="Lotus Linotype" w:cs="Lotus Linotype" w:hint="cs"/>
          <w:b/>
          <w:bCs/>
          <w:color w:val="0070C0"/>
          <w:sz w:val="36"/>
          <w:szCs w:val="36"/>
          <w:rtl/>
        </w:rPr>
        <w:t>.</w:t>
      </w:r>
      <w:r w:rsidR="00886C50" w:rsidRPr="00A11B4D">
        <w:rPr>
          <w:rFonts w:ascii="Lotus Linotype" w:eastAsiaTheme="minorHAnsi" w:hAnsi="Lotus Linotype" w:cs="Lotus Linotype" w:hint="cs"/>
          <w:sz w:val="36"/>
          <w:szCs w:val="36"/>
          <w:rtl/>
        </w:rPr>
        <w:t xml:space="preserve"> </w:t>
      </w:r>
    </w:p>
    <w:p w14:paraId="57CBDE9F" w14:textId="4AF67D21" w:rsidR="00A11B4D" w:rsidRPr="00A11B4D" w:rsidRDefault="005C608A" w:rsidP="00A11B4D">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Lotus Linotype" w:hint="cs"/>
          <w:sz w:val="36"/>
          <w:szCs w:val="36"/>
          <w:rtl/>
        </w:rPr>
        <w:t>يقول ابن</w:t>
      </w:r>
      <w:r w:rsidR="00A50C8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عثيمين: (</w:t>
      </w:r>
      <w:r w:rsidRPr="00A11B4D">
        <w:rPr>
          <w:rFonts w:ascii="Lotus Linotype" w:eastAsiaTheme="minorHAnsi" w:hAnsi="Lotus Linotype" w:cs="Lotus Linotype"/>
          <w:b/>
          <w:bCs/>
          <w:sz w:val="36"/>
          <w:szCs w:val="36"/>
          <w:rtl/>
        </w:rPr>
        <w:t>الخيمة</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الآخرة</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ليست كالخيمة</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الدنيا، بل هي خيمة</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 لؤلؤة</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w:t>
      </w:r>
      <w:r w:rsidRPr="00A11B4D">
        <w:rPr>
          <w:rFonts w:ascii="Lotus Linotype" w:eastAsiaTheme="minorHAnsi" w:hAnsi="Lotus Linotype" w:cs="Lotus Linotype" w:hint="cs"/>
          <w:b/>
          <w:bCs/>
          <w:sz w:val="36"/>
          <w:szCs w:val="36"/>
          <w:rtl/>
        </w:rPr>
        <w:t>و</w:t>
      </w:r>
      <w:r w:rsidRPr="00A11B4D">
        <w:rPr>
          <w:rFonts w:ascii="Lotus Linotype" w:eastAsiaTheme="minorHAnsi" w:hAnsi="Lotus Linotype" w:cs="Lotus Linotype"/>
          <w:b/>
          <w:bCs/>
          <w:sz w:val="36"/>
          <w:szCs w:val="36"/>
          <w:rtl/>
        </w:rPr>
        <w:t>هؤلاء</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الحور</w:t>
      </w:r>
      <w:r w:rsidR="00A50C84" w:rsidRPr="00A11B4D">
        <w:rPr>
          <w:rFonts w:ascii="Lotus Linotype" w:eastAsiaTheme="minorHAnsi" w:hAnsi="Lotus Linotype" w:cs="Lotus Linotype" w:hint="cs"/>
          <w:b/>
          <w:bCs/>
          <w:sz w:val="36"/>
          <w:szCs w:val="36"/>
          <w:rtl/>
        </w:rPr>
        <w:t>ُ</w:t>
      </w:r>
      <w:r w:rsidR="00852091" w:rsidRPr="00A11B4D">
        <w:rPr>
          <w:rFonts w:ascii="Lotus Linotype" w:eastAsiaTheme="minorHAnsi" w:hAnsi="Lotus Linotype" w:cs="Lotus Linotype" w:hint="cs"/>
          <w:b/>
          <w:bCs/>
          <w:sz w:val="36"/>
          <w:szCs w:val="36"/>
          <w:rtl/>
        </w:rPr>
        <w:t xml:space="preserve"> </w:t>
      </w:r>
      <w:r w:rsidRPr="00A11B4D">
        <w:rPr>
          <w:rFonts w:ascii="Lotus Linotype" w:eastAsiaTheme="minorHAnsi" w:hAnsi="Lotus Linotype" w:cs="Lotus Linotype"/>
          <w:b/>
          <w:bCs/>
          <w:sz w:val="36"/>
          <w:szCs w:val="36"/>
          <w:rtl/>
        </w:rPr>
        <w:t>م</w:t>
      </w:r>
      <w:r w:rsidR="00852091"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خب</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ئات</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هذه الخيام</w:t>
      </w:r>
      <w:r w:rsidR="00A50C84" w:rsidRPr="00A11B4D">
        <w:rPr>
          <w:rFonts w:ascii="Lotus Linotype" w:eastAsiaTheme="minorHAnsi" w:hAnsi="Lotus Linotype" w:cs="Lotus Linotype" w:hint="cs"/>
          <w:b/>
          <w:bCs/>
          <w:sz w:val="36"/>
          <w:szCs w:val="36"/>
          <w:rtl/>
        </w:rPr>
        <w:t>ِ</w:t>
      </w:r>
      <w:r w:rsidR="00F95FE7"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على أكمل</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ما يكون</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من الدلال</w:t>
      </w:r>
      <w:r w:rsidR="00A50C8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والتنعيم</w:t>
      </w:r>
      <w:r w:rsidRPr="00A11B4D">
        <w:rPr>
          <w:rFonts w:ascii="Lotus Linotype" w:eastAsiaTheme="minorHAnsi" w:hAnsi="Lotus Linotype" w:cs="Lotus Linotype" w:hint="cs"/>
          <w:sz w:val="36"/>
          <w:szCs w:val="36"/>
          <w:rtl/>
        </w:rPr>
        <w:t>)</w:t>
      </w:r>
      <w:r w:rsidRPr="00A11B4D">
        <w:rPr>
          <w:rStyle w:val="a8"/>
          <w:rFonts w:ascii="Lotus Linotype" w:eastAsiaTheme="minorHAnsi" w:hAnsi="Lotus Linotype" w:cs="Lotus Linotype"/>
          <w:sz w:val="36"/>
          <w:szCs w:val="36"/>
          <w:rtl/>
        </w:rPr>
        <w:footnoteReference w:id="19"/>
      </w:r>
      <w:r w:rsidRPr="00A11B4D">
        <w:rPr>
          <w:rFonts w:ascii="Lotus Linotype" w:eastAsiaTheme="minorHAnsi" w:hAnsi="Lotus Linotype" w:cs="Lotus Linotype" w:hint="cs"/>
          <w:sz w:val="36"/>
          <w:szCs w:val="36"/>
          <w:rtl/>
        </w:rPr>
        <w:t>.</w:t>
      </w:r>
      <w:r w:rsidR="00A50C84" w:rsidRPr="00A11B4D">
        <w:rPr>
          <w:rFonts w:ascii="Lotus Linotype" w:eastAsiaTheme="minorHAnsi" w:hAnsi="Lotus Linotype" w:cs="Lotus Linotype" w:hint="cs"/>
          <w:sz w:val="36"/>
          <w:szCs w:val="36"/>
          <w:rtl/>
        </w:rPr>
        <w:t xml:space="preserve"> </w:t>
      </w:r>
      <w:r w:rsidR="00731C3B" w:rsidRPr="00A11B4D">
        <w:rPr>
          <w:rFonts w:ascii="Lotus Linotype" w:eastAsiaTheme="minorHAnsi" w:hAnsi="Lotus Linotype" w:cs="Lotus Linotype" w:hint="cs"/>
          <w:sz w:val="36"/>
          <w:szCs w:val="36"/>
          <w:rtl/>
        </w:rPr>
        <w:t>قال</w:t>
      </w:r>
      <w:r w:rsidR="00CD534E" w:rsidRPr="00A11B4D">
        <w:rPr>
          <w:rFonts w:ascii="Lotus Linotype" w:eastAsiaTheme="minorHAnsi" w:hAnsi="Lotus Linotype" w:cs="Lotus Linotype" w:hint="cs"/>
          <w:sz w:val="36"/>
          <w:szCs w:val="36"/>
          <w:rtl/>
        </w:rPr>
        <w:t xml:space="preserve"> </w:t>
      </w:r>
      <w:r w:rsidR="00CD534E" w:rsidRPr="00A11B4D">
        <w:rPr>
          <w:rFonts w:ascii="Lotus Linotype" w:eastAsiaTheme="minorHAnsi" w:hAnsi="Lotus Linotype" w:cs="Lotus Linotype"/>
          <w:sz w:val="36"/>
          <w:szCs w:val="36"/>
          <w:rtl/>
        </w:rPr>
        <w:t>ﷺ</w:t>
      </w:r>
      <w:r w:rsidR="00731C3B" w:rsidRPr="00A11B4D">
        <w:rPr>
          <w:rFonts w:ascii="Lotus Linotype" w:eastAsiaTheme="minorHAnsi" w:hAnsi="Lotus Linotype" w:cs="Lotus Linotype" w:hint="cs"/>
          <w:sz w:val="36"/>
          <w:szCs w:val="36"/>
          <w:rtl/>
        </w:rPr>
        <w:t>: (</w:t>
      </w:r>
      <w:r w:rsidR="00731C3B" w:rsidRPr="00A11B4D">
        <w:rPr>
          <w:rFonts w:ascii="Lotus Linotype" w:eastAsiaTheme="minorHAnsi" w:hAnsi="Lotus Linotype" w:cs="Lotus Linotype"/>
          <w:b/>
          <w:bCs/>
          <w:color w:val="C00000"/>
          <w:sz w:val="36"/>
          <w:szCs w:val="36"/>
          <w:rtl/>
        </w:rPr>
        <w:t>لِلْمُؤْمِنِ فِي الْجَنَّةِ</w:t>
      </w:r>
      <w:r w:rsidR="00852091" w:rsidRPr="00A11B4D">
        <w:rPr>
          <w:rFonts w:ascii="Lotus Linotype" w:eastAsiaTheme="minorHAnsi" w:hAnsi="Lotus Linotype" w:cs="Lotus Linotype" w:hint="cs"/>
          <w:b/>
          <w:bCs/>
          <w:color w:val="C00000"/>
          <w:sz w:val="36"/>
          <w:szCs w:val="36"/>
          <w:rtl/>
        </w:rPr>
        <w:t>؛</w:t>
      </w:r>
      <w:r w:rsidR="00731C3B" w:rsidRPr="00A11B4D">
        <w:rPr>
          <w:rFonts w:ascii="Lotus Linotype" w:eastAsiaTheme="minorHAnsi" w:hAnsi="Lotus Linotype" w:cs="Lotus Linotype"/>
          <w:b/>
          <w:bCs/>
          <w:color w:val="C00000"/>
          <w:sz w:val="36"/>
          <w:szCs w:val="36"/>
          <w:rtl/>
        </w:rPr>
        <w:t xml:space="preserve"> لَخَيْمَةً مِنْ لُؤْلُؤَةٍ وَاحِدَةٍ</w:t>
      </w:r>
      <w:r w:rsidR="00056F3F" w:rsidRPr="00A11B4D">
        <w:rPr>
          <w:rFonts w:ascii="Lotus Linotype" w:eastAsiaTheme="minorHAnsi" w:hAnsi="Lotus Linotype" w:cs="Lotus Linotype" w:hint="cs"/>
          <w:b/>
          <w:bCs/>
          <w:color w:val="C00000"/>
          <w:sz w:val="36"/>
          <w:szCs w:val="36"/>
          <w:rtl/>
        </w:rPr>
        <w:t xml:space="preserve"> </w:t>
      </w:r>
      <w:r w:rsidR="00731C3B" w:rsidRPr="00A11B4D">
        <w:rPr>
          <w:rFonts w:ascii="Lotus Linotype" w:eastAsiaTheme="minorHAnsi" w:hAnsi="Lotus Linotype" w:cs="Lotus Linotype"/>
          <w:b/>
          <w:bCs/>
          <w:color w:val="C00000"/>
          <w:sz w:val="36"/>
          <w:szCs w:val="36"/>
          <w:rtl/>
        </w:rPr>
        <w:t xml:space="preserve">مُجَوَّفَةٍ، طُولُهَا سِتُّونَ مِيلًا، لِلْمُؤْمِنِ فِيهَا أَهْلُونَ، يَطُوفُ عَلَيْهِم المُؤْمِنُ، </w:t>
      </w:r>
      <w:bookmarkStart w:id="0" w:name="_Hlk212119511"/>
      <w:r w:rsidR="00731C3B" w:rsidRPr="00A11B4D">
        <w:rPr>
          <w:rFonts w:ascii="Lotus Linotype" w:eastAsiaTheme="minorHAnsi" w:hAnsi="Lotus Linotype" w:cs="Lotus Linotype"/>
          <w:b/>
          <w:bCs/>
          <w:color w:val="C00000"/>
          <w:sz w:val="36"/>
          <w:szCs w:val="36"/>
          <w:rtl/>
        </w:rPr>
        <w:t>فَلَا يَرَى بَعْضُهُم بَعْضًا</w:t>
      </w:r>
      <w:bookmarkEnd w:id="0"/>
      <w:r w:rsidR="00731C3B" w:rsidRPr="00A11B4D">
        <w:rPr>
          <w:rFonts w:ascii="Lotus Linotype" w:eastAsiaTheme="minorHAnsi" w:hAnsi="Lotus Linotype" w:cs="Lotus Linotype" w:hint="cs"/>
          <w:b/>
          <w:bCs/>
          <w:sz w:val="36"/>
          <w:szCs w:val="36"/>
          <w:rtl/>
        </w:rPr>
        <w:t>)</w:t>
      </w:r>
      <w:r w:rsidR="00731C3B" w:rsidRPr="00A11B4D">
        <w:rPr>
          <w:rStyle w:val="a8"/>
          <w:rFonts w:ascii="Lotus Linotype" w:eastAsiaTheme="minorHAnsi" w:hAnsi="Lotus Linotype" w:cs="Lotus Linotype"/>
          <w:b/>
          <w:bCs/>
          <w:sz w:val="36"/>
          <w:szCs w:val="36"/>
          <w:rtl/>
        </w:rPr>
        <w:footnoteReference w:id="20"/>
      </w:r>
      <w:r w:rsidR="00CD534E" w:rsidRPr="00A11B4D">
        <w:rPr>
          <w:rFonts w:ascii="Lotus Linotype" w:eastAsiaTheme="minorHAnsi" w:hAnsi="Lotus Linotype" w:cs="Lotus Linotype" w:hint="cs"/>
          <w:b/>
          <w:bCs/>
          <w:sz w:val="36"/>
          <w:szCs w:val="36"/>
          <w:rtl/>
        </w:rPr>
        <w:t>.</w:t>
      </w:r>
    </w:p>
    <w:p w14:paraId="32913D55" w14:textId="43286522" w:rsidR="00852091" w:rsidRPr="00A11B4D" w:rsidRDefault="00462FEE" w:rsidP="00852091">
      <w:pPr>
        <w:spacing w:after="200" w:line="276" w:lineRule="auto"/>
        <w:rPr>
          <w:rFonts w:ascii="Lotus Linotype" w:eastAsiaTheme="minorHAnsi" w:hAnsi="Lotus Linotype" w:cs="Lotus Linotype"/>
          <w:b/>
          <w:bCs/>
          <w:sz w:val="36"/>
          <w:szCs w:val="36"/>
          <w:rtl/>
        </w:rPr>
      </w:pPr>
      <w:r w:rsidRPr="00A11B4D">
        <w:rPr>
          <w:rFonts w:ascii="Lotus Linotype" w:eastAsiaTheme="minorHAnsi" w:hAnsi="Lotus Linotype" w:cs="Lotus Linotype" w:hint="cs"/>
          <w:sz w:val="36"/>
          <w:szCs w:val="36"/>
          <w:rtl/>
        </w:rPr>
        <w:t>قال العلماء:</w:t>
      </w:r>
      <w:r w:rsidRPr="00A11B4D">
        <w:rPr>
          <w:rFonts w:ascii="Lotus Linotype" w:eastAsiaTheme="minorHAnsi" w:hAnsi="Lotus Linotype" w:cs="Lotus Linotype" w:hint="cs"/>
          <w:b/>
          <w:bCs/>
          <w:sz w:val="36"/>
          <w:szCs w:val="36"/>
          <w:rtl/>
        </w:rPr>
        <w:t xml:space="preserve"> (للمؤمن</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في</w:t>
      </w:r>
      <w:r w:rsidR="00420F33" w:rsidRPr="00A11B4D">
        <w:rPr>
          <w:rFonts w:ascii="Lotus Linotype" w:eastAsiaTheme="minorHAnsi" w:hAnsi="Lotus Linotype" w:cs="Lotus Linotype" w:hint="cs"/>
          <w:b/>
          <w:bCs/>
          <w:sz w:val="36"/>
          <w:szCs w:val="36"/>
          <w:rtl/>
        </w:rPr>
        <w:t xml:space="preserve"> الجنة</w:t>
      </w:r>
      <w:r w:rsidR="009558E0"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زوجات</w:t>
      </w:r>
      <w:r w:rsidR="009558E0"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كثيرة، يطوف</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عليهم المؤمن</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للجماع، فلا </w:t>
      </w:r>
      <w:r w:rsidR="0093068E" w:rsidRPr="00A11B4D">
        <w:rPr>
          <w:rFonts w:ascii="Lotus Linotype" w:eastAsiaTheme="minorHAnsi" w:hAnsi="Lotus Linotype" w:cs="Lotus Linotype" w:hint="cs"/>
          <w:b/>
          <w:bCs/>
          <w:sz w:val="36"/>
          <w:szCs w:val="36"/>
          <w:rtl/>
        </w:rPr>
        <w:t xml:space="preserve">يرى </w:t>
      </w:r>
      <w:r w:rsidRPr="00A11B4D">
        <w:rPr>
          <w:rFonts w:ascii="Lotus Linotype" w:eastAsiaTheme="minorHAnsi" w:hAnsi="Lotus Linotype" w:cs="Lotus Linotype" w:hint="cs"/>
          <w:b/>
          <w:bCs/>
          <w:sz w:val="36"/>
          <w:szCs w:val="36"/>
          <w:rtl/>
        </w:rPr>
        <w:t>الزوجات</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 xml:space="preserve"> بعضهم بعضًا</w:t>
      </w:r>
      <w:r w:rsidRPr="00A11B4D">
        <w:rPr>
          <w:sz w:val="36"/>
          <w:szCs w:val="36"/>
          <w:rtl/>
        </w:rPr>
        <w:t xml:space="preserve"> </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b/>
          <w:bCs/>
          <w:sz w:val="36"/>
          <w:szCs w:val="36"/>
          <w:rtl/>
        </w:rPr>
        <w:t>م</w:t>
      </w:r>
      <w:r w:rsidR="00263154" w:rsidRPr="00A11B4D">
        <w:rPr>
          <w:rFonts w:ascii="Lotus Linotype" w:eastAsiaTheme="minorHAnsi" w:hAnsi="Lotus Linotype" w:cs="Lotus Linotype"/>
          <w:b/>
          <w:bCs/>
          <w:sz w:val="36"/>
          <w:szCs w:val="36"/>
          <w:rtl/>
        </w:rPr>
        <w:t xml:space="preserve">ع أنهم </w:t>
      </w:r>
      <w:r w:rsidR="00263154" w:rsidRPr="00A11B4D">
        <w:rPr>
          <w:rFonts w:ascii="Lotus Linotype" w:eastAsiaTheme="minorHAnsi" w:hAnsi="Lotus Linotype" w:cs="Lotus Linotype" w:hint="cs"/>
          <w:b/>
          <w:bCs/>
          <w:sz w:val="36"/>
          <w:szCs w:val="36"/>
          <w:rtl/>
        </w:rPr>
        <w:t>في</w:t>
      </w:r>
      <w:r w:rsidR="00263154" w:rsidRPr="00A11B4D">
        <w:rPr>
          <w:rFonts w:ascii="Lotus Linotype" w:eastAsiaTheme="minorHAnsi" w:hAnsi="Lotus Linotype" w:cs="Lotus Linotype"/>
          <w:b/>
          <w:bCs/>
          <w:sz w:val="36"/>
          <w:szCs w:val="36"/>
          <w:rtl/>
        </w:rPr>
        <w:t xml:space="preserve"> </w:t>
      </w:r>
      <w:r w:rsidR="00263154" w:rsidRPr="00A11B4D">
        <w:rPr>
          <w:rFonts w:ascii="Lotus Linotype" w:eastAsiaTheme="minorHAnsi" w:hAnsi="Lotus Linotype" w:cs="Lotus Linotype" w:hint="cs"/>
          <w:b/>
          <w:bCs/>
          <w:sz w:val="36"/>
          <w:szCs w:val="36"/>
          <w:rtl/>
        </w:rPr>
        <w:t>بيت</w:t>
      </w:r>
      <w:r w:rsidR="00DC25D9" w:rsidRPr="00A11B4D">
        <w:rPr>
          <w:rFonts w:ascii="Lotus Linotype" w:eastAsiaTheme="minorHAnsi" w:hAnsi="Lotus Linotype" w:cs="Lotus Linotype" w:hint="cs"/>
          <w:b/>
          <w:bCs/>
          <w:sz w:val="36"/>
          <w:szCs w:val="36"/>
          <w:rtl/>
        </w:rPr>
        <w:t>ٍ</w:t>
      </w:r>
      <w:r w:rsidR="00263154" w:rsidRPr="00A11B4D">
        <w:rPr>
          <w:rFonts w:ascii="Lotus Linotype" w:eastAsiaTheme="minorHAnsi" w:hAnsi="Lotus Linotype" w:cs="Lotus Linotype" w:hint="cs"/>
          <w:b/>
          <w:bCs/>
          <w:sz w:val="36"/>
          <w:szCs w:val="36"/>
          <w:rtl/>
        </w:rPr>
        <w:t xml:space="preserve"> واحد</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hint="cs"/>
          <w:b/>
          <w:bCs/>
          <w:sz w:val="36"/>
          <w:szCs w:val="36"/>
          <w:rtl/>
        </w:rPr>
        <w:t xml:space="preserve">وهذا </w:t>
      </w:r>
      <w:r w:rsidRPr="00A11B4D">
        <w:rPr>
          <w:rFonts w:ascii="Lotus Linotype" w:eastAsiaTheme="minorHAnsi" w:hAnsi="Lotus Linotype" w:cs="Lotus Linotype"/>
          <w:b/>
          <w:bCs/>
          <w:sz w:val="36"/>
          <w:szCs w:val="36"/>
          <w:rtl/>
        </w:rPr>
        <w:t>م</w:t>
      </w:r>
      <w:r w:rsidR="009558E0"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ن سَعَة</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الخيمة</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وع</w:t>
      </w:r>
      <w:r w:rsidR="00A87C59"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ظ</w:t>
      </w:r>
      <w:r w:rsidR="00A87C59"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م</w:t>
      </w:r>
      <w:r w:rsidR="00A87C59"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ه</w:t>
      </w:r>
      <w:r w:rsidR="00A87C59"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ا</w:t>
      </w:r>
      <w:r w:rsidR="00A87C59" w:rsidRPr="00A11B4D">
        <w:rPr>
          <w:rFonts w:ascii="Lotus Linotype" w:eastAsiaTheme="minorHAnsi" w:hAnsi="Lotus Linotype" w:cs="Lotus Linotype" w:hint="cs"/>
          <w:b/>
          <w:bCs/>
          <w:sz w:val="36"/>
          <w:szCs w:val="36"/>
          <w:rtl/>
        </w:rPr>
        <w:t>)</w:t>
      </w:r>
      <w:r w:rsidRPr="00A11B4D">
        <w:rPr>
          <w:rStyle w:val="a8"/>
          <w:rFonts w:ascii="Lotus Linotype" w:eastAsiaTheme="minorHAnsi" w:hAnsi="Lotus Linotype" w:cs="Lotus Linotype"/>
          <w:b/>
          <w:bCs/>
          <w:sz w:val="36"/>
          <w:szCs w:val="36"/>
          <w:rtl/>
        </w:rPr>
        <w:footnoteReference w:id="21"/>
      </w:r>
      <w:r w:rsidR="00CE1ECB" w:rsidRPr="00A11B4D">
        <w:rPr>
          <w:rFonts w:ascii="Lotus Linotype" w:eastAsiaTheme="minorHAnsi" w:hAnsi="Lotus Linotype" w:cs="Lotus Linotype"/>
          <w:b/>
          <w:bCs/>
          <w:sz w:val="36"/>
          <w:szCs w:val="36"/>
          <w:rtl/>
        </w:rPr>
        <w:t>.</w:t>
      </w:r>
      <w:r w:rsidR="004D5EAB" w:rsidRPr="00A11B4D">
        <w:rPr>
          <w:rFonts w:ascii="Lotus Linotype" w:eastAsiaTheme="minorHAnsi" w:hAnsi="Lotus Linotype" w:cs="Lotus Linotype" w:hint="cs"/>
          <w:b/>
          <w:bCs/>
          <w:sz w:val="36"/>
          <w:szCs w:val="36"/>
          <w:rtl/>
        </w:rPr>
        <w:t xml:space="preserve"> </w:t>
      </w:r>
    </w:p>
    <w:p w14:paraId="6DD072E6" w14:textId="2DEE85D6" w:rsidR="00F7078A" w:rsidRPr="00A11B4D" w:rsidRDefault="004D5EAB" w:rsidP="00852091">
      <w:pPr>
        <w:spacing w:after="200" w:line="276" w:lineRule="auto"/>
        <w:rPr>
          <w:rFonts w:ascii="Lotus Linotype" w:eastAsiaTheme="minorHAnsi" w:hAnsi="Lotus Linotype" w:cs="Lotus Linotype"/>
          <w:b/>
          <w:bCs/>
          <w:sz w:val="36"/>
          <w:szCs w:val="36"/>
          <w:rtl/>
        </w:rPr>
      </w:pPr>
      <w:r w:rsidRPr="00A11B4D">
        <w:rPr>
          <w:rFonts w:ascii="Lotus Linotype" w:eastAsiaTheme="minorHAnsi" w:hAnsi="Lotus Linotype" w:cs="Lotus Linotype" w:hint="cs"/>
          <w:sz w:val="36"/>
          <w:szCs w:val="36"/>
          <w:rtl/>
        </w:rPr>
        <w:lastRenderedPageBreak/>
        <w:t>قال ابن</w:t>
      </w:r>
      <w:r w:rsidR="00760474"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القيم:</w:t>
      </w:r>
      <w:r w:rsidRPr="00A11B4D">
        <w:rPr>
          <w:rFonts w:ascii="Lotus Linotype" w:eastAsiaTheme="minorHAnsi" w:hAnsi="Lotus Linotype" w:cs="Lotus Linotype" w:hint="cs"/>
          <w:b/>
          <w:bCs/>
          <w:sz w:val="36"/>
          <w:szCs w:val="36"/>
          <w:rtl/>
        </w:rPr>
        <w:t xml:space="preserve"> (</w:t>
      </w:r>
      <w:r w:rsidRPr="00A11B4D">
        <w:rPr>
          <w:rFonts w:ascii="Lotus Linotype" w:eastAsiaTheme="minorHAnsi" w:hAnsi="Lotus Linotype" w:cs="Lotus Linotype"/>
          <w:b/>
          <w:bCs/>
          <w:sz w:val="36"/>
          <w:szCs w:val="36"/>
          <w:rtl/>
        </w:rPr>
        <w:t>وهذه الخي</w:t>
      </w:r>
      <w:r w:rsidRPr="00A11B4D">
        <w:rPr>
          <w:rFonts w:ascii="Lotus Linotype" w:eastAsiaTheme="minorHAnsi" w:hAnsi="Lotus Linotype" w:cs="Lotus Linotype" w:hint="cs"/>
          <w:b/>
          <w:bCs/>
          <w:sz w:val="36"/>
          <w:szCs w:val="36"/>
          <w:rtl/>
        </w:rPr>
        <w:t>ا</w:t>
      </w:r>
      <w:r w:rsidRPr="00A11B4D">
        <w:rPr>
          <w:rFonts w:ascii="Lotus Linotype" w:eastAsiaTheme="minorHAnsi" w:hAnsi="Lotus Linotype" w:cs="Lotus Linotype"/>
          <w:b/>
          <w:bCs/>
          <w:sz w:val="36"/>
          <w:szCs w:val="36"/>
          <w:rtl/>
        </w:rPr>
        <w:t>م</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غير</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الغ</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ر</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ف</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والقصور</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بل هي خيام</w:t>
      </w:r>
      <w:r w:rsidR="00760474"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في البساتين</w:t>
      </w:r>
      <w:r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b/>
          <w:bCs/>
          <w:sz w:val="36"/>
          <w:szCs w:val="36"/>
          <w:rtl/>
        </w:rPr>
        <w:t xml:space="preserve"> وعلى شواطئ الأنهار</w:t>
      </w:r>
      <w:r w:rsidRPr="00A11B4D">
        <w:rPr>
          <w:rFonts w:ascii="Lotus Linotype" w:eastAsiaTheme="minorHAnsi" w:hAnsi="Lotus Linotype" w:cs="Lotus Linotype" w:hint="cs"/>
          <w:b/>
          <w:bCs/>
          <w:sz w:val="36"/>
          <w:szCs w:val="36"/>
          <w:rtl/>
        </w:rPr>
        <w:t>)</w:t>
      </w:r>
      <w:r w:rsidRPr="00A11B4D">
        <w:rPr>
          <w:rStyle w:val="a8"/>
          <w:rFonts w:ascii="Lotus Linotype" w:eastAsiaTheme="minorHAnsi" w:hAnsi="Lotus Linotype" w:cs="Lotus Linotype"/>
          <w:b/>
          <w:bCs/>
          <w:sz w:val="36"/>
          <w:szCs w:val="36"/>
          <w:rtl/>
        </w:rPr>
        <w:footnoteReference w:id="22"/>
      </w:r>
      <w:r w:rsidRPr="00A11B4D">
        <w:rPr>
          <w:rFonts w:ascii="Lotus Linotype" w:eastAsiaTheme="minorHAnsi" w:hAnsi="Lotus Linotype" w:cs="Lotus Linotype" w:hint="cs"/>
          <w:b/>
          <w:bCs/>
          <w:sz w:val="36"/>
          <w:szCs w:val="36"/>
          <w:rtl/>
        </w:rPr>
        <w:t>.</w:t>
      </w:r>
    </w:p>
    <w:p w14:paraId="70D4E068" w14:textId="75C012CC" w:rsidR="00F7078A" w:rsidRPr="00A11B4D" w:rsidRDefault="00F7078A" w:rsidP="00063195">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sz w:val="36"/>
          <w:szCs w:val="36"/>
          <w:u w:val="single"/>
          <w:rtl/>
        </w:rPr>
        <w:t>و</w:t>
      </w:r>
      <w:r w:rsidRPr="00A11B4D">
        <w:rPr>
          <w:rFonts w:ascii="Lotus Linotype" w:eastAsiaTheme="minorHAnsi" w:hAnsi="Lotus Linotype" w:cs="AL-Mateen" w:hint="cs"/>
          <w:sz w:val="36"/>
          <w:szCs w:val="36"/>
          <w:u w:val="single"/>
          <w:rtl/>
        </w:rPr>
        <w:t xml:space="preserve">الزوجةُ في الجنة؛ </w:t>
      </w:r>
      <w:r w:rsidRPr="00A11B4D">
        <w:rPr>
          <w:rFonts w:ascii="Lotus Linotype" w:eastAsiaTheme="minorHAnsi" w:hAnsi="Lotus Linotype" w:cs="Lotus Linotype"/>
          <w:sz w:val="36"/>
          <w:szCs w:val="36"/>
          <w:rtl/>
        </w:rPr>
        <w:t xml:space="preserve">قد </w:t>
      </w:r>
      <w:r w:rsidRPr="00A11B4D">
        <w:rPr>
          <w:rFonts w:ascii="Lotus Linotype" w:eastAsiaTheme="minorHAnsi" w:hAnsi="Lotus Linotype" w:cs="Lotus Linotype"/>
          <w:color w:val="0D0D0D" w:themeColor="text1" w:themeTint="F2"/>
          <w:sz w:val="36"/>
          <w:szCs w:val="36"/>
          <w:rtl/>
        </w:rPr>
        <w:t>قَصُرَتْ طَرْفُهَا على زوجِها</w:t>
      </w:r>
      <w:r w:rsidR="00852091"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w:t>
      </w:r>
      <w:r w:rsidRPr="00A11B4D">
        <w:rPr>
          <w:rFonts w:ascii="Lotus Linotype" w:eastAsiaTheme="minorHAnsi" w:hAnsi="Lotus Linotype" w:cs="Lotus Linotype"/>
          <w:sz w:val="36"/>
          <w:szCs w:val="36"/>
          <w:rtl/>
        </w:rPr>
        <w:t>مِنْ مَحْبَّتِها له!</w:t>
      </w:r>
      <w:r w:rsidRPr="00A11B4D">
        <w:rPr>
          <w:rFonts w:ascii="Lotus Linotype" w:eastAsiaTheme="minorHAnsi" w:hAnsi="Lotus Linotype" w:cs="Lotus Linotype" w:hint="cs"/>
          <w:sz w:val="36"/>
          <w:szCs w:val="36"/>
          <w:rtl/>
        </w:rPr>
        <w:t xml:space="preserve"> قال </w:t>
      </w:r>
      <w:r w:rsidR="009558E0" w:rsidRPr="00A11B4D">
        <w:rPr>
          <w:rFonts w:ascii="Traditional Arabic" w:eastAsiaTheme="minorHAnsi" w:hAnsi="Traditional Arabic" w:cs="Traditional Arabic"/>
          <w:sz w:val="36"/>
          <w:szCs w:val="36"/>
          <w:rtl/>
        </w:rPr>
        <w:t>ﷻ</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فِيهِنَّ قَاصِرَاتُ الطَّرْفِ</w:t>
      </w:r>
      <w:r w:rsidRPr="00A11B4D">
        <w:rPr>
          <w:rFonts w:ascii="Lotus Linotype" w:eastAsiaTheme="minorHAnsi" w:hAnsi="Lotus Linotype" w:cs="Lotus Linotype"/>
          <w:sz w:val="36"/>
          <w:szCs w:val="36"/>
          <w:rtl/>
        </w:rPr>
        <w:t>﴾</w:t>
      </w:r>
      <w:r w:rsidR="007061AC" w:rsidRPr="00A11B4D">
        <w:rPr>
          <w:rStyle w:val="a8"/>
          <w:rFonts w:ascii="Lotus Linotype" w:eastAsiaTheme="minorHAnsi" w:hAnsi="Lotus Linotype" w:cs="Lotus Linotype"/>
          <w:sz w:val="36"/>
          <w:szCs w:val="36"/>
          <w:rtl/>
        </w:rPr>
        <w:footnoteReference w:id="23"/>
      </w:r>
      <w:r w:rsidR="00CB11D3" w:rsidRPr="00A11B4D">
        <w:rPr>
          <w:rFonts w:ascii="Lotus Linotype" w:eastAsiaTheme="minorHAnsi" w:hAnsi="Lotus Linotype" w:cs="Lotus Linotype" w:hint="cs"/>
          <w:sz w:val="36"/>
          <w:szCs w:val="36"/>
          <w:rtl/>
        </w:rPr>
        <w:t>:</w:t>
      </w:r>
      <w:r w:rsidR="00261C0E" w:rsidRPr="00A11B4D">
        <w:rPr>
          <w:rFonts w:ascii="Lotus Linotype" w:eastAsiaTheme="minorHAnsi" w:hAnsi="Lotus Linotype" w:cs="Lotus Linotype" w:hint="cs"/>
          <w:sz w:val="36"/>
          <w:szCs w:val="36"/>
          <w:rtl/>
        </w:rPr>
        <w:t xml:space="preserve"> </w:t>
      </w:r>
      <w:r w:rsidR="00CB11D3" w:rsidRPr="00A11B4D">
        <w:rPr>
          <w:rFonts w:ascii="Lotus Linotype" w:eastAsiaTheme="minorHAnsi" w:hAnsi="Lotus Linotype" w:cs="Lotus Linotype"/>
          <w:sz w:val="36"/>
          <w:szCs w:val="36"/>
          <w:rtl/>
        </w:rPr>
        <w:t>أي عفيفاتٌ لا يَنْظُرْنَ إلى غيرِ أزواجِهِن</w:t>
      </w:r>
      <w:r w:rsidR="00CB11D3" w:rsidRPr="00A11B4D">
        <w:rPr>
          <w:rStyle w:val="a8"/>
          <w:rFonts w:ascii="Lotus Linotype" w:eastAsiaTheme="minorHAnsi" w:hAnsi="Lotus Linotype" w:cs="Lotus Linotype"/>
          <w:sz w:val="36"/>
          <w:szCs w:val="36"/>
          <w:rtl/>
        </w:rPr>
        <w:footnoteReference w:id="24"/>
      </w:r>
      <w:r w:rsidR="00063195" w:rsidRPr="00A11B4D">
        <w:rPr>
          <w:rFonts w:ascii="Lotus Linotype" w:eastAsiaTheme="minorHAnsi" w:hAnsi="Lotus Linotype" w:cs="Lotus Linotype" w:hint="cs"/>
          <w:sz w:val="36"/>
          <w:szCs w:val="36"/>
          <w:rtl/>
        </w:rPr>
        <w:t>، و</w:t>
      </w:r>
      <w:r w:rsidR="00CB11D3" w:rsidRPr="00A11B4D">
        <w:rPr>
          <w:rFonts w:ascii="Lotus Linotype" w:eastAsiaTheme="minorHAnsi" w:hAnsi="Lotus Linotype" w:cs="Lotus Linotype" w:hint="cs"/>
          <w:sz w:val="36"/>
          <w:szCs w:val="36"/>
          <w:rtl/>
        </w:rPr>
        <w:t>(</w:t>
      </w:r>
      <w:r w:rsidR="001973AE" w:rsidRPr="00A11B4D">
        <w:rPr>
          <w:rFonts w:ascii="Lotus Linotype" w:eastAsiaTheme="minorHAnsi" w:hAnsi="Lotus Linotype" w:cs="Lotus Linotype" w:hint="cs"/>
          <w:b/>
          <w:bCs/>
          <w:sz w:val="36"/>
          <w:szCs w:val="36"/>
          <w:rtl/>
        </w:rPr>
        <w:t>إن</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hint="cs"/>
          <w:b/>
          <w:bCs/>
          <w:sz w:val="36"/>
          <w:szCs w:val="36"/>
          <w:rtl/>
        </w:rPr>
        <w:t xml:space="preserve"> </w:t>
      </w:r>
      <w:r w:rsidR="001973AE" w:rsidRPr="00A11B4D">
        <w:rPr>
          <w:rFonts w:ascii="Lotus Linotype" w:eastAsiaTheme="minorHAnsi" w:hAnsi="Lotus Linotype" w:cs="Lotus Linotype"/>
          <w:b/>
          <w:bCs/>
          <w:sz w:val="36"/>
          <w:szCs w:val="36"/>
          <w:rtl/>
        </w:rPr>
        <w:t>ل</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ه</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ن</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 xml:space="preserve"> من الجمال</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 xml:space="preserve"> ما ق</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ص</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ر</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ن</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 xml:space="preserve"> به أزواج</w:t>
      </w:r>
      <w:r w:rsidR="009558E0"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ه</w:t>
      </w:r>
      <w:r w:rsidR="009558E0"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ن</w:t>
      </w:r>
      <w:r w:rsidR="00760474" w:rsidRPr="00A11B4D">
        <w:rPr>
          <w:rFonts w:ascii="Lotus Linotype" w:eastAsiaTheme="minorHAnsi" w:hAnsi="Lotus Linotype" w:cs="Lotus Linotype" w:hint="cs"/>
          <w:b/>
          <w:bCs/>
          <w:sz w:val="36"/>
          <w:szCs w:val="36"/>
          <w:rtl/>
        </w:rPr>
        <w:t>َّ</w:t>
      </w:r>
      <w:r w:rsidR="001973AE" w:rsidRPr="00A11B4D">
        <w:rPr>
          <w:rFonts w:ascii="Lotus Linotype" w:eastAsiaTheme="minorHAnsi" w:hAnsi="Lotus Linotype" w:cs="Lotus Linotype"/>
          <w:b/>
          <w:bCs/>
          <w:sz w:val="36"/>
          <w:szCs w:val="36"/>
          <w:rtl/>
        </w:rPr>
        <w:t xml:space="preserve"> عن الالتفات إلى غيرهن</w:t>
      </w:r>
      <w:r w:rsidR="001973AE" w:rsidRPr="00A11B4D">
        <w:rPr>
          <w:rFonts w:ascii="Lotus Linotype" w:eastAsiaTheme="minorHAnsi" w:hAnsi="Lotus Linotype" w:cs="Lotus Linotype" w:hint="cs"/>
          <w:sz w:val="36"/>
          <w:szCs w:val="36"/>
          <w:rtl/>
        </w:rPr>
        <w:t>)</w:t>
      </w:r>
      <w:r w:rsidR="001973AE" w:rsidRPr="00A11B4D">
        <w:rPr>
          <w:rStyle w:val="a8"/>
          <w:rFonts w:ascii="Lotus Linotype" w:eastAsiaTheme="minorHAnsi" w:hAnsi="Lotus Linotype" w:cs="Lotus Linotype"/>
          <w:sz w:val="36"/>
          <w:szCs w:val="36"/>
          <w:rtl/>
        </w:rPr>
        <w:footnoteReference w:id="25"/>
      </w:r>
      <w:r w:rsidR="001973AE" w:rsidRPr="00A11B4D">
        <w:rPr>
          <w:rFonts w:ascii="Lotus Linotype" w:eastAsiaTheme="minorHAnsi" w:hAnsi="Lotus Linotype" w:cs="Lotus Linotype" w:hint="cs"/>
          <w:sz w:val="36"/>
          <w:szCs w:val="36"/>
          <w:rtl/>
        </w:rPr>
        <w:t>.</w:t>
      </w:r>
    </w:p>
    <w:p w14:paraId="3B0AC7C2" w14:textId="59C54990" w:rsidR="00825F5C" w:rsidRPr="00A11B4D" w:rsidRDefault="006A5442" w:rsidP="00825F5C">
      <w:pPr>
        <w:autoSpaceDE w:val="0"/>
        <w:autoSpaceDN w:val="0"/>
        <w:adjustRightInd w:val="0"/>
        <w:rPr>
          <w:rFonts w:ascii="Lotus Linotype" w:hAnsi="Lotus Linotype" w:cs="Lotus Linotype"/>
          <w:color w:val="000000"/>
          <w:sz w:val="36"/>
          <w:szCs w:val="36"/>
          <w:rtl/>
          <w:lang w:val="en-GB"/>
        </w:rPr>
      </w:pPr>
      <w:r w:rsidRPr="00A11B4D">
        <w:rPr>
          <w:rFonts w:ascii="AL-Mateen" w:hAnsi="AL-Mateen" w:cs="AL-Mateen" w:hint="cs"/>
          <w:color w:val="000000"/>
          <w:sz w:val="36"/>
          <w:szCs w:val="36"/>
          <w:u w:val="single"/>
          <w:rtl/>
          <w:lang w:val="en-GB"/>
        </w:rPr>
        <w:t>و</w:t>
      </w:r>
      <w:r w:rsidR="00825F5C" w:rsidRPr="00A11B4D">
        <w:rPr>
          <w:rFonts w:ascii="AL-Mateen" w:hAnsi="AL-Mateen" w:cs="AL-Mateen" w:hint="cs"/>
          <w:color w:val="000000"/>
          <w:sz w:val="36"/>
          <w:szCs w:val="36"/>
          <w:u w:val="single"/>
          <w:rtl/>
          <w:lang w:val="en-GB"/>
        </w:rPr>
        <w:t>الحور</w:t>
      </w:r>
      <w:r w:rsidR="00DC25D9" w:rsidRPr="00A11B4D">
        <w:rPr>
          <w:rFonts w:ascii="AL-Mateen" w:hAnsi="AL-Mateen" w:cs="AL-Mateen" w:hint="cs"/>
          <w:color w:val="000000"/>
          <w:sz w:val="36"/>
          <w:szCs w:val="36"/>
          <w:u w:val="single"/>
          <w:rtl/>
          <w:lang w:val="en-GB"/>
        </w:rPr>
        <w:t>ُ</w:t>
      </w:r>
      <w:r w:rsidR="00825F5C" w:rsidRPr="00A11B4D">
        <w:rPr>
          <w:rFonts w:ascii="AL-Mateen" w:hAnsi="AL-Mateen" w:cs="AL-Mateen" w:hint="cs"/>
          <w:color w:val="000000"/>
          <w:sz w:val="36"/>
          <w:szCs w:val="36"/>
          <w:u w:val="single"/>
          <w:rtl/>
          <w:lang w:val="en-GB"/>
        </w:rPr>
        <w:t xml:space="preserve"> الع</w:t>
      </w:r>
      <w:r w:rsidR="00DC25D9" w:rsidRPr="00A11B4D">
        <w:rPr>
          <w:rFonts w:ascii="AL-Mateen" w:hAnsi="AL-Mateen" w:cs="AL-Mateen" w:hint="cs"/>
          <w:color w:val="000000"/>
          <w:sz w:val="36"/>
          <w:szCs w:val="36"/>
          <w:u w:val="single"/>
          <w:rtl/>
          <w:lang w:val="en-GB"/>
        </w:rPr>
        <w:t>ِ</w:t>
      </w:r>
      <w:r w:rsidR="00825F5C" w:rsidRPr="00A11B4D">
        <w:rPr>
          <w:rFonts w:ascii="AL-Mateen" w:hAnsi="AL-Mateen" w:cs="AL-Mateen" w:hint="cs"/>
          <w:color w:val="000000"/>
          <w:sz w:val="36"/>
          <w:szCs w:val="36"/>
          <w:u w:val="single"/>
          <w:rtl/>
          <w:lang w:val="en-GB"/>
        </w:rPr>
        <w:t>ين</w:t>
      </w:r>
      <w:r w:rsidR="002E22BE" w:rsidRPr="00A11B4D">
        <w:rPr>
          <w:rFonts w:ascii="AL-Mateen" w:hAnsi="AL-Mateen" w:cs="AL-Mateen" w:hint="cs"/>
          <w:color w:val="000000"/>
          <w:sz w:val="36"/>
          <w:szCs w:val="36"/>
          <w:u w:val="single"/>
          <w:rtl/>
          <w:lang w:val="en-GB"/>
        </w:rPr>
        <w:t>:</w:t>
      </w:r>
      <w:r w:rsidR="00825F5C" w:rsidRPr="00A11B4D">
        <w:rPr>
          <w:rFonts w:ascii="Lotus Linotype" w:hAnsi="Lotus Linotype" w:cs="Lotus Linotype"/>
          <w:color w:val="000000"/>
          <w:sz w:val="36"/>
          <w:szCs w:val="36"/>
          <w:rtl/>
          <w:lang w:val="en-GB"/>
        </w:rPr>
        <w:t xml:space="preserve"> </w:t>
      </w:r>
      <w:r w:rsidRPr="00A11B4D">
        <w:rPr>
          <w:rFonts w:ascii="Lotus Linotype" w:hAnsi="Lotus Linotype" w:cs="Lotus Linotype" w:hint="cs"/>
          <w:b/>
          <w:bCs/>
          <w:color w:val="0070C0"/>
          <w:sz w:val="36"/>
          <w:szCs w:val="36"/>
          <w:rtl/>
          <w:lang w:val="en-GB"/>
        </w:rPr>
        <w:t>ع</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زاء</w:t>
      </w:r>
      <w:r w:rsidR="00F73DA6"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 xml:space="preserve"> ل</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ك</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ل</w:t>
      </w:r>
      <w:r w:rsidR="00063195"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b/>
          <w:bCs/>
          <w:color w:val="0070C0"/>
          <w:sz w:val="36"/>
          <w:szCs w:val="36"/>
          <w:rtl/>
          <w:lang w:val="en-GB"/>
        </w:rPr>
        <w:t xml:space="preserve"> زوج</w:t>
      </w:r>
      <w:r w:rsidR="00F73DA6" w:rsidRPr="00A11B4D">
        <w:rPr>
          <w:rFonts w:ascii="Lotus Linotype" w:hAnsi="Lotus Linotype" w:cs="Lotus Linotype" w:hint="cs"/>
          <w:b/>
          <w:bCs/>
          <w:color w:val="0070C0"/>
          <w:sz w:val="36"/>
          <w:szCs w:val="36"/>
          <w:rtl/>
          <w:lang w:val="en-GB"/>
        </w:rPr>
        <w:t>ٍ</w:t>
      </w:r>
      <w:r w:rsidRPr="00A11B4D">
        <w:rPr>
          <w:rFonts w:ascii="Lotus Linotype" w:hAnsi="Lotus Linotype" w:cs="Lotus Linotype" w:hint="cs"/>
          <w:color w:val="0070C0"/>
          <w:sz w:val="36"/>
          <w:szCs w:val="36"/>
          <w:rtl/>
          <w:lang w:val="en-GB"/>
        </w:rPr>
        <w:t xml:space="preserve"> </w:t>
      </w:r>
      <w:r w:rsidRPr="00A11B4D">
        <w:rPr>
          <w:rFonts w:ascii="Lotus Linotype" w:hAnsi="Lotus Linotype" w:cs="Lotus Linotype" w:hint="cs"/>
          <w:color w:val="000000"/>
          <w:sz w:val="36"/>
          <w:szCs w:val="36"/>
          <w:rtl/>
          <w:lang w:val="en-GB"/>
        </w:rPr>
        <w:t>أ</w:t>
      </w:r>
      <w:r w:rsidR="00F73DA6"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وذ</w:t>
      </w:r>
      <w:r w:rsidR="00F73DA6"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ي م</w:t>
      </w:r>
      <w:r w:rsidR="009558E0"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ن زوجت</w:t>
      </w:r>
      <w:r w:rsidR="00DC25D9"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ه</w:t>
      </w:r>
      <w:r w:rsidR="00731C3B" w:rsidRPr="00A11B4D">
        <w:rPr>
          <w:rFonts w:ascii="Lotus Linotype" w:hAnsi="Lotus Linotype" w:cs="Lotus Linotype" w:hint="cs"/>
          <w:color w:val="000000"/>
          <w:sz w:val="36"/>
          <w:szCs w:val="36"/>
          <w:rtl/>
          <w:lang w:val="en-GB"/>
        </w:rPr>
        <w:t xml:space="preserve"> في الدنيا</w:t>
      </w:r>
      <w:r w:rsidR="00291435" w:rsidRPr="00A11B4D">
        <w:rPr>
          <w:rFonts w:ascii="Lotus Linotype" w:hAnsi="Lotus Linotype" w:cs="Lotus Linotype" w:hint="cs"/>
          <w:color w:val="000000"/>
          <w:sz w:val="36"/>
          <w:szCs w:val="36"/>
          <w:rtl/>
          <w:lang w:val="en-GB"/>
        </w:rPr>
        <w:t>، وصَبَرَ على أذاها؛</w:t>
      </w:r>
      <w:r w:rsidR="00825F5C" w:rsidRPr="00A11B4D">
        <w:rPr>
          <w:rFonts w:ascii="Lotus Linotype" w:hAnsi="Lotus Linotype" w:cs="Lotus Linotype"/>
          <w:color w:val="000000"/>
          <w:sz w:val="36"/>
          <w:szCs w:val="36"/>
          <w:rtl/>
          <w:lang w:val="en-GB"/>
        </w:rPr>
        <w:t xml:space="preserve"> قال</w:t>
      </w:r>
      <w:r w:rsidRPr="00A11B4D">
        <w:rPr>
          <w:rFonts w:ascii="Lotus Linotype" w:hAnsi="Lotus Linotype" w:cs="Lotus Linotype" w:hint="cs"/>
          <w:color w:val="000000"/>
          <w:sz w:val="36"/>
          <w:szCs w:val="36"/>
          <w:rtl/>
          <w:lang w:val="en-GB"/>
        </w:rPr>
        <w:t xml:space="preserve"> </w:t>
      </w:r>
      <w:r w:rsidRPr="00A11B4D">
        <w:rPr>
          <w:rFonts w:ascii="Lotus Linotype" w:hAnsi="Lotus Linotype" w:cs="Lotus Linotype"/>
          <w:color w:val="000000"/>
          <w:sz w:val="36"/>
          <w:szCs w:val="36"/>
          <w:rtl/>
          <w:lang w:val="en-GB"/>
        </w:rPr>
        <w:t>ﷺ</w:t>
      </w:r>
      <w:r w:rsidR="00825F5C" w:rsidRPr="00A11B4D">
        <w:rPr>
          <w:rFonts w:ascii="Lotus Linotype" w:hAnsi="Lotus Linotype" w:cs="Lotus Linotype"/>
          <w:color w:val="000000"/>
          <w:sz w:val="36"/>
          <w:szCs w:val="36"/>
          <w:rtl/>
          <w:lang w:val="en-GB"/>
        </w:rPr>
        <w:t>: (</w:t>
      </w:r>
      <w:r w:rsidRPr="00A11B4D">
        <w:rPr>
          <w:rFonts w:ascii="Lotus Linotype" w:hAnsi="Lotus Linotype" w:cs="Lotus Linotype"/>
          <w:b/>
          <w:bCs/>
          <w:color w:val="C00000"/>
          <w:sz w:val="36"/>
          <w:szCs w:val="36"/>
          <w:rtl/>
          <w:lang w:val="en-GB"/>
        </w:rPr>
        <w:t xml:space="preserve">لا تُؤْذِي امرَأَةٌ زَوجَهَا في الدُّنْيَا، إِلاَّ قَالَتْ زَوْجَتُهُ مِنَ الحُورِ العِينِ: </w:t>
      </w:r>
      <w:r w:rsidR="00F73DA6" w:rsidRPr="00A11B4D">
        <w:rPr>
          <w:rFonts w:ascii="Lotus Linotype" w:hAnsi="Lotus Linotype" w:cs="Cambria" w:hint="cs"/>
          <w:b/>
          <w:bCs/>
          <w:color w:val="0D0D0D" w:themeColor="text1" w:themeTint="F2"/>
          <w:sz w:val="36"/>
          <w:szCs w:val="36"/>
          <w:rtl/>
          <w:lang w:val="en-GB"/>
        </w:rPr>
        <w:t>"</w:t>
      </w:r>
      <w:r w:rsidRPr="00A11B4D">
        <w:rPr>
          <w:rFonts w:ascii="Lotus Linotype" w:hAnsi="Lotus Linotype" w:cs="Lotus Linotype"/>
          <w:b/>
          <w:bCs/>
          <w:color w:val="C00000"/>
          <w:sz w:val="36"/>
          <w:szCs w:val="36"/>
          <w:rtl/>
          <w:lang w:val="en-GB"/>
        </w:rPr>
        <w:t>لاَ تُؤْذِيهِ قاتَلَكِ الل</w:t>
      </w:r>
      <w:r w:rsidRPr="00A11B4D">
        <w:rPr>
          <w:rFonts w:ascii="Lotus Linotype" w:hAnsi="Lotus Linotype" w:cs="Lotus Linotype" w:hint="cs"/>
          <w:b/>
          <w:bCs/>
          <w:color w:val="C00000"/>
          <w:sz w:val="36"/>
          <w:szCs w:val="36"/>
          <w:rtl/>
          <w:lang w:val="en-GB"/>
        </w:rPr>
        <w:t>ه</w:t>
      </w:r>
      <w:r w:rsidR="00852091" w:rsidRPr="00A11B4D">
        <w:rPr>
          <w:rFonts w:ascii="Lotus Linotype" w:hAnsi="Lotus Linotype" w:cs="Lotus Linotype" w:hint="cs"/>
          <w:b/>
          <w:bCs/>
          <w:color w:val="C00000"/>
          <w:sz w:val="36"/>
          <w:szCs w:val="36"/>
          <w:rtl/>
          <w:lang w:val="en-GB"/>
        </w:rPr>
        <w:t>ُ</w:t>
      </w:r>
      <w:r w:rsidR="00F73DA6" w:rsidRPr="00A11B4D">
        <w:rPr>
          <w:rFonts w:ascii="Lotus Linotype" w:hAnsi="Lotus Linotype" w:cs="Lotus Linotype" w:hint="cs"/>
          <w:b/>
          <w:bCs/>
          <w:color w:val="0D0D0D" w:themeColor="text1" w:themeTint="F2"/>
          <w:sz w:val="36"/>
          <w:szCs w:val="36"/>
          <w:rtl/>
          <w:lang w:val="en-GB"/>
        </w:rPr>
        <w:t>!</w:t>
      </w:r>
      <w:r w:rsidRPr="00A11B4D">
        <w:rPr>
          <w:rFonts w:ascii="Lotus Linotype" w:hAnsi="Lotus Linotype" w:cs="Lotus Linotype"/>
          <w:b/>
          <w:bCs/>
          <w:color w:val="C00000"/>
          <w:sz w:val="36"/>
          <w:szCs w:val="36"/>
          <w:rtl/>
          <w:lang w:val="en-GB"/>
        </w:rPr>
        <w:t xml:space="preserve"> فإنما هو عِنْدَك</w:t>
      </w:r>
      <w:r w:rsidR="009558E0" w:rsidRPr="00A11B4D">
        <w:rPr>
          <w:rFonts w:ascii="Lotus Linotype" w:hAnsi="Lotus Linotype" w:cs="Lotus Linotype" w:hint="cs"/>
          <w:b/>
          <w:bCs/>
          <w:color w:val="C00000"/>
          <w:sz w:val="36"/>
          <w:szCs w:val="36"/>
          <w:rtl/>
          <w:lang w:val="en-GB"/>
        </w:rPr>
        <w:t>ِ</w:t>
      </w:r>
      <w:r w:rsidRPr="00A11B4D">
        <w:rPr>
          <w:rFonts w:ascii="Lotus Linotype" w:hAnsi="Lotus Linotype" w:cs="Lotus Linotype"/>
          <w:b/>
          <w:bCs/>
          <w:color w:val="C00000"/>
          <w:sz w:val="36"/>
          <w:szCs w:val="36"/>
          <w:rtl/>
          <w:lang w:val="en-GB"/>
        </w:rPr>
        <w:t xml:space="preserve"> دَخِيلٌ</w:t>
      </w:r>
      <w:r w:rsidR="00614F15" w:rsidRPr="00A11B4D">
        <w:rPr>
          <w:rFonts w:ascii="Lotus Linotype" w:hAnsi="Lotus Linotype" w:cs="Lotus Linotype" w:hint="cs"/>
          <w:b/>
          <w:bCs/>
          <w:color w:val="C00000"/>
          <w:sz w:val="36"/>
          <w:szCs w:val="36"/>
          <w:rtl/>
          <w:lang w:val="en-GB"/>
        </w:rPr>
        <w:t>،</w:t>
      </w:r>
      <w:r w:rsidRPr="00A11B4D">
        <w:rPr>
          <w:rFonts w:ascii="Lotus Linotype" w:hAnsi="Lotus Linotype" w:cs="Lotus Linotype"/>
          <w:b/>
          <w:bCs/>
          <w:color w:val="C00000"/>
          <w:sz w:val="36"/>
          <w:szCs w:val="36"/>
          <w:rtl/>
          <w:lang w:val="en-GB"/>
        </w:rPr>
        <w:t xml:space="preserve"> يُوشِكُ أَنْ يُفَارِقَكِ إِلَيْنَا</w:t>
      </w:r>
      <w:r w:rsidR="00F73DA6" w:rsidRPr="00A11B4D">
        <w:rPr>
          <w:rFonts w:ascii="Lotus Linotype" w:hAnsi="Lotus Linotype" w:cs="Cambria" w:hint="cs"/>
          <w:b/>
          <w:bCs/>
          <w:color w:val="0D0D0D" w:themeColor="text1" w:themeTint="F2"/>
          <w:sz w:val="36"/>
          <w:szCs w:val="36"/>
          <w:rtl/>
          <w:lang w:val="en-GB"/>
        </w:rPr>
        <w:t>"</w:t>
      </w:r>
      <w:r w:rsidR="00825F5C" w:rsidRPr="00A11B4D">
        <w:rPr>
          <w:rFonts w:ascii="Lotus Linotype" w:hAnsi="Lotus Linotype" w:cs="Lotus Linotype"/>
          <w:color w:val="000000"/>
          <w:sz w:val="36"/>
          <w:szCs w:val="36"/>
          <w:rtl/>
          <w:lang w:val="en-GB"/>
        </w:rPr>
        <w:t>)</w:t>
      </w:r>
      <w:r w:rsidRPr="00A11B4D">
        <w:rPr>
          <w:rStyle w:val="a8"/>
          <w:rFonts w:ascii="Lotus Linotype" w:hAnsi="Lotus Linotype" w:cs="Lotus Linotype"/>
          <w:color w:val="000000"/>
          <w:sz w:val="36"/>
          <w:szCs w:val="36"/>
          <w:rtl/>
          <w:lang w:val="en-GB"/>
        </w:rPr>
        <w:footnoteReference w:id="26"/>
      </w:r>
      <w:r w:rsidRPr="00A11B4D">
        <w:rPr>
          <w:rFonts w:ascii="Lotus Linotype" w:hAnsi="Lotus Linotype" w:cs="Lotus Linotype"/>
          <w:color w:val="000000"/>
          <w:sz w:val="36"/>
          <w:szCs w:val="36"/>
          <w:rtl/>
          <w:lang w:val="en-GB"/>
        </w:rPr>
        <w:t>.</w:t>
      </w:r>
    </w:p>
    <w:p w14:paraId="3A00A1CA" w14:textId="540B6284" w:rsidR="00156C8D" w:rsidRPr="00A11B4D" w:rsidRDefault="001F2104" w:rsidP="00156C8D">
      <w:pPr>
        <w:autoSpaceDE w:val="0"/>
        <w:autoSpaceDN w:val="0"/>
        <w:adjustRightInd w:val="0"/>
        <w:rPr>
          <w:rFonts w:ascii="Lotus Linotype" w:hAnsi="Lotus Linotype" w:cs="Lotus Linotype"/>
          <w:color w:val="000000"/>
          <w:sz w:val="36"/>
          <w:szCs w:val="36"/>
          <w:rtl/>
          <w:lang w:val="en-GB"/>
        </w:rPr>
      </w:pPr>
      <w:r w:rsidRPr="00A11B4D">
        <w:rPr>
          <w:rFonts w:ascii="AL-Mateen" w:hAnsi="AL-Mateen" w:cs="AL-Mateen" w:hint="cs"/>
          <w:color w:val="000000"/>
          <w:sz w:val="36"/>
          <w:szCs w:val="36"/>
          <w:u w:val="single"/>
          <w:rtl/>
          <w:lang w:val="en-GB"/>
        </w:rPr>
        <w:lastRenderedPageBreak/>
        <w:t>و</w:t>
      </w:r>
      <w:r w:rsidR="00156C8D" w:rsidRPr="00A11B4D">
        <w:rPr>
          <w:rFonts w:ascii="AL-Mateen" w:hAnsi="AL-Mateen" w:cs="AL-Mateen" w:hint="cs"/>
          <w:color w:val="000000"/>
          <w:sz w:val="36"/>
          <w:szCs w:val="36"/>
          <w:u w:val="single"/>
          <w:rtl/>
          <w:lang w:val="en-GB"/>
        </w:rPr>
        <w:t>إ</w:t>
      </w:r>
      <w:r w:rsidRPr="00A11B4D">
        <w:rPr>
          <w:rFonts w:ascii="AL-Mateen" w:hAnsi="AL-Mateen" w:cs="AL-Mateen" w:hint="cs"/>
          <w:color w:val="000000"/>
          <w:sz w:val="36"/>
          <w:szCs w:val="36"/>
          <w:u w:val="single"/>
          <w:rtl/>
          <w:lang w:val="en-GB"/>
        </w:rPr>
        <w:t>ذا د</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خ</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ل</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 xml:space="preserve"> الر</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ج</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ل</w:t>
      </w:r>
      <w:r w:rsidR="00DC25D9" w:rsidRPr="00A11B4D">
        <w:rPr>
          <w:rFonts w:ascii="AL-Mateen" w:hAnsi="AL-Mateen" w:cs="AL-Mateen" w:hint="cs"/>
          <w:color w:val="000000"/>
          <w:sz w:val="36"/>
          <w:szCs w:val="36"/>
          <w:u w:val="single"/>
          <w:rtl/>
          <w:lang w:val="en-GB"/>
        </w:rPr>
        <w:t>ُ</w:t>
      </w:r>
      <w:r w:rsidRPr="00A11B4D">
        <w:rPr>
          <w:rFonts w:ascii="AL-Mateen" w:hAnsi="AL-Mateen" w:cs="AL-Mateen" w:hint="cs"/>
          <w:color w:val="000000"/>
          <w:sz w:val="36"/>
          <w:szCs w:val="36"/>
          <w:u w:val="single"/>
          <w:rtl/>
          <w:lang w:val="en-GB"/>
        </w:rPr>
        <w:t xml:space="preserve"> </w:t>
      </w:r>
      <w:r w:rsidR="00156C8D" w:rsidRPr="00A11B4D">
        <w:rPr>
          <w:rFonts w:ascii="AL-Mateen" w:hAnsi="AL-Mateen" w:cs="AL-Mateen" w:hint="cs"/>
          <w:color w:val="000000"/>
          <w:sz w:val="36"/>
          <w:szCs w:val="36"/>
          <w:u w:val="single"/>
          <w:rtl/>
          <w:lang w:val="en-GB"/>
        </w:rPr>
        <w:t>بيتَهُ</w:t>
      </w:r>
      <w:r w:rsidRPr="00A11B4D">
        <w:rPr>
          <w:rFonts w:ascii="AL-Mateen" w:hAnsi="AL-Mateen" w:cs="AL-Mateen" w:hint="cs"/>
          <w:color w:val="000000"/>
          <w:sz w:val="36"/>
          <w:szCs w:val="36"/>
          <w:u w:val="single"/>
          <w:rtl/>
          <w:lang w:val="en-GB"/>
        </w:rPr>
        <w:t xml:space="preserve"> في الجنة؛</w:t>
      </w:r>
      <w:r w:rsidR="00156C8D" w:rsidRPr="00A11B4D">
        <w:rPr>
          <w:rFonts w:ascii="Lotus Linotype" w:hAnsi="Lotus Linotype" w:cs="Lotus Linotype"/>
          <w:color w:val="000000"/>
          <w:sz w:val="36"/>
          <w:szCs w:val="36"/>
          <w:rtl/>
          <w:lang w:val="en-GB"/>
        </w:rPr>
        <w:t xml:space="preserve"> تَدْخُلُ عليهِ زَوجَتَاهُ مِنَ الحُورِ العِينِ، فتقولانِ</w:t>
      </w:r>
      <w:r w:rsidRPr="00A11B4D">
        <w:rPr>
          <w:rFonts w:ascii="Lotus Linotype" w:hAnsi="Lotus Linotype" w:cs="Lotus Linotype" w:hint="cs"/>
          <w:color w:val="000000"/>
          <w:sz w:val="36"/>
          <w:szCs w:val="36"/>
          <w:rtl/>
          <w:lang w:val="en-GB"/>
        </w:rPr>
        <w:t xml:space="preserve"> له</w:t>
      </w:r>
      <w:r w:rsidR="00156C8D" w:rsidRPr="00A11B4D">
        <w:rPr>
          <w:rFonts w:ascii="Lotus Linotype" w:hAnsi="Lotus Linotype" w:cs="Lotus Linotype"/>
          <w:color w:val="000000"/>
          <w:sz w:val="36"/>
          <w:szCs w:val="36"/>
          <w:rtl/>
          <w:lang w:val="en-GB"/>
        </w:rPr>
        <w:t xml:space="preserve">: </w:t>
      </w:r>
      <w:r w:rsidR="00156C8D" w:rsidRPr="00A11B4D">
        <w:rPr>
          <w:rFonts w:ascii="Lotus Linotype" w:hAnsi="Lotus Linotype" w:cs="Lotus Linotype" w:hint="cs"/>
          <w:color w:val="000000"/>
          <w:sz w:val="36"/>
          <w:szCs w:val="36"/>
          <w:rtl/>
          <w:lang w:val="en-GB"/>
        </w:rPr>
        <w:t>(</w:t>
      </w:r>
      <w:r w:rsidR="00156C8D" w:rsidRPr="00A11B4D">
        <w:rPr>
          <w:rFonts w:ascii="Lotus Linotype" w:hAnsi="Lotus Linotype" w:cs="Lotus Linotype"/>
          <w:b/>
          <w:bCs/>
          <w:color w:val="C00000"/>
          <w:sz w:val="36"/>
          <w:szCs w:val="36"/>
          <w:rtl/>
          <w:lang w:val="en-GB"/>
        </w:rPr>
        <w:t>الحَمْدُ لِل</w:t>
      </w:r>
      <w:r w:rsidRPr="00A11B4D">
        <w:rPr>
          <w:rFonts w:ascii="Lotus Linotype" w:hAnsi="Lotus Linotype" w:cs="Lotus Linotype" w:hint="cs"/>
          <w:b/>
          <w:bCs/>
          <w:color w:val="C00000"/>
          <w:sz w:val="36"/>
          <w:szCs w:val="36"/>
          <w:rtl/>
          <w:lang w:val="en-GB"/>
        </w:rPr>
        <w:t>ه</w:t>
      </w:r>
      <w:r w:rsidR="00156C8D" w:rsidRPr="00A11B4D">
        <w:rPr>
          <w:rFonts w:ascii="Lotus Linotype" w:hAnsi="Lotus Linotype" w:cs="Lotus Linotype"/>
          <w:b/>
          <w:bCs/>
          <w:color w:val="C00000"/>
          <w:sz w:val="36"/>
          <w:szCs w:val="36"/>
          <w:rtl/>
          <w:lang w:val="en-GB"/>
        </w:rPr>
        <w:t xml:space="preserve"> الَّذِي أَحْيَاكَ لَنَا، وأَحْيَانَا لَكَ</w:t>
      </w:r>
      <w:r w:rsidR="00156C8D" w:rsidRPr="00A11B4D">
        <w:rPr>
          <w:rFonts w:ascii="Lotus Linotype" w:hAnsi="Lotus Linotype" w:cs="Lotus Linotype" w:hint="cs"/>
          <w:color w:val="000000"/>
          <w:sz w:val="36"/>
          <w:szCs w:val="36"/>
          <w:rtl/>
          <w:lang w:val="en-GB"/>
        </w:rPr>
        <w:t>)</w:t>
      </w:r>
      <w:r w:rsidR="00156C8D" w:rsidRPr="00A11B4D">
        <w:rPr>
          <w:rStyle w:val="a8"/>
          <w:rFonts w:ascii="Lotus Linotype" w:hAnsi="Lotus Linotype" w:cs="Lotus Linotype"/>
          <w:color w:val="000000"/>
          <w:sz w:val="36"/>
          <w:szCs w:val="36"/>
          <w:rtl/>
          <w:lang w:val="en-GB"/>
        </w:rPr>
        <w:footnoteReference w:id="27"/>
      </w:r>
      <w:r w:rsidR="00156C8D" w:rsidRPr="00A11B4D">
        <w:rPr>
          <w:rFonts w:ascii="Lotus Linotype" w:hAnsi="Lotus Linotype" w:cs="Lotus Linotype" w:hint="cs"/>
          <w:color w:val="000000"/>
          <w:sz w:val="36"/>
          <w:szCs w:val="36"/>
          <w:rtl/>
          <w:lang w:val="en-GB"/>
        </w:rPr>
        <w:t>.</w:t>
      </w:r>
    </w:p>
    <w:p w14:paraId="1772DAD5" w14:textId="3E0C051B" w:rsidR="001D16F7" w:rsidRPr="00A11B4D" w:rsidRDefault="00764741" w:rsidP="00AB1B1B">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AL-Mateen"/>
          <w:color w:val="000000"/>
          <w:sz w:val="36"/>
          <w:szCs w:val="36"/>
          <w:u w:val="single"/>
          <w:rtl/>
          <w:lang w:val="en-GB"/>
        </w:rPr>
        <w:t>وإن</w:t>
      </w:r>
      <w:r w:rsidR="00123877"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w:t>
      </w:r>
      <w:r w:rsidR="00B920B9" w:rsidRPr="00A11B4D">
        <w:rPr>
          <w:rFonts w:ascii="Lotus Linotype" w:hAnsi="Lotus Linotype" w:cs="AL-Mateen"/>
          <w:color w:val="000000"/>
          <w:sz w:val="36"/>
          <w:szCs w:val="36"/>
          <w:u w:val="single"/>
          <w:rtl/>
          <w:lang w:val="en-GB"/>
        </w:rPr>
        <w:t>الحور</w:t>
      </w:r>
      <w:r w:rsidR="00F73DA6"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 xml:space="preserve"> الع</w:t>
      </w:r>
      <w:r w:rsidR="00063195"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ين</w:t>
      </w:r>
      <w:r w:rsidR="00F73DA6" w:rsidRPr="00A11B4D">
        <w:rPr>
          <w:rFonts w:ascii="Lotus Linotype" w:hAnsi="Lotus Linotype" w:cs="AL-Mateen" w:hint="cs"/>
          <w:color w:val="000000"/>
          <w:sz w:val="36"/>
          <w:szCs w:val="36"/>
          <w:u w:val="single"/>
          <w:rtl/>
          <w:lang w:val="en-GB"/>
        </w:rPr>
        <w:t>َ</w:t>
      </w:r>
      <w:r w:rsidR="00B920B9" w:rsidRPr="00A11B4D">
        <w:rPr>
          <w:rFonts w:ascii="Lotus Linotype" w:hAnsi="Lotus Linotype" w:cs="AL-Mateen"/>
          <w:color w:val="000000"/>
          <w:sz w:val="36"/>
          <w:szCs w:val="36"/>
          <w:u w:val="single"/>
          <w:rtl/>
          <w:lang w:val="en-GB"/>
        </w:rPr>
        <w:t xml:space="preserve"> في ا</w:t>
      </w:r>
      <w:r w:rsidRPr="00A11B4D">
        <w:rPr>
          <w:rFonts w:ascii="Lotus Linotype" w:hAnsi="Lotus Linotype" w:cs="AL-Mateen"/>
          <w:color w:val="000000"/>
          <w:sz w:val="36"/>
          <w:szCs w:val="36"/>
          <w:u w:val="single"/>
          <w:rtl/>
          <w:lang w:val="en-GB"/>
        </w:rPr>
        <w:t>لجنة:</w:t>
      </w:r>
      <w:r w:rsidR="00B920B9" w:rsidRPr="00A11B4D">
        <w:rPr>
          <w:rFonts w:ascii="Lotus Linotype" w:hAnsi="Lotus Linotype" w:cs="Lotus Linotype"/>
          <w:color w:val="000000"/>
          <w:sz w:val="36"/>
          <w:szCs w:val="36"/>
          <w:rtl/>
          <w:lang w:val="en-GB"/>
        </w:rPr>
        <w:t xml:space="preserve"> ل</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ي</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غ</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ي</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F73DA6"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w:t>
      </w:r>
      <w:r w:rsidR="001D16F7" w:rsidRPr="00A11B4D">
        <w:rPr>
          <w:rFonts w:ascii="Lotus Linotype" w:hAnsi="Lotus Linotype" w:cs="Lotus Linotype" w:hint="cs"/>
          <w:color w:val="000000"/>
          <w:sz w:val="36"/>
          <w:szCs w:val="36"/>
          <w:rtl/>
          <w:lang w:val="en-GB"/>
        </w:rPr>
        <w:t>ل</w:t>
      </w:r>
      <w:r w:rsidR="00B920B9" w:rsidRPr="00A11B4D">
        <w:rPr>
          <w:rFonts w:ascii="Lotus Linotype" w:hAnsi="Lotus Linotype" w:cs="Lotus Linotype"/>
          <w:color w:val="000000"/>
          <w:sz w:val="36"/>
          <w:szCs w:val="36"/>
          <w:rtl/>
          <w:lang w:val="en-GB"/>
        </w:rPr>
        <w:t>أزواج</w:t>
      </w:r>
      <w:r w:rsidR="00DC25D9"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ه</w:t>
      </w:r>
      <w:r w:rsidR="00DC25D9"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ن</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بأحسن</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أصوات</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ما س</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م</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ع</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ه</w:t>
      </w:r>
      <w:r w:rsidR="0016008A"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ا أحد</w:t>
      </w:r>
      <w:r w:rsidR="00614F15" w:rsidRPr="00A11B4D">
        <w:rPr>
          <w:rFonts w:ascii="Lotus Linotype" w:hAnsi="Lotus Linotype" w:cs="Lotus Linotype" w:hint="cs"/>
          <w:color w:val="000000"/>
          <w:sz w:val="36"/>
          <w:szCs w:val="36"/>
          <w:rtl/>
          <w:lang w:val="en-GB"/>
        </w:rPr>
        <w:t>ٌ</w:t>
      </w:r>
      <w:r w:rsidR="00B920B9" w:rsidRPr="00A11B4D">
        <w:rPr>
          <w:rFonts w:ascii="Lotus Linotype" w:hAnsi="Lotus Linotype" w:cs="Lotus Linotype"/>
          <w:color w:val="000000"/>
          <w:sz w:val="36"/>
          <w:szCs w:val="36"/>
          <w:rtl/>
          <w:lang w:val="en-GB"/>
        </w:rPr>
        <w:t xml:space="preserve"> قط</w:t>
      </w:r>
      <w:r w:rsidR="009558E0" w:rsidRPr="00A11B4D">
        <w:rPr>
          <w:rFonts w:ascii="Lotus Linotype" w:hAnsi="Lotus Linotype" w:cs="Lotus Linotype" w:hint="cs"/>
          <w:color w:val="000000"/>
          <w:sz w:val="36"/>
          <w:szCs w:val="36"/>
          <w:rtl/>
          <w:lang w:val="en-GB"/>
        </w:rPr>
        <w:t>!</w:t>
      </w:r>
      <w:r w:rsidR="00AB1B1B" w:rsidRPr="00A11B4D">
        <w:rPr>
          <w:rStyle w:val="a8"/>
          <w:rFonts w:ascii="Lotus Linotype" w:hAnsi="Lotus Linotype" w:cs="Lotus Linotype"/>
          <w:color w:val="000000"/>
          <w:sz w:val="36"/>
          <w:szCs w:val="36"/>
          <w:rtl/>
          <w:lang w:val="en-GB"/>
        </w:rPr>
        <w:footnoteReference w:id="28"/>
      </w:r>
      <w:r w:rsidR="00AB1B1B" w:rsidRPr="00A11B4D">
        <w:rPr>
          <w:rFonts w:ascii="Lotus Linotype" w:hAnsi="Lotus Linotype" w:cs="Lotus Linotype" w:hint="cs"/>
          <w:color w:val="000000"/>
          <w:sz w:val="36"/>
          <w:szCs w:val="36"/>
          <w:rtl/>
          <w:lang w:val="en-GB"/>
        </w:rPr>
        <w:t xml:space="preserve"> </w:t>
      </w:r>
      <w:r w:rsidRPr="00A11B4D">
        <w:rPr>
          <w:rFonts w:ascii="Lotus Linotype" w:hAnsi="Lotus Linotype" w:cs="Lotus Linotype"/>
          <w:color w:val="000000"/>
          <w:sz w:val="36"/>
          <w:szCs w:val="36"/>
          <w:rtl/>
          <w:lang w:val="en-GB"/>
        </w:rPr>
        <w:t>قال</w:t>
      </w:r>
      <w:r w:rsidR="00123877" w:rsidRPr="00A11B4D">
        <w:rPr>
          <w:rFonts w:ascii="Lotus Linotype" w:hAnsi="Lotus Linotype" w:cs="Lotus Linotype" w:hint="cs"/>
          <w:color w:val="000000"/>
          <w:sz w:val="36"/>
          <w:szCs w:val="36"/>
          <w:rtl/>
          <w:lang w:val="en-GB"/>
        </w:rPr>
        <w:t xml:space="preserve"> </w:t>
      </w:r>
      <w:r w:rsidR="00123877" w:rsidRPr="00A11B4D">
        <w:rPr>
          <w:rFonts w:ascii="Lotus Linotype" w:hAnsi="Lotus Linotype" w:cs="Lotus Linotype"/>
          <w:color w:val="000000"/>
          <w:sz w:val="36"/>
          <w:szCs w:val="36"/>
          <w:rtl/>
          <w:lang w:val="en-GB"/>
        </w:rPr>
        <w:t>ﷺ</w:t>
      </w:r>
      <w:r w:rsidR="00B920B9" w:rsidRPr="00A11B4D">
        <w:rPr>
          <w:rFonts w:ascii="Lotus Linotype" w:hAnsi="Lotus Linotype" w:cs="Lotus Linotype"/>
          <w:color w:val="000000"/>
          <w:sz w:val="36"/>
          <w:szCs w:val="36"/>
          <w:rtl/>
          <w:lang w:val="en-GB"/>
        </w:rPr>
        <w:t>: (</w:t>
      </w:r>
      <w:r w:rsidR="00AB1B1B" w:rsidRPr="00A11B4D">
        <w:rPr>
          <w:rFonts w:ascii="Lotus Linotype" w:hAnsi="Lotus Linotype" w:cs="Lotus Linotype"/>
          <w:b/>
          <w:bCs/>
          <w:color w:val="C00000"/>
          <w:sz w:val="36"/>
          <w:szCs w:val="36"/>
          <w:rtl/>
          <w:lang w:val="en-GB"/>
        </w:rPr>
        <w:t xml:space="preserve">إِنَّ الحُورَ يُغَنِّينَ في الجَنَّةِ: </w:t>
      </w:r>
      <w:r w:rsidR="009558E0" w:rsidRPr="00A11B4D">
        <w:rPr>
          <w:rFonts w:ascii="Lotus Linotype" w:hAnsi="Lotus Linotype" w:cs="Cambria" w:hint="cs"/>
          <w:b/>
          <w:bCs/>
          <w:color w:val="C00000"/>
          <w:sz w:val="36"/>
          <w:szCs w:val="36"/>
          <w:rtl/>
          <w:lang w:val="en-GB"/>
        </w:rPr>
        <w:t>"</w:t>
      </w:r>
      <w:r w:rsidR="00AB1B1B" w:rsidRPr="00A11B4D">
        <w:rPr>
          <w:rFonts w:ascii="Lotus Linotype" w:hAnsi="Lotus Linotype" w:cs="Lotus Linotype"/>
          <w:b/>
          <w:bCs/>
          <w:color w:val="7030A0"/>
          <w:sz w:val="36"/>
          <w:szCs w:val="36"/>
          <w:rtl/>
          <w:lang w:val="en-GB"/>
        </w:rPr>
        <w:t>نَحْنُ الحُورُ الحِسَانُ</w:t>
      </w:r>
      <w:r w:rsidR="00123877" w:rsidRPr="00A11B4D">
        <w:rPr>
          <w:rFonts w:ascii="Lotus Linotype" w:hAnsi="Lotus Linotype" w:cs="Lotus Linotype" w:hint="cs"/>
          <w:b/>
          <w:bCs/>
          <w:color w:val="7030A0"/>
          <w:sz w:val="36"/>
          <w:szCs w:val="36"/>
          <w:rtl/>
          <w:lang w:val="en-GB"/>
        </w:rPr>
        <w:t>،</w:t>
      </w:r>
      <w:r w:rsidR="00AB1B1B" w:rsidRPr="00A11B4D">
        <w:rPr>
          <w:rFonts w:ascii="Lotus Linotype" w:hAnsi="Lotus Linotype" w:cs="Lotus Linotype"/>
          <w:b/>
          <w:bCs/>
          <w:color w:val="7030A0"/>
          <w:sz w:val="36"/>
          <w:szCs w:val="36"/>
          <w:rtl/>
          <w:lang w:val="en-GB"/>
        </w:rPr>
        <w:t xml:space="preserve"> خُلِقْنَا لِأَزْوَاجٍ كِرَامٍ</w:t>
      </w:r>
      <w:r w:rsidR="009558E0" w:rsidRPr="00A11B4D">
        <w:rPr>
          <w:rFonts w:ascii="Lotus Linotype" w:hAnsi="Lotus Linotype" w:cs="Cambria" w:hint="cs"/>
          <w:b/>
          <w:bCs/>
          <w:color w:val="C00000"/>
          <w:sz w:val="36"/>
          <w:szCs w:val="36"/>
          <w:rtl/>
          <w:lang w:val="en-GB"/>
        </w:rPr>
        <w:t>"</w:t>
      </w:r>
      <w:r w:rsidR="00AB1B1B" w:rsidRPr="00A11B4D">
        <w:rPr>
          <w:rFonts w:ascii="Lotus Linotype" w:hAnsi="Lotus Linotype" w:cs="Lotus Linotype" w:hint="cs"/>
          <w:color w:val="000000"/>
          <w:sz w:val="36"/>
          <w:szCs w:val="36"/>
          <w:rtl/>
          <w:lang w:val="en-GB"/>
        </w:rPr>
        <w:t>)</w:t>
      </w:r>
      <w:r w:rsidR="00AB1B1B" w:rsidRPr="00A11B4D">
        <w:rPr>
          <w:rStyle w:val="a8"/>
          <w:rFonts w:ascii="Lotus Linotype" w:hAnsi="Lotus Linotype" w:cs="Lotus Linotype"/>
          <w:color w:val="000000"/>
          <w:sz w:val="36"/>
          <w:szCs w:val="36"/>
          <w:rtl/>
          <w:lang w:val="en-GB"/>
        </w:rPr>
        <w:footnoteReference w:id="29"/>
      </w:r>
      <w:r w:rsidR="00AB1B1B" w:rsidRPr="00A11B4D">
        <w:rPr>
          <w:rFonts w:ascii="Lotus Linotype" w:hAnsi="Lotus Linotype" w:cs="Lotus Linotype" w:hint="cs"/>
          <w:color w:val="000000"/>
          <w:sz w:val="36"/>
          <w:szCs w:val="36"/>
          <w:rtl/>
          <w:lang w:val="en-GB"/>
        </w:rPr>
        <w:t>.</w:t>
      </w:r>
    </w:p>
    <w:p w14:paraId="2F820493" w14:textId="77777777" w:rsidR="00A11B4D" w:rsidRDefault="007C5FA0" w:rsidP="007C5FA0">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Lotus Linotype" w:hint="cs"/>
          <w:color w:val="000000"/>
          <w:sz w:val="36"/>
          <w:szCs w:val="36"/>
          <w:rtl/>
          <w:lang w:val="en-GB"/>
        </w:rPr>
        <w:t xml:space="preserve">قال تعالى: </w:t>
      </w:r>
      <w:r w:rsidR="001D16F7" w:rsidRPr="00A11B4D">
        <w:rPr>
          <w:rFonts w:ascii="Lotus Linotype" w:hAnsi="Lotus Linotype" w:cs="Lotus Linotype"/>
          <w:color w:val="000000"/>
          <w:sz w:val="36"/>
          <w:szCs w:val="36"/>
          <w:rtl/>
          <w:lang w:val="en-GB"/>
        </w:rPr>
        <w:t>﴿</w:t>
      </w:r>
      <w:r w:rsidR="001D16F7" w:rsidRPr="00A11B4D">
        <w:rPr>
          <w:rFonts w:ascii="Lotus Linotype" w:hAnsi="Lotus Linotype" w:cs="Lotus Linotype"/>
          <w:b/>
          <w:bCs/>
          <w:color w:val="C00000"/>
          <w:sz w:val="36"/>
          <w:szCs w:val="36"/>
          <w:rtl/>
          <w:lang w:val="en-GB"/>
        </w:rPr>
        <w:t>فَأَمَّا الَّذِينَ آمَنُوا وَعَمِلُوا الصَّالِحَاتِ فَهُمْ فِي رَوْضَةٍ يُحْبَرُونَ</w:t>
      </w:r>
      <w:r w:rsidR="001D16F7" w:rsidRPr="00A11B4D">
        <w:rPr>
          <w:rFonts w:ascii="Lotus Linotype" w:hAnsi="Lotus Linotype" w:cs="Lotus Linotype"/>
          <w:color w:val="000000"/>
          <w:sz w:val="36"/>
          <w:szCs w:val="36"/>
          <w:rtl/>
          <w:lang w:val="en-GB"/>
        </w:rPr>
        <w:t>﴾</w:t>
      </w:r>
      <w:r w:rsidR="001D16F7" w:rsidRPr="00A11B4D">
        <w:rPr>
          <w:rFonts w:ascii="Lotus Linotype" w:hAnsi="Lotus Linotype" w:cs="Lotus Linotype" w:hint="cs"/>
          <w:color w:val="000000"/>
          <w:sz w:val="36"/>
          <w:szCs w:val="36"/>
          <w:rtl/>
          <w:lang w:val="en-GB"/>
        </w:rPr>
        <w:t xml:space="preserve">. </w:t>
      </w:r>
    </w:p>
    <w:p w14:paraId="755D3F8C" w14:textId="6D2B41A3" w:rsidR="00B920B9" w:rsidRPr="00A11B4D" w:rsidRDefault="001D16F7" w:rsidP="007C5FA0">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Lotus Linotype" w:hint="cs"/>
          <w:color w:val="000000"/>
          <w:sz w:val="36"/>
          <w:szCs w:val="36"/>
          <w:rtl/>
          <w:lang w:val="en-GB"/>
        </w:rPr>
        <w:t>ق</w:t>
      </w:r>
      <w:r w:rsidR="007C5FA0" w:rsidRPr="00A11B4D">
        <w:rPr>
          <w:rFonts w:ascii="Lotus Linotype" w:hAnsi="Lotus Linotype" w:cs="Lotus Linotype" w:hint="cs"/>
          <w:color w:val="000000"/>
          <w:sz w:val="36"/>
          <w:szCs w:val="36"/>
          <w:rtl/>
          <w:lang w:val="en-GB"/>
        </w:rPr>
        <w:t>ا</w:t>
      </w:r>
      <w:r w:rsidRPr="00A11B4D">
        <w:rPr>
          <w:rFonts w:ascii="Lotus Linotype" w:hAnsi="Lotus Linotype" w:cs="Lotus Linotype" w:hint="cs"/>
          <w:color w:val="000000"/>
          <w:sz w:val="36"/>
          <w:szCs w:val="36"/>
          <w:rtl/>
          <w:lang w:val="en-GB"/>
        </w:rPr>
        <w:t>ل مجاهد: (</w:t>
      </w:r>
      <w:r w:rsidR="007C5FA0" w:rsidRPr="00A11B4D">
        <w:rPr>
          <w:rFonts w:ascii="Lotus Linotype" w:hAnsi="Lotus Linotype" w:cs="Lotus Linotype" w:hint="cs"/>
          <w:b/>
          <w:bCs/>
          <w:color w:val="000000"/>
          <w:sz w:val="36"/>
          <w:szCs w:val="36"/>
          <w:rtl/>
          <w:lang w:val="en-GB"/>
        </w:rPr>
        <w:t>هوَ</w:t>
      </w:r>
      <w:r w:rsidRPr="00A11B4D">
        <w:rPr>
          <w:rFonts w:ascii="Lotus Linotype" w:hAnsi="Lotus Linotype" w:cs="Lotus Linotype"/>
          <w:b/>
          <w:bCs/>
          <w:color w:val="000000"/>
          <w:sz w:val="36"/>
          <w:szCs w:val="36"/>
          <w:rtl/>
          <w:lang w:val="en-GB"/>
        </w:rPr>
        <w:t xml:space="preserve"> السماع</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من الحور</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الع</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ين</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بأصوات</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شهي</w:t>
      </w:r>
      <w:r w:rsidR="007C5FA0"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ة</w:t>
      </w:r>
      <w:r w:rsidRPr="00A11B4D">
        <w:rPr>
          <w:rFonts w:ascii="Lotus Linotype" w:hAnsi="Lotus Linotype" w:cs="Lotus Linotype" w:hint="cs"/>
          <w:b/>
          <w:bCs/>
          <w:color w:val="000000"/>
          <w:sz w:val="36"/>
          <w:szCs w:val="36"/>
          <w:rtl/>
          <w:lang w:val="en-GB"/>
        </w:rPr>
        <w:t>:</w:t>
      </w:r>
      <w:r w:rsidR="007C5FA0" w:rsidRPr="00A11B4D">
        <w:rPr>
          <w:rFonts w:ascii="Lotus Linotype" w:hAnsi="Lotus Linotype" w:cs="Lotus Linotype" w:hint="cs"/>
          <w:b/>
          <w:bCs/>
          <w:color w:val="000000"/>
          <w:sz w:val="36"/>
          <w:szCs w:val="36"/>
          <w:rtl/>
          <w:lang w:val="en-GB"/>
        </w:rPr>
        <w:t xml:space="preserve"> </w:t>
      </w:r>
      <w:r w:rsidR="007C5FA0" w:rsidRPr="00A11B4D">
        <w:rPr>
          <w:rFonts w:ascii="Lotus Linotype" w:hAnsi="Lotus Linotype" w:cs="Cambria" w:hint="cs"/>
          <w:b/>
          <w:bCs/>
          <w:color w:val="000000"/>
          <w:sz w:val="36"/>
          <w:szCs w:val="36"/>
          <w:rtl/>
          <w:lang w:val="en-GB"/>
        </w:rPr>
        <w:t>"</w:t>
      </w:r>
      <w:r w:rsidRPr="00A11B4D">
        <w:rPr>
          <w:rFonts w:ascii="Lotus Linotype" w:hAnsi="Lotus Linotype" w:cs="Lotus Linotype"/>
          <w:b/>
          <w:bCs/>
          <w:color w:val="7030A0"/>
          <w:sz w:val="36"/>
          <w:szCs w:val="36"/>
          <w:rtl/>
          <w:lang w:val="en-GB"/>
        </w:rPr>
        <w:t>نحن</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الخالدات</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فلا نموت</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أبد</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ا</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ونحن</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الناعمات</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فلا نبأس</w:t>
      </w:r>
      <w:r w:rsidR="007C5FA0"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 xml:space="preserve"> أبد</w:t>
      </w:r>
      <w:r w:rsidRPr="00A11B4D">
        <w:rPr>
          <w:rFonts w:ascii="Lotus Linotype" w:hAnsi="Lotus Linotype" w:cs="Lotus Linotype" w:hint="cs"/>
          <w:b/>
          <w:bCs/>
          <w:color w:val="7030A0"/>
          <w:sz w:val="36"/>
          <w:szCs w:val="36"/>
          <w:rtl/>
          <w:lang w:val="en-GB"/>
        </w:rPr>
        <w:t>ً</w:t>
      </w:r>
      <w:r w:rsidRPr="00A11B4D">
        <w:rPr>
          <w:rFonts w:ascii="Lotus Linotype" w:hAnsi="Lotus Linotype" w:cs="Lotus Linotype"/>
          <w:b/>
          <w:bCs/>
          <w:color w:val="7030A0"/>
          <w:sz w:val="36"/>
          <w:szCs w:val="36"/>
          <w:rtl/>
          <w:lang w:val="en-GB"/>
        </w:rPr>
        <w:t>ا</w:t>
      </w:r>
      <w:r w:rsidR="007C5FA0" w:rsidRPr="00A11B4D">
        <w:rPr>
          <w:rFonts w:ascii="Lotus Linotype" w:hAnsi="Lotus Linotype" w:cs="Cambria" w:hint="cs"/>
          <w:color w:val="000000"/>
          <w:sz w:val="36"/>
          <w:szCs w:val="36"/>
          <w:rtl/>
          <w:lang w:val="en-GB"/>
        </w:rPr>
        <w:t>"</w:t>
      </w:r>
      <w:r w:rsidR="007C5FA0" w:rsidRPr="00A11B4D">
        <w:rPr>
          <w:rFonts w:ascii="Lotus Linotype" w:hAnsi="Lotus Linotype" w:cs="Lotus Linotype" w:hint="cs"/>
          <w:color w:val="000000"/>
          <w:sz w:val="36"/>
          <w:szCs w:val="36"/>
          <w:rtl/>
          <w:lang w:val="en-GB"/>
        </w:rPr>
        <w:t>)</w:t>
      </w:r>
      <w:r w:rsidRPr="00A11B4D">
        <w:rPr>
          <w:rStyle w:val="a8"/>
          <w:rFonts w:ascii="Lotus Linotype" w:hAnsi="Lotus Linotype" w:cs="Lotus Linotype"/>
          <w:color w:val="000000"/>
          <w:sz w:val="36"/>
          <w:szCs w:val="36"/>
          <w:rtl/>
          <w:lang w:val="en-GB"/>
        </w:rPr>
        <w:footnoteReference w:id="30"/>
      </w:r>
      <w:r w:rsidRPr="00A11B4D">
        <w:rPr>
          <w:rFonts w:ascii="Lotus Linotype" w:hAnsi="Lotus Linotype" w:cs="Lotus Linotype" w:hint="cs"/>
          <w:color w:val="000000"/>
          <w:sz w:val="36"/>
          <w:szCs w:val="36"/>
          <w:rtl/>
          <w:lang w:val="en-GB"/>
        </w:rPr>
        <w:t>.</w:t>
      </w:r>
    </w:p>
    <w:p w14:paraId="2E1199EB" w14:textId="08A0ABAF" w:rsidR="00587C4E" w:rsidRPr="00A11B4D" w:rsidRDefault="004C4730" w:rsidP="00587C4E">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AL-Mateen"/>
          <w:color w:val="000000"/>
          <w:sz w:val="36"/>
          <w:szCs w:val="36"/>
          <w:u w:val="single"/>
          <w:rtl/>
          <w:lang w:val="en-GB"/>
        </w:rPr>
        <w:t>والحور</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العين</w:t>
      </w:r>
      <w:r w:rsidR="008F23DA" w:rsidRPr="00A11B4D">
        <w:rPr>
          <w:rFonts w:ascii="Lotus Linotype" w:hAnsi="Lotus Linotype" w:cs="AL-Mateen"/>
          <w:color w:val="000000"/>
          <w:sz w:val="36"/>
          <w:szCs w:val="36"/>
          <w:u w:val="single"/>
          <w:rtl/>
          <w:lang w:val="en-GB"/>
        </w:rPr>
        <w:t>:</w:t>
      </w:r>
      <w:r w:rsidRPr="00A11B4D">
        <w:rPr>
          <w:rFonts w:ascii="Lotus Linotype" w:hAnsi="Lotus Linotype" w:cs="Lotus Linotype"/>
          <w:color w:val="000000"/>
          <w:sz w:val="36"/>
          <w:szCs w:val="36"/>
          <w:rtl/>
          <w:lang w:val="en-GB"/>
        </w:rPr>
        <w:t xml:space="preserve"> خ</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ل</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ق</w:t>
      </w:r>
      <w:r w:rsidR="0093068E"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ه</w:t>
      </w:r>
      <w:r w:rsidR="0093068E"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ن</w:t>
      </w:r>
      <w:r w:rsidR="0093068E"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الله</w:t>
      </w:r>
      <w:r w:rsidR="0093068E"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 xml:space="preserve"> خ</w:t>
      </w:r>
      <w:r w:rsidR="009558E0"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ل</w:t>
      </w:r>
      <w:r w:rsidR="009558E0" w:rsidRPr="00A11B4D">
        <w:rPr>
          <w:rFonts w:ascii="Lotus Linotype" w:hAnsi="Lotus Linotype" w:cs="Lotus Linotype" w:hint="cs"/>
          <w:color w:val="000000"/>
          <w:sz w:val="36"/>
          <w:szCs w:val="36"/>
          <w:rtl/>
          <w:lang w:val="en-GB"/>
        </w:rPr>
        <w:t>ْ</w:t>
      </w:r>
      <w:r w:rsidR="00C57770" w:rsidRPr="00A11B4D">
        <w:rPr>
          <w:rFonts w:ascii="Lotus Linotype" w:hAnsi="Lotus Linotype" w:cs="Lotus Linotype" w:hint="cs"/>
          <w:color w:val="000000"/>
          <w:sz w:val="36"/>
          <w:szCs w:val="36"/>
          <w:rtl/>
          <w:lang w:val="en-GB"/>
        </w:rPr>
        <w:t>قًا</w:t>
      </w:r>
      <w:r w:rsidR="00F73DA6" w:rsidRPr="00A11B4D">
        <w:rPr>
          <w:rFonts w:ascii="Lotus Linotype" w:hAnsi="Lotus Linotype" w:cs="Lotus Linotype" w:hint="cs"/>
          <w:color w:val="000000"/>
          <w:sz w:val="36"/>
          <w:szCs w:val="36"/>
          <w:rtl/>
          <w:lang w:val="en-GB"/>
        </w:rPr>
        <w:t xml:space="preserve"> جديدًا</w:t>
      </w:r>
      <w:r w:rsidR="00C57770" w:rsidRPr="00A11B4D">
        <w:rPr>
          <w:rFonts w:ascii="Lotus Linotype" w:hAnsi="Lotus Linotype" w:cs="Lotus Linotype" w:hint="cs"/>
          <w:color w:val="000000"/>
          <w:sz w:val="36"/>
          <w:szCs w:val="36"/>
          <w:rtl/>
          <w:lang w:val="en-GB"/>
        </w:rPr>
        <w:t xml:space="preserve">، </w:t>
      </w:r>
      <w:r w:rsidR="00C57770" w:rsidRPr="00A11B4D">
        <w:rPr>
          <w:rFonts w:ascii="Lotus Linotype" w:hAnsi="Lotus Linotype" w:cs="Lotus Linotype"/>
          <w:color w:val="000000"/>
          <w:sz w:val="36"/>
          <w:szCs w:val="36"/>
          <w:rtl/>
          <w:lang w:val="en-GB"/>
        </w:rPr>
        <w:t>وأبدَعْ</w:t>
      </w:r>
      <w:r w:rsidR="00C57770" w:rsidRPr="00A11B4D">
        <w:rPr>
          <w:rFonts w:ascii="Lotus Linotype" w:hAnsi="Lotus Linotype" w:cs="Lotus Linotype" w:hint="cs"/>
          <w:color w:val="000000"/>
          <w:sz w:val="36"/>
          <w:szCs w:val="36"/>
          <w:rtl/>
          <w:lang w:val="en-GB"/>
        </w:rPr>
        <w:t>ه</w:t>
      </w:r>
      <w:r w:rsidR="00C57770" w:rsidRPr="00A11B4D">
        <w:rPr>
          <w:rFonts w:ascii="Lotus Linotype" w:hAnsi="Lotus Linotype" w:cs="Lotus Linotype"/>
          <w:color w:val="000000"/>
          <w:sz w:val="36"/>
          <w:szCs w:val="36"/>
          <w:rtl/>
          <w:lang w:val="en-GB"/>
        </w:rPr>
        <w:t>نَّ إبدَاعًا</w:t>
      </w:r>
      <w:r w:rsidR="00F73DA6" w:rsidRPr="00A11B4D">
        <w:rPr>
          <w:rFonts w:ascii="Lotus Linotype" w:hAnsi="Lotus Linotype" w:cs="Lotus Linotype" w:hint="cs"/>
          <w:color w:val="000000"/>
          <w:sz w:val="36"/>
          <w:szCs w:val="36"/>
          <w:rtl/>
          <w:lang w:val="en-GB"/>
        </w:rPr>
        <w:t xml:space="preserve"> عجيبًا</w:t>
      </w:r>
      <w:r w:rsidR="009558E0" w:rsidRPr="00A11B4D">
        <w:rPr>
          <w:rFonts w:ascii="Lotus Linotype" w:hAnsi="Lotus Linotype" w:cs="Lotus Linotype" w:hint="cs"/>
          <w:color w:val="000000"/>
          <w:sz w:val="36"/>
          <w:szCs w:val="36"/>
          <w:rtl/>
          <w:lang w:val="en-GB"/>
        </w:rPr>
        <w:t>!</w:t>
      </w:r>
      <w:r w:rsidR="008F23DA" w:rsidRPr="00A11B4D">
        <w:rPr>
          <w:rFonts w:ascii="Lotus Linotype" w:hAnsi="Lotus Linotype" w:cs="Lotus Linotype"/>
          <w:color w:val="000000"/>
          <w:sz w:val="36"/>
          <w:szCs w:val="36"/>
          <w:rtl/>
          <w:lang w:val="en-GB"/>
        </w:rPr>
        <w:t xml:space="preserve"> قال </w:t>
      </w:r>
      <w:r w:rsidR="009558E0" w:rsidRPr="00A11B4D">
        <w:rPr>
          <w:rFonts w:ascii="Lotus Linotype" w:hAnsi="Lotus Linotype" w:cs="Lotus Linotype"/>
          <w:color w:val="000000"/>
          <w:sz w:val="36"/>
          <w:szCs w:val="36"/>
          <w:lang w:val="en-GB"/>
        </w:rPr>
        <w:sym w:font="AGA Arabesque" w:char="F055"/>
      </w:r>
      <w:r w:rsidR="008F23DA" w:rsidRPr="00A11B4D">
        <w:rPr>
          <w:rFonts w:ascii="Lotus Linotype" w:hAnsi="Lotus Linotype" w:cs="Lotus Linotype"/>
          <w:color w:val="000000"/>
          <w:sz w:val="36"/>
          <w:szCs w:val="36"/>
          <w:rtl/>
          <w:lang w:val="en-GB"/>
        </w:rPr>
        <w:t>: ﴿</w:t>
      </w:r>
      <w:r w:rsidR="008F23DA" w:rsidRPr="00A11B4D">
        <w:rPr>
          <w:rFonts w:ascii="Lotus Linotype" w:hAnsi="Lotus Linotype" w:cs="Lotus Linotype"/>
          <w:b/>
          <w:bCs/>
          <w:color w:val="C00000"/>
          <w:sz w:val="36"/>
          <w:szCs w:val="36"/>
          <w:rtl/>
          <w:lang w:val="en-GB"/>
        </w:rPr>
        <w:t xml:space="preserve">إنا </w:t>
      </w:r>
      <w:r w:rsidRPr="00A11B4D">
        <w:rPr>
          <w:rFonts w:ascii="Lotus Linotype" w:hAnsi="Lotus Linotype" w:cs="Lotus Linotype"/>
          <w:b/>
          <w:bCs/>
          <w:color w:val="C00000"/>
          <w:sz w:val="36"/>
          <w:szCs w:val="36"/>
          <w:rtl/>
          <w:lang w:val="en-GB"/>
        </w:rPr>
        <w:t>أَنشَأْنَاهُنَّ إِنشَاء فَجَعَلْنَاهُنَّ أَبْكَارًا</w:t>
      </w:r>
      <w:r w:rsidR="008F23DA" w:rsidRPr="00A11B4D">
        <w:rPr>
          <w:rFonts w:ascii="Lotus Linotype" w:hAnsi="Lotus Linotype" w:cs="Lotus Linotype"/>
          <w:color w:val="000000"/>
          <w:sz w:val="36"/>
          <w:szCs w:val="36"/>
          <w:rtl/>
          <w:lang w:val="en-GB"/>
        </w:rPr>
        <w:t>﴾</w:t>
      </w:r>
      <w:r w:rsidR="006223C9"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w:t>
      </w:r>
      <w:r w:rsidR="006223C9" w:rsidRPr="00A11B4D">
        <w:rPr>
          <w:rFonts w:ascii="Lotus Linotype" w:hAnsi="Lotus Linotype" w:cs="Lotus Linotype" w:hint="cs"/>
          <w:color w:val="000000"/>
          <w:sz w:val="36"/>
          <w:szCs w:val="36"/>
          <w:rtl/>
          <w:lang w:val="en-GB"/>
        </w:rPr>
        <w:t>قال ابن</w:t>
      </w:r>
      <w:r w:rsidR="002F3F10" w:rsidRPr="00A11B4D">
        <w:rPr>
          <w:rFonts w:ascii="Lotus Linotype" w:hAnsi="Lotus Linotype" w:cs="Lotus Linotype" w:hint="cs"/>
          <w:color w:val="000000"/>
          <w:sz w:val="36"/>
          <w:szCs w:val="36"/>
          <w:rtl/>
          <w:lang w:val="en-GB"/>
        </w:rPr>
        <w:t>ُ</w:t>
      </w:r>
      <w:r w:rsidR="006223C9" w:rsidRPr="00A11B4D">
        <w:rPr>
          <w:rFonts w:ascii="Lotus Linotype" w:hAnsi="Lotus Linotype" w:cs="Lotus Linotype" w:hint="cs"/>
          <w:color w:val="000000"/>
          <w:sz w:val="36"/>
          <w:szCs w:val="36"/>
          <w:rtl/>
          <w:lang w:val="en-GB"/>
        </w:rPr>
        <w:t xml:space="preserve"> الجوزي: (</w:t>
      </w:r>
      <w:r w:rsidR="006223C9" w:rsidRPr="00A11B4D">
        <w:rPr>
          <w:rFonts w:ascii="Lotus Linotype" w:hAnsi="Lotus Linotype" w:cs="Lotus Linotype"/>
          <w:b/>
          <w:bCs/>
          <w:color w:val="000000"/>
          <w:sz w:val="36"/>
          <w:szCs w:val="36"/>
          <w:rtl/>
          <w:lang w:val="en-GB"/>
        </w:rPr>
        <w:t>إنشاؤ</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ه</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ن</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إيجاد</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ه</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ن</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xml:space="preserve"> عن غير</w:t>
      </w:r>
      <w:r w:rsidR="00614F15"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 xml:space="preserve"> و</w:t>
      </w:r>
      <w:r w:rsidR="009558E0"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ل</w:t>
      </w:r>
      <w:r w:rsidR="009558E0" w:rsidRPr="00A11B4D">
        <w:rPr>
          <w:rFonts w:ascii="Lotus Linotype" w:hAnsi="Lotus Linotype" w:cs="Lotus Linotype" w:hint="cs"/>
          <w:b/>
          <w:bCs/>
          <w:color w:val="000000"/>
          <w:sz w:val="36"/>
          <w:szCs w:val="36"/>
          <w:rtl/>
          <w:lang w:val="en-GB"/>
        </w:rPr>
        <w:t>َ</w:t>
      </w:r>
      <w:r w:rsidR="006223C9" w:rsidRPr="00A11B4D">
        <w:rPr>
          <w:rFonts w:ascii="Lotus Linotype" w:hAnsi="Lotus Linotype" w:cs="Lotus Linotype"/>
          <w:b/>
          <w:bCs/>
          <w:color w:val="000000"/>
          <w:sz w:val="36"/>
          <w:szCs w:val="36"/>
          <w:rtl/>
          <w:lang w:val="en-GB"/>
        </w:rPr>
        <w:t>ادة</w:t>
      </w:r>
      <w:r w:rsidR="006223C9" w:rsidRPr="00A11B4D">
        <w:rPr>
          <w:rFonts w:ascii="Lotus Linotype" w:hAnsi="Lotus Linotype" w:cs="Lotus Linotype" w:hint="cs"/>
          <w:color w:val="000000"/>
          <w:sz w:val="36"/>
          <w:szCs w:val="36"/>
          <w:rtl/>
          <w:lang w:val="en-GB"/>
        </w:rPr>
        <w:t>)</w:t>
      </w:r>
      <w:r w:rsidR="006223C9" w:rsidRPr="00A11B4D">
        <w:rPr>
          <w:rStyle w:val="a8"/>
          <w:rFonts w:ascii="Lotus Linotype" w:hAnsi="Lotus Linotype" w:cs="Lotus Linotype"/>
          <w:color w:val="000000"/>
          <w:sz w:val="36"/>
          <w:szCs w:val="36"/>
          <w:rtl/>
          <w:lang w:val="en-GB"/>
        </w:rPr>
        <w:footnoteReference w:id="31"/>
      </w:r>
      <w:r w:rsidR="006223C9" w:rsidRPr="00A11B4D">
        <w:rPr>
          <w:rFonts w:ascii="Lotus Linotype" w:hAnsi="Lotus Linotype" w:cs="Lotus Linotype" w:hint="cs"/>
          <w:color w:val="000000"/>
          <w:sz w:val="36"/>
          <w:szCs w:val="36"/>
          <w:rtl/>
          <w:lang w:val="en-GB"/>
        </w:rPr>
        <w:t>.</w:t>
      </w:r>
    </w:p>
    <w:p w14:paraId="6EF9BBA1" w14:textId="19A1FECF" w:rsidR="006B7905" w:rsidRPr="00A11B4D" w:rsidRDefault="006B7905" w:rsidP="00587C4E">
      <w:pPr>
        <w:autoSpaceDE w:val="0"/>
        <w:autoSpaceDN w:val="0"/>
        <w:adjustRightInd w:val="0"/>
        <w:rPr>
          <w:rFonts w:ascii="Lotus Linotype" w:hAnsi="Lotus Linotype" w:cs="Lotus Linotype"/>
          <w:color w:val="000000"/>
          <w:sz w:val="36"/>
          <w:szCs w:val="36"/>
          <w:rtl/>
          <w:lang w:val="en-GB"/>
        </w:rPr>
      </w:pPr>
      <w:r w:rsidRPr="00A11B4D">
        <w:rPr>
          <w:rFonts w:ascii="Lotus Linotype" w:hAnsi="Lotus Linotype" w:cs="AL-Mateen" w:hint="cs"/>
          <w:color w:val="000000"/>
          <w:sz w:val="36"/>
          <w:szCs w:val="36"/>
          <w:u w:val="single"/>
          <w:rtl/>
          <w:lang w:val="en-GB"/>
        </w:rPr>
        <w:t>وم</w:t>
      </w:r>
      <w:r w:rsidR="00614F15" w:rsidRPr="00A11B4D">
        <w:rPr>
          <w:rFonts w:ascii="Lotus Linotype" w:hAnsi="Lotus Linotype" w:cs="AL-Mateen" w:hint="cs"/>
          <w:color w:val="000000"/>
          <w:sz w:val="36"/>
          <w:szCs w:val="36"/>
          <w:u w:val="single"/>
          <w:rtl/>
          <w:lang w:val="en-GB"/>
        </w:rPr>
        <w:t>ِ</w:t>
      </w:r>
      <w:r w:rsidRPr="00A11B4D">
        <w:rPr>
          <w:rFonts w:ascii="Lotus Linotype" w:hAnsi="Lotus Linotype" w:cs="AL-Mateen" w:hint="cs"/>
          <w:color w:val="000000"/>
          <w:sz w:val="36"/>
          <w:szCs w:val="36"/>
          <w:u w:val="single"/>
          <w:rtl/>
          <w:lang w:val="en-GB"/>
        </w:rPr>
        <w:t>ن أ</w:t>
      </w:r>
      <w:r w:rsidR="00614F15" w:rsidRPr="00A11B4D">
        <w:rPr>
          <w:rFonts w:ascii="Lotus Linotype" w:hAnsi="Lotus Linotype" w:cs="AL-Mateen" w:hint="cs"/>
          <w:color w:val="000000"/>
          <w:sz w:val="36"/>
          <w:szCs w:val="36"/>
          <w:u w:val="single"/>
          <w:rtl/>
          <w:lang w:val="en-GB"/>
        </w:rPr>
        <w:t>و</w:t>
      </w:r>
      <w:r w:rsidRPr="00A11B4D">
        <w:rPr>
          <w:rFonts w:ascii="Lotus Linotype" w:hAnsi="Lotus Linotype" w:cs="AL-Mateen" w:hint="cs"/>
          <w:color w:val="000000"/>
          <w:sz w:val="36"/>
          <w:szCs w:val="36"/>
          <w:u w:val="single"/>
          <w:rtl/>
          <w:lang w:val="en-GB"/>
        </w:rPr>
        <w:t>صاف</w:t>
      </w:r>
      <w:r w:rsidR="00614F15" w:rsidRPr="00A11B4D">
        <w:rPr>
          <w:rFonts w:ascii="Lotus Linotype" w:hAnsi="Lotus Linotype" w:cs="AL-Mateen" w:hint="cs"/>
          <w:color w:val="000000"/>
          <w:sz w:val="36"/>
          <w:szCs w:val="36"/>
          <w:u w:val="single"/>
          <w:rtl/>
          <w:lang w:val="en-GB"/>
        </w:rPr>
        <w:t>ِ</w:t>
      </w:r>
      <w:r w:rsidRPr="00A11B4D">
        <w:rPr>
          <w:rFonts w:ascii="Lotus Linotype" w:hAnsi="Lotus Linotype" w:cs="AL-Mateen" w:hint="cs"/>
          <w:color w:val="000000"/>
          <w:sz w:val="36"/>
          <w:szCs w:val="36"/>
          <w:u w:val="single"/>
          <w:rtl/>
          <w:lang w:val="en-GB"/>
        </w:rPr>
        <w:t xml:space="preserve"> الحور:</w:t>
      </w:r>
      <w:r w:rsidRPr="00A11B4D">
        <w:rPr>
          <w:rFonts w:ascii="Lotus Linotype" w:hAnsi="Lotus Linotype" w:cs="Lotus Linotype" w:hint="cs"/>
          <w:color w:val="000000"/>
          <w:sz w:val="36"/>
          <w:szCs w:val="36"/>
          <w:rtl/>
          <w:lang w:val="en-GB"/>
        </w:rPr>
        <w:t xml:space="preserve"> أن</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ه</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ن</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hint="cs"/>
          <w:color w:val="000000"/>
          <w:sz w:val="36"/>
          <w:szCs w:val="36"/>
          <w:rtl/>
          <w:lang w:val="en-GB"/>
        </w:rPr>
        <w:t xml:space="preserve"> أبكارًا </w:t>
      </w:r>
      <w:r w:rsidRPr="00A11B4D">
        <w:rPr>
          <w:rFonts w:ascii="Lotus Linotype" w:hAnsi="Lotus Linotype" w:cs="Lotus Linotype"/>
          <w:color w:val="000000"/>
          <w:sz w:val="36"/>
          <w:szCs w:val="36"/>
          <w:rtl/>
          <w:lang w:val="en-GB"/>
        </w:rPr>
        <w:t>﴿</w:t>
      </w:r>
      <w:r w:rsidRPr="00A11B4D">
        <w:rPr>
          <w:rFonts w:ascii="Lotus Linotype" w:hAnsi="Lotus Linotype" w:cs="Lotus Linotype"/>
          <w:b/>
          <w:bCs/>
          <w:color w:val="C00000"/>
          <w:sz w:val="36"/>
          <w:szCs w:val="36"/>
          <w:rtl/>
          <w:lang w:val="en-GB"/>
        </w:rPr>
        <w:t>لَمْ يَطْمِثْهُنَّ إِنْسٌ قَبْلَهُمْ وَلا جَانٌّ</w:t>
      </w:r>
      <w:r w:rsidRPr="00A11B4D">
        <w:rPr>
          <w:rFonts w:ascii="Lotus Linotype" w:hAnsi="Lotus Linotype" w:cs="Lotus Linotype"/>
          <w:color w:val="000000"/>
          <w:sz w:val="36"/>
          <w:szCs w:val="36"/>
          <w:rtl/>
          <w:lang w:val="en-GB"/>
        </w:rPr>
        <w:t>﴾</w:t>
      </w:r>
      <w:r w:rsidRPr="00A11B4D">
        <w:rPr>
          <w:rFonts w:ascii="Lotus Linotype" w:hAnsi="Lotus Linotype" w:cs="Lotus Linotype" w:hint="cs"/>
          <w:color w:val="000000"/>
          <w:sz w:val="36"/>
          <w:szCs w:val="36"/>
          <w:rtl/>
          <w:lang w:val="en-GB"/>
        </w:rPr>
        <w:t xml:space="preserve">: أي </w:t>
      </w:r>
      <w:r w:rsidRPr="00A11B4D">
        <w:rPr>
          <w:rFonts w:ascii="Lotus Linotype" w:hAnsi="Lotus Linotype" w:cs="Lotus Linotype"/>
          <w:color w:val="000000"/>
          <w:sz w:val="36"/>
          <w:szCs w:val="36"/>
          <w:rtl/>
          <w:lang w:val="en-GB"/>
        </w:rPr>
        <w:t>لم ي</w:t>
      </w:r>
      <w:r w:rsidR="002F3F10"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م</w:t>
      </w:r>
      <w:r w:rsidR="002F3F10"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سّ</w:t>
      </w:r>
      <w:r w:rsidR="002F3F10"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ه</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ن</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أحد</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من الإنس</w:t>
      </w:r>
      <w:r w:rsidR="002F3F10"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والجن</w:t>
      </w:r>
      <w:r w:rsidRPr="00A11B4D">
        <w:rPr>
          <w:rFonts w:ascii="Lotus Linotype" w:hAnsi="Lotus Linotype" w:cs="Lotus Linotype" w:hint="cs"/>
          <w:color w:val="000000"/>
          <w:sz w:val="36"/>
          <w:szCs w:val="36"/>
          <w:rtl/>
          <w:lang w:val="en-GB"/>
        </w:rPr>
        <w:t>.</w:t>
      </w:r>
    </w:p>
    <w:p w14:paraId="08FD73B7" w14:textId="2BED651F" w:rsidR="003E72C2" w:rsidRPr="00A11B4D" w:rsidRDefault="00937F34" w:rsidP="003E72C2">
      <w:pPr>
        <w:rPr>
          <w:rFonts w:ascii="Lotus Linotype" w:hAnsi="Lotus Linotype" w:cs="Lotus Linotype"/>
          <w:sz w:val="36"/>
          <w:szCs w:val="36"/>
          <w:rtl/>
        </w:rPr>
      </w:pPr>
      <w:r w:rsidRPr="00A11B4D">
        <w:rPr>
          <w:rFonts w:ascii="Lotus Linotype" w:hAnsi="Lotus Linotype" w:cs="AL-Mateen" w:hint="cs"/>
          <w:sz w:val="36"/>
          <w:szCs w:val="36"/>
          <w:u w:val="single"/>
          <w:rtl/>
        </w:rPr>
        <w:lastRenderedPageBreak/>
        <w:t>و</w:t>
      </w:r>
      <w:r w:rsidRPr="00A11B4D">
        <w:rPr>
          <w:rFonts w:ascii="Lotus Linotype" w:hAnsi="Lotus Linotype" w:cs="AL-Mateen"/>
          <w:color w:val="0D0D0D" w:themeColor="text1" w:themeTint="F2"/>
          <w:sz w:val="36"/>
          <w:szCs w:val="36"/>
          <w:u w:val="single"/>
          <w:rtl/>
        </w:rPr>
        <w:t>لِكُلِّ وَاحِدٍ</w:t>
      </w:r>
      <w:r w:rsidR="009558E0" w:rsidRPr="00A11B4D">
        <w:rPr>
          <w:rFonts w:ascii="Lotus Linotype" w:hAnsi="Lotus Linotype" w:cs="AL-Mateen" w:hint="cs"/>
          <w:color w:val="0D0D0D" w:themeColor="text1" w:themeTint="F2"/>
          <w:sz w:val="36"/>
          <w:szCs w:val="36"/>
          <w:u w:val="single"/>
          <w:rtl/>
        </w:rPr>
        <w:t xml:space="preserve"> (</w:t>
      </w:r>
      <w:r w:rsidR="009558E0" w:rsidRPr="00A11B4D">
        <w:rPr>
          <w:rFonts w:ascii="Lotus Linotype" w:hAnsi="Lotus Linotype" w:cs="AL-Mateen" w:hint="cs"/>
          <w:color w:val="0070C0"/>
          <w:sz w:val="36"/>
          <w:szCs w:val="36"/>
          <w:u w:val="single"/>
          <w:rtl/>
        </w:rPr>
        <w:t>ز</w:t>
      </w:r>
      <w:r w:rsidRPr="00A11B4D">
        <w:rPr>
          <w:rFonts w:ascii="Lotus Linotype" w:hAnsi="Lotus Linotype" w:cs="AL-Mateen"/>
          <w:color w:val="0070C0"/>
          <w:sz w:val="36"/>
          <w:szCs w:val="36"/>
          <w:u w:val="single"/>
          <w:rtl/>
        </w:rPr>
        <w:t>وْجَتَانِ</w:t>
      </w:r>
      <w:r w:rsidR="009558E0" w:rsidRPr="00A11B4D">
        <w:rPr>
          <w:rFonts w:ascii="Lotus Linotype" w:hAnsi="Lotus Linotype" w:cs="AL-Mateen" w:hint="cs"/>
          <w:color w:val="0D0D0D" w:themeColor="text1" w:themeTint="F2"/>
          <w:sz w:val="36"/>
          <w:szCs w:val="36"/>
          <w:u w:val="single"/>
          <w:rtl/>
        </w:rPr>
        <w:t>)</w:t>
      </w:r>
      <w:r w:rsidRPr="00A11B4D">
        <w:rPr>
          <w:rFonts w:ascii="Lotus Linotype" w:hAnsi="Lotus Linotype" w:cs="Lotus Linotype" w:hint="cs"/>
          <w:color w:val="0D0D0D" w:themeColor="text1" w:themeTint="F2"/>
          <w:sz w:val="36"/>
          <w:szCs w:val="36"/>
          <w:rtl/>
        </w:rPr>
        <w:t xml:space="preserve"> من الحور</w:t>
      </w:r>
      <w:r w:rsidR="009558E0" w:rsidRPr="00A11B4D">
        <w:rPr>
          <w:rFonts w:ascii="Lotus Linotype" w:hAnsi="Lotus Linotype" w:cs="Lotus Linotype" w:hint="cs"/>
          <w:color w:val="0D0D0D" w:themeColor="text1" w:themeTint="F2"/>
          <w:sz w:val="36"/>
          <w:szCs w:val="36"/>
          <w:rtl/>
        </w:rPr>
        <w:t>ِ</w:t>
      </w:r>
      <w:r w:rsidRPr="00A11B4D">
        <w:rPr>
          <w:rFonts w:ascii="Lotus Linotype" w:hAnsi="Lotus Linotype" w:cs="Lotus Linotype" w:hint="cs"/>
          <w:color w:val="0D0D0D" w:themeColor="text1" w:themeTint="F2"/>
          <w:sz w:val="36"/>
          <w:szCs w:val="36"/>
          <w:rtl/>
        </w:rPr>
        <w:t xml:space="preserve"> </w:t>
      </w:r>
      <w:r w:rsidR="009558E0" w:rsidRPr="00A11B4D">
        <w:rPr>
          <w:rFonts w:ascii="Lotus Linotype" w:hAnsi="Lotus Linotype" w:cs="Lotus Linotype" w:hint="cs"/>
          <w:color w:val="0D0D0D" w:themeColor="text1" w:themeTint="F2"/>
          <w:sz w:val="36"/>
          <w:szCs w:val="36"/>
          <w:rtl/>
        </w:rPr>
        <w:t>ا</w:t>
      </w:r>
      <w:r w:rsidRPr="00A11B4D">
        <w:rPr>
          <w:rFonts w:ascii="Lotus Linotype" w:hAnsi="Lotus Linotype" w:cs="Lotus Linotype" w:hint="cs"/>
          <w:color w:val="0D0D0D" w:themeColor="text1" w:themeTint="F2"/>
          <w:sz w:val="36"/>
          <w:szCs w:val="36"/>
          <w:rtl/>
        </w:rPr>
        <w:t>لعين</w:t>
      </w:r>
      <w:r w:rsidR="003E72C2" w:rsidRPr="00A11B4D">
        <w:rPr>
          <w:rStyle w:val="a8"/>
          <w:rFonts w:ascii="Lotus Linotype" w:hAnsi="Lotus Linotype" w:cs="Lotus Linotype"/>
          <w:sz w:val="36"/>
          <w:szCs w:val="36"/>
          <w:rtl/>
        </w:rPr>
        <w:footnoteReference w:id="32"/>
      </w:r>
      <w:r w:rsidR="003E72C2" w:rsidRPr="00A11B4D">
        <w:rPr>
          <w:rFonts w:ascii="Lotus Linotype" w:hAnsi="Lotus Linotype" w:cs="Lotus Linotype" w:hint="cs"/>
          <w:color w:val="0D0D0D" w:themeColor="text1" w:themeTint="F2"/>
          <w:sz w:val="36"/>
          <w:szCs w:val="36"/>
          <w:rtl/>
        </w:rPr>
        <w:t>،</w:t>
      </w:r>
      <w:r w:rsidRPr="00A11B4D">
        <w:rPr>
          <w:rFonts w:ascii="Lotus Linotype" w:hAnsi="Lotus Linotype" w:cs="Lotus Linotype"/>
          <w:b/>
          <w:bCs/>
          <w:color w:val="0D0D0D" w:themeColor="text1" w:themeTint="F2"/>
          <w:sz w:val="36"/>
          <w:szCs w:val="36"/>
          <w:rtl/>
        </w:rPr>
        <w:t xml:space="preserve"> </w:t>
      </w:r>
      <w:r w:rsidR="003E72C2" w:rsidRPr="00A11B4D">
        <w:rPr>
          <w:rFonts w:ascii="Lotus Linotype" w:hAnsi="Lotus Linotype" w:cs="Lotus Linotype" w:hint="cs"/>
          <w:color w:val="0D0D0D" w:themeColor="text1" w:themeTint="F2"/>
          <w:sz w:val="36"/>
          <w:szCs w:val="36"/>
          <w:rtl/>
        </w:rPr>
        <w:t>و</w:t>
      </w:r>
      <w:r w:rsidR="003E72C2" w:rsidRPr="00A11B4D">
        <w:rPr>
          <w:rFonts w:ascii="Lotus Linotype" w:hAnsi="Lotus Linotype" w:cs="Lotus Linotype"/>
          <w:sz w:val="36"/>
          <w:szCs w:val="36"/>
          <w:rtl/>
        </w:rPr>
        <w:t>هذا لعمومِ أفرادِ المؤمنينَ من أهلِ الجنةِ</w:t>
      </w:r>
      <w:r w:rsidR="00DC25D9" w:rsidRPr="00A11B4D">
        <w:rPr>
          <w:rFonts w:ascii="Lotus Linotype" w:hAnsi="Lotus Linotype" w:cs="Lotus Linotype" w:hint="cs"/>
          <w:sz w:val="36"/>
          <w:szCs w:val="36"/>
          <w:rtl/>
        </w:rPr>
        <w:t>؛</w:t>
      </w:r>
      <w:r w:rsidR="003E72C2" w:rsidRPr="00A11B4D">
        <w:rPr>
          <w:rFonts w:ascii="Lotus Linotype" w:hAnsi="Lotus Linotype" w:cs="Lotus Linotype"/>
          <w:sz w:val="36"/>
          <w:szCs w:val="36"/>
          <w:rtl/>
        </w:rPr>
        <w:t xml:space="preserve"> وأَمَّا </w:t>
      </w:r>
      <w:r w:rsidR="003E72C2" w:rsidRPr="00A11B4D">
        <w:rPr>
          <w:rFonts w:ascii="Lotus Linotype" w:hAnsi="Lotus Linotype" w:cs="Lotus Linotype"/>
          <w:b/>
          <w:bCs/>
          <w:sz w:val="36"/>
          <w:szCs w:val="36"/>
          <w:rtl/>
        </w:rPr>
        <w:t>أهلُ الخصوصِ</w:t>
      </w:r>
      <w:r w:rsidR="003E72C2" w:rsidRPr="00A11B4D">
        <w:rPr>
          <w:rFonts w:ascii="Lotus Linotype" w:hAnsi="Lotus Linotype" w:cs="Lotus Linotype"/>
          <w:sz w:val="36"/>
          <w:szCs w:val="36"/>
          <w:rtl/>
        </w:rPr>
        <w:t xml:space="preserve"> فَيُزَادُ لَهُم على حَسَبِ مَقاماتِهم</w:t>
      </w:r>
      <w:r w:rsidR="003E72C2" w:rsidRPr="00A11B4D">
        <w:rPr>
          <w:rStyle w:val="a8"/>
          <w:rFonts w:ascii="Lotus Linotype" w:hAnsi="Lotus Linotype" w:cs="Lotus Linotype"/>
          <w:sz w:val="36"/>
          <w:szCs w:val="36"/>
          <w:rtl/>
        </w:rPr>
        <w:footnoteReference w:id="33"/>
      </w:r>
      <w:r w:rsidR="003E72C2" w:rsidRPr="00A11B4D">
        <w:rPr>
          <w:rFonts w:ascii="Lotus Linotype" w:hAnsi="Lotus Linotype" w:cs="Lotus Linotype" w:hint="cs"/>
          <w:sz w:val="36"/>
          <w:szCs w:val="36"/>
          <w:rtl/>
        </w:rPr>
        <w:t>.</w:t>
      </w:r>
    </w:p>
    <w:p w14:paraId="2F0A2441" w14:textId="6254616D" w:rsidR="003E72C2" w:rsidRPr="00A11B4D" w:rsidRDefault="003E72C2" w:rsidP="003E72C2">
      <w:pPr>
        <w:autoSpaceDE w:val="0"/>
        <w:autoSpaceDN w:val="0"/>
        <w:adjustRightInd w:val="0"/>
        <w:rPr>
          <w:rFonts w:ascii="Lotus Linotype" w:hAnsi="Lotus Linotype" w:cs="Lotus Linotype"/>
          <w:color w:val="FF0000"/>
          <w:sz w:val="36"/>
          <w:szCs w:val="36"/>
          <w:rtl/>
          <w:lang w:val="en-GB"/>
        </w:rPr>
      </w:pPr>
      <w:r w:rsidRPr="00A11B4D">
        <w:rPr>
          <w:rFonts w:ascii="Lotus Linotype" w:hAnsi="Lotus Linotype" w:cs="AL-Mateen"/>
          <w:color w:val="000000"/>
          <w:sz w:val="36"/>
          <w:szCs w:val="36"/>
          <w:u w:val="single"/>
          <w:rtl/>
          <w:lang w:val="en-GB"/>
        </w:rPr>
        <w:t>ومن خ</w:t>
      </w:r>
      <w:r w:rsidR="00DC25D9"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ص</w:t>
      </w:r>
      <w:r w:rsidR="00DC25D9"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ال</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u w:val="single"/>
          <w:rtl/>
          <w:lang w:val="en-GB"/>
        </w:rPr>
        <w:t xml:space="preserve"> الشهيد</w:t>
      </w:r>
      <w:r w:rsidR="00F73DA6" w:rsidRPr="00A11B4D">
        <w:rPr>
          <w:rFonts w:ascii="Lotus Linotype" w:hAnsi="Lotus Linotype" w:cs="AL-Mateen" w:hint="cs"/>
          <w:color w:val="000000"/>
          <w:sz w:val="36"/>
          <w:szCs w:val="36"/>
          <w:u w:val="single"/>
          <w:rtl/>
          <w:lang w:val="en-GB"/>
        </w:rPr>
        <w:t>ِ</w:t>
      </w:r>
      <w:r w:rsidRPr="00A11B4D">
        <w:rPr>
          <w:rFonts w:ascii="Lotus Linotype" w:hAnsi="Lotus Linotype" w:cs="AL-Mateen"/>
          <w:color w:val="000000"/>
          <w:sz w:val="36"/>
          <w:szCs w:val="36"/>
          <w:rtl/>
          <w:lang w:val="en-GB"/>
        </w:rPr>
        <w:t>:</w:t>
      </w:r>
      <w:r w:rsidRPr="00A11B4D">
        <w:rPr>
          <w:rFonts w:ascii="Lotus Linotype" w:hAnsi="Lotus Linotype" w:cs="Lotus Linotype"/>
          <w:color w:val="000000"/>
          <w:sz w:val="36"/>
          <w:szCs w:val="36"/>
          <w:rtl/>
          <w:lang w:val="en-GB"/>
        </w:rPr>
        <w:t xml:space="preserve"> أنه ي</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ز</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و</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ج</w:t>
      </w:r>
      <w:r w:rsidR="00614F15"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ب</w:t>
      </w:r>
      <w:r w:rsidRPr="00A11B4D">
        <w:rPr>
          <w:rFonts w:ascii="Lotus Linotype" w:hAnsi="Lotus Linotype" w:cs="Lotus Linotype" w:hint="cs"/>
          <w:color w:val="000000"/>
          <w:sz w:val="36"/>
          <w:szCs w:val="36"/>
          <w:rtl/>
          <w:lang w:val="en-GB"/>
        </w:rPr>
        <w:t>ـ(</w:t>
      </w:r>
      <w:r w:rsidRPr="00A11B4D">
        <w:rPr>
          <w:rFonts w:ascii="Lotus Linotype" w:hAnsi="Lotus Linotype" w:cs="Lotus Linotype"/>
          <w:b/>
          <w:bCs/>
          <w:color w:val="000000"/>
          <w:sz w:val="36"/>
          <w:szCs w:val="36"/>
          <w:rtl/>
          <w:lang w:val="en-GB"/>
        </w:rPr>
        <w:t>اث</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ن</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ت</w:t>
      </w:r>
      <w:r w:rsidR="006A106A"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ين</w:t>
      </w:r>
      <w:r w:rsidR="00B45B93" w:rsidRPr="00A11B4D">
        <w:rPr>
          <w:rFonts w:ascii="Lotus Linotype" w:hAnsi="Lotus Linotype" w:cs="Lotus Linotype" w:hint="cs"/>
          <w:b/>
          <w:bCs/>
          <w:color w:val="000000"/>
          <w:sz w:val="36"/>
          <w:szCs w:val="36"/>
          <w:rtl/>
          <w:lang w:val="en-GB"/>
        </w:rPr>
        <w:t>ِ</w:t>
      </w:r>
      <w:r w:rsidRPr="00A11B4D">
        <w:rPr>
          <w:rFonts w:ascii="Lotus Linotype" w:hAnsi="Lotus Linotype" w:cs="Lotus Linotype"/>
          <w:b/>
          <w:bCs/>
          <w:color w:val="000000"/>
          <w:sz w:val="36"/>
          <w:szCs w:val="36"/>
          <w:rtl/>
          <w:lang w:val="en-GB"/>
        </w:rPr>
        <w:t xml:space="preserve"> وسبعين</w:t>
      </w:r>
      <w:r w:rsidR="00B45B93" w:rsidRPr="00A11B4D">
        <w:rPr>
          <w:rFonts w:ascii="Lotus Linotype" w:hAnsi="Lotus Linotype" w:cs="Lotus Linotype" w:hint="cs"/>
          <w:b/>
          <w:bCs/>
          <w:color w:val="000000"/>
          <w:sz w:val="36"/>
          <w:szCs w:val="36"/>
          <w:rtl/>
          <w:lang w:val="en-GB"/>
        </w:rPr>
        <w:t>َ</w:t>
      </w:r>
      <w:r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زوجة</w:t>
      </w:r>
      <w:r w:rsidR="00B45B93" w:rsidRPr="00A11B4D">
        <w:rPr>
          <w:rFonts w:ascii="Lotus Linotype" w:hAnsi="Lotus Linotype" w:cs="Lotus Linotype" w:hint="cs"/>
          <w:color w:val="000000"/>
          <w:sz w:val="36"/>
          <w:szCs w:val="36"/>
          <w:rtl/>
          <w:lang w:val="en-GB"/>
        </w:rPr>
        <w:t>ً</w:t>
      </w:r>
      <w:r w:rsidRPr="00A11B4D">
        <w:rPr>
          <w:rFonts w:ascii="Lotus Linotype" w:hAnsi="Lotus Linotype" w:cs="Lotus Linotype"/>
          <w:color w:val="000000"/>
          <w:sz w:val="36"/>
          <w:szCs w:val="36"/>
          <w:rtl/>
          <w:lang w:val="en-GB"/>
        </w:rPr>
        <w:t xml:space="preserve"> من الحور</w:t>
      </w:r>
      <w:r w:rsidR="00614F15" w:rsidRPr="00A11B4D">
        <w:rPr>
          <w:rFonts w:ascii="Lotus Linotype" w:hAnsi="Lotus Linotype" w:cs="Lotus Linotype" w:hint="cs"/>
          <w:color w:val="000000"/>
          <w:sz w:val="36"/>
          <w:szCs w:val="36"/>
          <w:rtl/>
          <w:lang w:val="en-GB"/>
        </w:rPr>
        <w:t>ِ</w:t>
      </w:r>
      <w:r w:rsidRPr="00A11B4D">
        <w:rPr>
          <w:rStyle w:val="a8"/>
          <w:rFonts w:ascii="Lotus Linotype" w:hAnsi="Lotus Linotype" w:cs="Lotus Linotype"/>
          <w:color w:val="000000"/>
          <w:sz w:val="36"/>
          <w:szCs w:val="36"/>
          <w:rtl/>
          <w:lang w:val="en-GB"/>
        </w:rPr>
        <w:footnoteReference w:id="34"/>
      </w:r>
      <w:r w:rsidR="006A106A" w:rsidRPr="00A11B4D">
        <w:rPr>
          <w:rFonts w:ascii="Lotus Linotype" w:hAnsi="Lotus Linotype" w:cs="Lotus Linotype" w:hint="cs"/>
          <w:color w:val="000000"/>
          <w:sz w:val="36"/>
          <w:szCs w:val="36"/>
          <w:rtl/>
          <w:lang w:val="en-GB"/>
        </w:rPr>
        <w:t>.</w:t>
      </w:r>
    </w:p>
    <w:p w14:paraId="5D916989" w14:textId="77777777" w:rsidR="00614F15" w:rsidRPr="00A11B4D" w:rsidRDefault="003E72C2" w:rsidP="00937F34">
      <w:pPr>
        <w:rPr>
          <w:rFonts w:ascii="Lotus Linotype" w:hAnsi="Lotus Linotype" w:cs="Lotus Linotype"/>
          <w:sz w:val="36"/>
          <w:szCs w:val="36"/>
          <w:rtl/>
        </w:rPr>
      </w:pPr>
      <w:r w:rsidRPr="00A11B4D">
        <w:rPr>
          <w:rFonts w:ascii="AL-Mateen" w:hAnsi="AL-Mateen" w:cs="AL-Mateen" w:hint="cs"/>
          <w:color w:val="0D0D0D" w:themeColor="text1" w:themeTint="F2"/>
          <w:sz w:val="36"/>
          <w:szCs w:val="36"/>
          <w:u w:val="single"/>
          <w:rtl/>
        </w:rPr>
        <w:t>وم</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ن</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صفات</w:t>
      </w:r>
      <w:r w:rsidR="00F73DA6"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الحور</w:t>
      </w:r>
      <w:r w:rsidR="00614F15" w:rsidRPr="00A11B4D">
        <w:rPr>
          <w:rFonts w:ascii="AL-Mateen" w:hAnsi="AL-Mateen" w:cs="AL-Mateen" w:hint="cs"/>
          <w:color w:val="0D0D0D" w:themeColor="text1" w:themeTint="F2"/>
          <w:sz w:val="36"/>
          <w:szCs w:val="36"/>
          <w:u w:val="single"/>
          <w:rtl/>
        </w:rPr>
        <w:t>ِ</w:t>
      </w:r>
      <w:r w:rsidRPr="00A11B4D">
        <w:rPr>
          <w:rFonts w:ascii="AL-Mateen" w:hAnsi="AL-Mateen" w:cs="AL-Mateen" w:hint="cs"/>
          <w:color w:val="0D0D0D" w:themeColor="text1" w:themeTint="F2"/>
          <w:sz w:val="36"/>
          <w:szCs w:val="36"/>
          <w:u w:val="single"/>
          <w:rtl/>
        </w:rPr>
        <w:t xml:space="preserve"> العين:</w:t>
      </w:r>
      <w:r w:rsidRPr="00A11B4D">
        <w:rPr>
          <w:rFonts w:ascii="Lotus Linotype" w:hAnsi="Lotus Linotype" w:cs="Lotus Linotype" w:hint="cs"/>
          <w:color w:val="0D0D0D" w:themeColor="text1" w:themeTint="F2"/>
          <w:sz w:val="36"/>
          <w:szCs w:val="36"/>
          <w:rtl/>
        </w:rPr>
        <w:t xml:space="preserve"> أنه</w:t>
      </w:r>
      <w:r w:rsidRPr="00A11B4D">
        <w:rPr>
          <w:rFonts w:ascii="Lotus Linotype" w:hAnsi="Lotus Linotype" w:cs="Lotus Linotype" w:hint="cs"/>
          <w:b/>
          <w:bCs/>
          <w:color w:val="0D0D0D" w:themeColor="text1" w:themeTint="F2"/>
          <w:sz w:val="36"/>
          <w:szCs w:val="36"/>
          <w:rtl/>
        </w:rPr>
        <w:t xml:space="preserve"> </w:t>
      </w:r>
      <w:r w:rsidR="00937F34" w:rsidRPr="00A11B4D">
        <w:rPr>
          <w:rFonts w:ascii="Lotus Linotype" w:hAnsi="Lotus Linotype" w:cs="Lotus Linotype" w:hint="cs"/>
          <w:b/>
          <w:bCs/>
          <w:color w:val="0D0D0D" w:themeColor="text1" w:themeTint="F2"/>
          <w:sz w:val="36"/>
          <w:szCs w:val="36"/>
          <w:rtl/>
        </w:rPr>
        <w:t>(</w:t>
      </w:r>
      <w:r w:rsidR="00937F34" w:rsidRPr="00A11B4D">
        <w:rPr>
          <w:rFonts w:ascii="Lotus Linotype" w:hAnsi="Lotus Linotype" w:cs="Lotus Linotype"/>
          <w:b/>
          <w:bCs/>
          <w:color w:val="C00000"/>
          <w:sz w:val="36"/>
          <w:szCs w:val="36"/>
          <w:rtl/>
        </w:rPr>
        <w:t>يُرَى مُخُّ سُوقِهِمَا مِنْ وَرَاءِ اللَّحْمِ مِن</w:t>
      </w:r>
      <w:r w:rsidR="00937F34" w:rsidRPr="00A11B4D">
        <w:rPr>
          <w:rFonts w:ascii="Lotus Linotype" w:hAnsi="Lotus Linotype" w:cs="Lotus Linotype" w:hint="cs"/>
          <w:b/>
          <w:bCs/>
          <w:color w:val="C00000"/>
          <w:sz w:val="36"/>
          <w:szCs w:val="36"/>
          <w:rtl/>
        </w:rPr>
        <w:t>َ</w:t>
      </w:r>
      <w:r w:rsidR="00937F34" w:rsidRPr="00A11B4D">
        <w:rPr>
          <w:rFonts w:ascii="Lotus Linotype" w:hAnsi="Lotus Linotype" w:cs="Lotus Linotype"/>
          <w:b/>
          <w:bCs/>
          <w:color w:val="C00000"/>
          <w:sz w:val="36"/>
          <w:szCs w:val="36"/>
          <w:rtl/>
        </w:rPr>
        <w:t xml:space="preserve"> الحُسْنِ</w:t>
      </w:r>
      <w:r w:rsidR="00937F34" w:rsidRPr="00A11B4D">
        <w:rPr>
          <w:rFonts w:ascii="Lotus Linotype" w:hAnsi="Lotus Linotype" w:cs="Lotus Linotype"/>
          <w:sz w:val="36"/>
          <w:szCs w:val="36"/>
          <w:rtl/>
        </w:rPr>
        <w:t>)</w:t>
      </w:r>
      <w:r w:rsidR="00937F34" w:rsidRPr="00A11B4D">
        <w:rPr>
          <w:rStyle w:val="a8"/>
          <w:rFonts w:ascii="Lotus Linotype" w:hAnsi="Lotus Linotype" w:cs="Lotus Linotype"/>
          <w:sz w:val="36"/>
          <w:szCs w:val="36"/>
          <w:rtl/>
        </w:rPr>
        <w:footnoteReference w:id="35"/>
      </w:r>
      <w:r w:rsidR="00937F34" w:rsidRPr="00A11B4D">
        <w:rPr>
          <w:rFonts w:ascii="Lotus Linotype" w:hAnsi="Lotus Linotype" w:cs="Lotus Linotype"/>
          <w:sz w:val="36"/>
          <w:szCs w:val="36"/>
          <w:rtl/>
        </w:rPr>
        <w:t>.</w:t>
      </w:r>
      <w:r w:rsidR="00937F34" w:rsidRPr="00A11B4D">
        <w:rPr>
          <w:rFonts w:ascii="Lotus Linotype" w:hAnsi="Lotus Linotype" w:cs="Lotus Linotype" w:hint="cs"/>
          <w:sz w:val="36"/>
          <w:szCs w:val="36"/>
          <w:rtl/>
        </w:rPr>
        <w:t xml:space="preserve"> </w:t>
      </w:r>
    </w:p>
    <w:p w14:paraId="68035648" w14:textId="77777777" w:rsidR="00A11B4D" w:rsidRDefault="00125D0C" w:rsidP="00DC25D9">
      <w:pPr>
        <w:rPr>
          <w:sz w:val="36"/>
          <w:szCs w:val="36"/>
          <w:rtl/>
        </w:rPr>
      </w:pPr>
      <w:r w:rsidRPr="00A11B4D">
        <w:rPr>
          <w:rFonts w:ascii="Lotus Linotype" w:hAnsi="Lotus Linotype" w:cs="Lotus Linotype" w:hint="cs"/>
          <w:sz w:val="36"/>
          <w:szCs w:val="36"/>
          <w:rtl/>
        </w:rPr>
        <w:t>قال العلماء: (</w:t>
      </w:r>
      <w:r w:rsidRPr="00A11B4D">
        <w:rPr>
          <w:rFonts w:ascii="Lotus Linotype" w:hAnsi="Lotus Linotype" w:cs="Lotus Linotype"/>
          <w:b/>
          <w:bCs/>
          <w:sz w:val="36"/>
          <w:szCs w:val="36"/>
          <w:rtl/>
        </w:rPr>
        <w:t>والحُسْنُ</w:t>
      </w:r>
      <w:r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هو الصفاءُ</w:t>
      </w:r>
      <w:r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ورِقَّةُ البَشْرَةِ</w:t>
      </w:r>
      <w:r w:rsidR="003E72C2"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ونُعُومَةُ الأعضاءِ</w:t>
      </w:r>
      <w:r w:rsidRPr="00A11B4D">
        <w:rPr>
          <w:rFonts w:ascii="Lotus Linotype" w:hAnsi="Lotus Linotype" w:cs="Lotus Linotype" w:hint="cs"/>
          <w:sz w:val="36"/>
          <w:szCs w:val="36"/>
          <w:rtl/>
        </w:rPr>
        <w:t>)</w:t>
      </w:r>
      <w:r w:rsidRPr="00A11B4D">
        <w:rPr>
          <w:rStyle w:val="a8"/>
          <w:rFonts w:ascii="Lotus Linotype" w:hAnsi="Lotus Linotype" w:cs="Lotus Linotype"/>
          <w:sz w:val="36"/>
          <w:szCs w:val="36"/>
          <w:rtl/>
        </w:rPr>
        <w:footnoteReference w:id="36"/>
      </w:r>
      <w:r w:rsidRPr="00A11B4D">
        <w:rPr>
          <w:rFonts w:ascii="Lotus Linotype" w:hAnsi="Lotus Linotype" w:cs="Lotus Linotype" w:hint="cs"/>
          <w:sz w:val="36"/>
          <w:szCs w:val="36"/>
          <w:rtl/>
        </w:rPr>
        <w:t>.</w:t>
      </w:r>
      <w:r w:rsidR="00A22CEE" w:rsidRPr="00A11B4D">
        <w:rPr>
          <w:sz w:val="36"/>
          <w:szCs w:val="36"/>
          <w:rtl/>
        </w:rPr>
        <w:t xml:space="preserve"> </w:t>
      </w:r>
    </w:p>
    <w:p w14:paraId="31B1E38D" w14:textId="29F646B5" w:rsidR="00F7078A" w:rsidRPr="00A11B4D" w:rsidRDefault="00614F15" w:rsidP="00DC25D9">
      <w:pPr>
        <w:rPr>
          <w:sz w:val="36"/>
          <w:szCs w:val="36"/>
          <w:rtl/>
        </w:rPr>
      </w:pPr>
      <w:r w:rsidRPr="00A11B4D">
        <w:rPr>
          <w:rFonts w:ascii="Lotus Linotype" w:hAnsi="Lotus Linotype" w:cs="Lotus Linotype" w:hint="cs"/>
          <w:sz w:val="36"/>
          <w:szCs w:val="36"/>
          <w:rtl/>
        </w:rPr>
        <w:t>ي</w:t>
      </w:r>
      <w:r w:rsidR="00A22CEE" w:rsidRPr="00A11B4D">
        <w:rPr>
          <w:rFonts w:ascii="Lotus Linotype" w:hAnsi="Lotus Linotype" w:cs="Lotus Linotype"/>
          <w:sz w:val="36"/>
          <w:szCs w:val="36"/>
          <w:rtl/>
        </w:rPr>
        <w:t>ق</w:t>
      </w:r>
      <w:r w:rsidRPr="00A11B4D">
        <w:rPr>
          <w:rFonts w:ascii="Lotus Linotype" w:hAnsi="Lotus Linotype" w:cs="Lotus Linotype" w:hint="cs"/>
          <w:sz w:val="36"/>
          <w:szCs w:val="36"/>
          <w:rtl/>
        </w:rPr>
        <w:t>و</w:t>
      </w:r>
      <w:r w:rsidR="00A22CEE" w:rsidRPr="00A11B4D">
        <w:rPr>
          <w:rFonts w:ascii="Lotus Linotype" w:hAnsi="Lotus Linotype" w:cs="Lotus Linotype"/>
          <w:sz w:val="36"/>
          <w:szCs w:val="36"/>
          <w:rtl/>
        </w:rPr>
        <w:t xml:space="preserve">ل مجاهد: </w:t>
      </w:r>
      <w:r w:rsidR="00A22CEE" w:rsidRPr="00A11B4D">
        <w:rPr>
          <w:rFonts w:ascii="Lotus Linotype" w:hAnsi="Lotus Linotype" w:cs="Lotus Linotype" w:hint="cs"/>
          <w:sz w:val="36"/>
          <w:szCs w:val="36"/>
          <w:rtl/>
        </w:rPr>
        <w:t>(</w:t>
      </w:r>
      <w:r w:rsidR="00A22CEE" w:rsidRPr="00A11B4D">
        <w:rPr>
          <w:rFonts w:ascii="Lotus Linotype" w:hAnsi="Lotus Linotype" w:cs="Lotus Linotype"/>
          <w:b/>
          <w:bCs/>
          <w:color w:val="7030A0"/>
          <w:sz w:val="36"/>
          <w:szCs w:val="36"/>
          <w:rtl/>
        </w:rPr>
        <w:t>الحوراء</w:t>
      </w:r>
      <w:r w:rsidR="00A22CEE" w:rsidRPr="00A11B4D">
        <w:rPr>
          <w:rFonts w:ascii="Lotus Linotype" w:hAnsi="Lotus Linotype" w:cs="Lotus Linotype" w:hint="cs"/>
          <w:b/>
          <w:bCs/>
          <w:color w:val="7030A0"/>
          <w:sz w:val="36"/>
          <w:szCs w:val="36"/>
          <w:rtl/>
        </w:rPr>
        <w:t>: هي</w:t>
      </w:r>
      <w:r w:rsidR="00A22CEE" w:rsidRPr="00A11B4D">
        <w:rPr>
          <w:rFonts w:ascii="Lotus Linotype" w:hAnsi="Lotus Linotype" w:cs="Lotus Linotype"/>
          <w:b/>
          <w:bCs/>
          <w:color w:val="7030A0"/>
          <w:sz w:val="36"/>
          <w:szCs w:val="36"/>
          <w:rtl/>
        </w:rPr>
        <w:t xml:space="preserve"> التي يحار</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 xml:space="preserve"> فيها الطرف</w:t>
      </w:r>
      <w:r w:rsidR="00A22CEE"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 xml:space="preserve"> م</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ن ر</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ق</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ة</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 xml:space="preserve"> الجلد</w:t>
      </w:r>
      <w:r w:rsidR="00A22CEE"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 xml:space="preserve"> وصفاء</w:t>
      </w:r>
      <w:r w:rsidRPr="00A11B4D">
        <w:rPr>
          <w:rFonts w:ascii="Lotus Linotype" w:hAnsi="Lotus Linotype" w:cs="Lotus Linotype" w:hint="cs"/>
          <w:b/>
          <w:bCs/>
          <w:color w:val="7030A0"/>
          <w:sz w:val="36"/>
          <w:szCs w:val="36"/>
          <w:rtl/>
        </w:rPr>
        <w:t>ِ</w:t>
      </w:r>
      <w:r w:rsidR="00A22CEE" w:rsidRPr="00A11B4D">
        <w:rPr>
          <w:rFonts w:ascii="Lotus Linotype" w:hAnsi="Lotus Linotype" w:cs="Lotus Linotype"/>
          <w:b/>
          <w:bCs/>
          <w:color w:val="7030A0"/>
          <w:sz w:val="36"/>
          <w:szCs w:val="36"/>
          <w:rtl/>
        </w:rPr>
        <w:t xml:space="preserve"> اللون</w:t>
      </w:r>
      <w:r w:rsidR="00A22CEE" w:rsidRPr="00A11B4D">
        <w:rPr>
          <w:rFonts w:ascii="Lotus Linotype" w:hAnsi="Lotus Linotype" w:cs="Lotus Linotype" w:hint="cs"/>
          <w:sz w:val="36"/>
          <w:szCs w:val="36"/>
          <w:rtl/>
        </w:rPr>
        <w:t>)</w:t>
      </w:r>
      <w:r w:rsidR="00A22CEE" w:rsidRPr="00A11B4D">
        <w:rPr>
          <w:rStyle w:val="a8"/>
          <w:rFonts w:ascii="Lotus Linotype" w:hAnsi="Lotus Linotype" w:cs="Lotus Linotype"/>
          <w:sz w:val="36"/>
          <w:szCs w:val="36"/>
          <w:rtl/>
        </w:rPr>
        <w:footnoteReference w:id="37"/>
      </w:r>
      <w:r w:rsidR="00A22CEE" w:rsidRPr="00A11B4D">
        <w:rPr>
          <w:rFonts w:ascii="Lotus Linotype" w:hAnsi="Lotus Linotype" w:cs="Lotus Linotype" w:hint="cs"/>
          <w:sz w:val="36"/>
          <w:szCs w:val="36"/>
          <w:rtl/>
        </w:rPr>
        <w:t>.</w:t>
      </w:r>
    </w:p>
    <w:p w14:paraId="1073761C" w14:textId="3BBB46A5" w:rsidR="00F7078A" w:rsidRPr="00A11B4D" w:rsidRDefault="00F7078A" w:rsidP="00F7078A">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w:t>
      </w:r>
      <w:r w:rsidRPr="00A11B4D">
        <w:rPr>
          <w:rFonts w:ascii="Lotus Linotype" w:eastAsiaTheme="minorHAnsi" w:hAnsi="Lotus Linotype" w:cs="AL-Mateen"/>
          <w:sz w:val="36"/>
          <w:szCs w:val="36"/>
          <w:u w:val="single"/>
          <w:rtl/>
        </w:rPr>
        <w:t>لو أنَّ امرأةً م</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ن</w:t>
      </w:r>
      <w:r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sz w:val="36"/>
          <w:szCs w:val="36"/>
          <w:u w:val="single"/>
          <w:rtl/>
        </w:rPr>
        <w:t xml:space="preserve"> نساءِ أهلِ </w:t>
      </w:r>
      <w:r w:rsidRPr="00A11B4D">
        <w:rPr>
          <w:rFonts w:ascii="Lotus Linotype" w:eastAsiaTheme="minorHAnsi" w:hAnsi="Lotus Linotype" w:cs="AL-Mateen"/>
          <w:color w:val="0D0D0D" w:themeColor="text1" w:themeTint="F2"/>
          <w:sz w:val="36"/>
          <w:szCs w:val="36"/>
          <w:u w:val="single"/>
          <w:rtl/>
        </w:rPr>
        <w:t>الجنةِ</w:t>
      </w:r>
      <w:r w:rsidRPr="00A11B4D">
        <w:rPr>
          <w:rFonts w:ascii="Lotus Linotype" w:eastAsiaTheme="minorHAnsi" w:hAnsi="Lotus Linotype" w:cs="Lotus Linotype"/>
          <w:color w:val="0D0D0D" w:themeColor="text1" w:themeTint="F2"/>
          <w:sz w:val="36"/>
          <w:szCs w:val="36"/>
          <w:rtl/>
        </w:rPr>
        <w:t xml:space="preserve"> ا</w:t>
      </w:r>
      <w:r w:rsidR="00614F15"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طَّلَعَت</w:t>
      </w:r>
      <w:r w:rsidR="00614F15" w:rsidRPr="00A11B4D">
        <w:rPr>
          <w:rFonts w:ascii="Lotus Linotype" w:eastAsiaTheme="minorHAnsi" w:hAnsi="Lotus Linotype" w:cs="Lotus Linotype" w:hint="cs"/>
          <w:color w:val="0D0D0D" w:themeColor="text1" w:themeTint="F2"/>
          <w:sz w:val="36"/>
          <w:szCs w:val="36"/>
          <w:rtl/>
        </w:rPr>
        <w:t>ْ</w:t>
      </w:r>
      <w:r w:rsidRPr="00A11B4D">
        <w:rPr>
          <w:rFonts w:ascii="Lotus Linotype" w:eastAsiaTheme="minorHAnsi" w:hAnsi="Lotus Linotype" w:cs="Lotus Linotype"/>
          <w:color w:val="0D0D0D" w:themeColor="text1" w:themeTint="F2"/>
          <w:sz w:val="36"/>
          <w:szCs w:val="36"/>
          <w:rtl/>
        </w:rPr>
        <w:t xml:space="preserve"> إلى الأرضِ</w:t>
      </w:r>
      <w:r w:rsidRPr="00A11B4D">
        <w:rPr>
          <w:rFonts w:ascii="Lotus Linotype" w:eastAsiaTheme="minorHAnsi" w:hAnsi="Lotus Linotype" w:cs="Lotus Linotype"/>
          <w:sz w:val="36"/>
          <w:szCs w:val="36"/>
          <w:rtl/>
        </w:rPr>
        <w:t xml:space="preserve">؛ </w:t>
      </w:r>
      <w:r w:rsidRPr="00A11B4D">
        <w:rPr>
          <w:rFonts w:ascii="Lotus Linotype" w:eastAsiaTheme="minorHAnsi" w:hAnsi="Lotus Linotype" w:cs="Lotus Linotype"/>
          <w:color w:val="0D0D0D" w:themeColor="text1" w:themeTint="F2"/>
          <w:sz w:val="36"/>
          <w:szCs w:val="36"/>
          <w:rtl/>
        </w:rPr>
        <w:t>لأضاءَتْ ما بينَهما</w:t>
      </w:r>
      <w:r w:rsidR="006A106A"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w:t>
      </w:r>
      <w:proofErr w:type="spellStart"/>
      <w:r w:rsidRPr="00A11B4D">
        <w:rPr>
          <w:rFonts w:ascii="Lotus Linotype" w:eastAsiaTheme="minorHAnsi" w:hAnsi="Lotus Linotype" w:cs="Lotus Linotype"/>
          <w:sz w:val="36"/>
          <w:szCs w:val="36"/>
          <w:rtl/>
        </w:rPr>
        <w:t>ول</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لأَتْ</w:t>
      </w:r>
      <w:proofErr w:type="spellEnd"/>
      <w:r w:rsidRPr="00A11B4D">
        <w:rPr>
          <w:rFonts w:ascii="Lotus Linotype" w:eastAsiaTheme="minorHAnsi" w:hAnsi="Lotus Linotype" w:cs="Lotus Linotype"/>
          <w:sz w:val="36"/>
          <w:szCs w:val="36"/>
          <w:rtl/>
        </w:rPr>
        <w:t xml:space="preserve"> ما بين</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ه</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م</w:t>
      </w:r>
      <w:r w:rsidR="00614F1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ا رِيحًا</w:t>
      </w:r>
      <w:r w:rsidR="0016008A"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b/>
          <w:bCs/>
          <w:color w:val="0070C0"/>
          <w:sz w:val="36"/>
          <w:szCs w:val="36"/>
          <w:rtl/>
        </w:rPr>
        <w:t>و</w:t>
      </w:r>
      <w:r w:rsidR="00453BEA" w:rsidRPr="00A11B4D">
        <w:rPr>
          <w:rFonts w:ascii="Lotus Linotype" w:eastAsiaTheme="minorHAnsi" w:hAnsi="Lotus Linotype" w:cs="Lotus Linotype" w:hint="cs"/>
          <w:b/>
          <w:bCs/>
          <w:color w:val="0070C0"/>
          <w:sz w:val="36"/>
          <w:szCs w:val="36"/>
          <w:rtl/>
        </w:rPr>
        <w:t>خُمَارُهَا</w:t>
      </w:r>
      <w:r w:rsidRPr="00A11B4D">
        <w:rPr>
          <w:rFonts w:ascii="Lotus Linotype" w:eastAsiaTheme="minorHAnsi" w:hAnsi="Lotus Linotype" w:cs="Lotus Linotype"/>
          <w:sz w:val="36"/>
          <w:szCs w:val="36"/>
          <w:rtl/>
        </w:rPr>
        <w:t xml:space="preserve"> على رأسِها</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 xml:space="preserve"> خ</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يرٌ م</w:t>
      </w:r>
      <w:r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sz w:val="36"/>
          <w:szCs w:val="36"/>
          <w:rtl/>
        </w:rPr>
        <w:t>ن الدنيا وما فيها</w:t>
      </w:r>
      <w:r w:rsidRPr="00A11B4D">
        <w:rPr>
          <w:rFonts w:ascii="Lotus Linotype" w:eastAsiaTheme="minorHAnsi" w:hAnsi="Lotus Linotype" w:cs="Lotus Linotype" w:hint="cs"/>
          <w:sz w:val="36"/>
          <w:szCs w:val="36"/>
          <w:rtl/>
        </w:rPr>
        <w:t>!</w:t>
      </w:r>
      <w:r w:rsidR="00C72193" w:rsidRPr="00A11B4D">
        <w:rPr>
          <w:rStyle w:val="a8"/>
          <w:rFonts w:ascii="Lotus Linotype" w:eastAsiaTheme="minorHAnsi" w:hAnsi="Lotus Linotype" w:cs="Lotus Linotype"/>
          <w:sz w:val="36"/>
          <w:szCs w:val="36"/>
          <w:rtl/>
        </w:rPr>
        <w:footnoteReference w:id="38"/>
      </w:r>
      <w:r w:rsidRPr="00A11B4D">
        <w:rPr>
          <w:rFonts w:ascii="Lotus Linotype" w:eastAsiaTheme="minorHAnsi" w:hAnsi="Lotus Linotype" w:cs="Lotus Linotype"/>
          <w:sz w:val="36"/>
          <w:szCs w:val="36"/>
          <w:rtl/>
        </w:rPr>
        <w:t xml:space="preserve"> </w:t>
      </w:r>
      <w:r w:rsidR="00125D0C" w:rsidRPr="00A11B4D">
        <w:rPr>
          <w:rFonts w:ascii="Lotus Linotype" w:eastAsiaTheme="minorHAnsi" w:hAnsi="Lotus Linotype" w:cs="Lotus Linotype" w:hint="cs"/>
          <w:sz w:val="36"/>
          <w:szCs w:val="36"/>
          <w:rtl/>
        </w:rPr>
        <w:t xml:space="preserve"> </w:t>
      </w:r>
    </w:p>
    <w:p w14:paraId="4ED3E0DD" w14:textId="66CB300A" w:rsidR="00F7078A" w:rsidRPr="00A11B4D" w:rsidRDefault="00CD5DE4" w:rsidP="007E399B">
      <w:pPr>
        <w:rPr>
          <w:rFonts w:ascii="Lotus Linotype" w:hAnsi="Lotus Linotype" w:cs="Lotus Linotype"/>
          <w:sz w:val="36"/>
          <w:szCs w:val="36"/>
          <w:rtl/>
        </w:rPr>
      </w:pPr>
      <w:r w:rsidRPr="00A11B4D">
        <w:rPr>
          <w:rFonts w:ascii="AL-Mateen" w:hAnsi="AL-Mateen" w:cs="AL-Mateen" w:hint="cs"/>
          <w:sz w:val="36"/>
          <w:szCs w:val="36"/>
          <w:u w:val="single"/>
          <w:rtl/>
        </w:rPr>
        <w:t>ونساء</w:t>
      </w:r>
      <w:r w:rsidR="0093068E" w:rsidRPr="00A11B4D">
        <w:rPr>
          <w:rFonts w:ascii="AL-Mateen" w:hAnsi="AL-Mateen" w:cs="AL-Mateen" w:hint="cs"/>
          <w:sz w:val="36"/>
          <w:szCs w:val="36"/>
          <w:u w:val="single"/>
          <w:rtl/>
        </w:rPr>
        <w:t>ُ</w:t>
      </w:r>
      <w:r w:rsidRPr="00A11B4D">
        <w:rPr>
          <w:rFonts w:ascii="AL-Mateen" w:hAnsi="AL-Mateen" w:cs="AL-Mateen" w:hint="cs"/>
          <w:sz w:val="36"/>
          <w:szCs w:val="36"/>
          <w:u w:val="single"/>
          <w:rtl/>
        </w:rPr>
        <w:t xml:space="preserve"> الج</w:t>
      </w:r>
      <w:r w:rsidR="00F95FE7" w:rsidRPr="00A11B4D">
        <w:rPr>
          <w:rFonts w:ascii="AL-Mateen" w:hAnsi="AL-Mateen" w:cs="AL-Mateen" w:hint="cs"/>
          <w:sz w:val="36"/>
          <w:szCs w:val="36"/>
          <w:u w:val="single"/>
          <w:rtl/>
        </w:rPr>
        <w:t>َ</w:t>
      </w:r>
      <w:r w:rsidRPr="00A11B4D">
        <w:rPr>
          <w:rFonts w:ascii="AL-Mateen" w:hAnsi="AL-Mateen" w:cs="AL-Mateen" w:hint="cs"/>
          <w:sz w:val="36"/>
          <w:szCs w:val="36"/>
          <w:u w:val="single"/>
          <w:rtl/>
        </w:rPr>
        <w:t>ن</w:t>
      </w:r>
      <w:r w:rsidR="00F95FE7" w:rsidRPr="00A11B4D">
        <w:rPr>
          <w:rFonts w:ascii="AL-Mateen" w:hAnsi="AL-Mateen" w:cs="AL-Mateen" w:hint="cs"/>
          <w:sz w:val="36"/>
          <w:szCs w:val="36"/>
          <w:u w:val="single"/>
          <w:rtl/>
        </w:rPr>
        <w:t>َّ</w:t>
      </w:r>
      <w:r w:rsidRPr="00A11B4D">
        <w:rPr>
          <w:rFonts w:ascii="AL-Mateen" w:hAnsi="AL-Mateen" w:cs="AL-Mateen" w:hint="cs"/>
          <w:sz w:val="36"/>
          <w:szCs w:val="36"/>
          <w:u w:val="single"/>
          <w:rtl/>
        </w:rPr>
        <w:t>ة</w:t>
      </w:r>
      <w:r w:rsidR="0093068E" w:rsidRPr="00A11B4D">
        <w:rPr>
          <w:rFonts w:ascii="AL-Mateen" w:hAnsi="AL-Mateen" w:cs="AL-Mateen" w:hint="cs"/>
          <w:sz w:val="36"/>
          <w:szCs w:val="36"/>
          <w:u w:val="single"/>
          <w:rtl/>
        </w:rPr>
        <w:t>ِ</w:t>
      </w:r>
      <w:r w:rsidR="00F95FE7" w:rsidRPr="00A11B4D">
        <w:rPr>
          <w:rFonts w:ascii="AL-Mateen" w:hAnsi="AL-Mateen" w:cs="AL-Mateen" w:hint="cs"/>
          <w:sz w:val="36"/>
          <w:szCs w:val="36"/>
          <w:u w:val="single"/>
          <w:rtl/>
        </w:rPr>
        <w:t>:</w:t>
      </w:r>
      <w:r w:rsidRPr="00A11B4D">
        <w:rPr>
          <w:rFonts w:ascii="AL-Mateen" w:hAnsi="AL-Mateen" w:cs="AL-Mateen" w:hint="cs"/>
          <w:sz w:val="36"/>
          <w:szCs w:val="36"/>
          <w:rtl/>
        </w:rPr>
        <w:t xml:space="preserve"> </w:t>
      </w:r>
      <w:r w:rsidRPr="00A11B4D">
        <w:rPr>
          <w:rFonts w:ascii="Lotus Linotype" w:hAnsi="Lotus Linotype" w:cs="Lotus Linotype"/>
          <w:sz w:val="36"/>
          <w:szCs w:val="36"/>
          <w:rtl/>
        </w:rPr>
        <w:t>م</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ط</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ه</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رات</w:t>
      </w:r>
      <w:r w:rsidR="00F73DA6" w:rsidRPr="00A11B4D">
        <w:rPr>
          <w:rFonts w:ascii="Lotus Linotype" w:hAnsi="Lotus Linotype" w:cs="Lotus Linotype"/>
          <w:sz w:val="36"/>
          <w:szCs w:val="36"/>
          <w:rtl/>
        </w:rPr>
        <w:t>ٌ</w:t>
      </w:r>
      <w:r w:rsidRPr="00A11B4D">
        <w:rPr>
          <w:rFonts w:ascii="Lotus Linotype" w:hAnsi="Lotus Linotype" w:cs="Lotus Linotype"/>
          <w:sz w:val="36"/>
          <w:szCs w:val="36"/>
          <w:rtl/>
        </w:rPr>
        <w:t xml:space="preserve"> في الخَلْقِ والخُلُق</w:t>
      </w:r>
      <w:r w:rsidR="00291435" w:rsidRPr="00A11B4D">
        <w:rPr>
          <w:rFonts w:ascii="Lotus Linotype" w:hAnsi="Lotus Linotype" w:cs="Lotus Linotype" w:hint="cs"/>
          <w:sz w:val="36"/>
          <w:szCs w:val="36"/>
          <w:rtl/>
        </w:rPr>
        <w:t>؛</w:t>
      </w:r>
      <w:r w:rsidRPr="00A11B4D">
        <w:rPr>
          <w:rFonts w:ascii="Lotus Linotype" w:hAnsi="Lotus Linotype" w:cs="Lotus Linotype" w:hint="cs"/>
          <w:sz w:val="36"/>
          <w:szCs w:val="36"/>
          <w:rtl/>
        </w:rPr>
        <w:t xml:space="preserve"> </w:t>
      </w:r>
      <w:r w:rsidR="00F7078A" w:rsidRPr="00A11B4D">
        <w:rPr>
          <w:rFonts w:ascii="Lotus Linotype" w:hAnsi="Lotus Linotype" w:cs="Lotus Linotype" w:hint="cs"/>
          <w:sz w:val="36"/>
          <w:szCs w:val="36"/>
          <w:rtl/>
        </w:rPr>
        <w:t xml:space="preserve">قال تعالى: </w:t>
      </w:r>
      <w:r w:rsidR="00F7078A" w:rsidRPr="00A11B4D">
        <w:rPr>
          <w:rFonts w:ascii="Lotus Linotype" w:hAnsi="Lotus Linotype" w:cs="Lotus Linotype"/>
          <w:sz w:val="36"/>
          <w:szCs w:val="36"/>
          <w:rtl/>
        </w:rPr>
        <w:t>﴿</w:t>
      </w:r>
      <w:r w:rsidR="00F7078A" w:rsidRPr="00A11B4D">
        <w:rPr>
          <w:rFonts w:ascii="Lotus Linotype" w:hAnsi="Lotus Linotype" w:cs="Lotus Linotype"/>
          <w:b/>
          <w:bCs/>
          <w:color w:val="C00000"/>
          <w:sz w:val="36"/>
          <w:szCs w:val="36"/>
          <w:rtl/>
        </w:rPr>
        <w:t>وَلَهُمْ فِيها أَزْواجٌ مُطَهَّرَةٌ</w:t>
      </w:r>
      <w:r w:rsidR="00F7078A" w:rsidRPr="00A11B4D">
        <w:rPr>
          <w:rFonts w:ascii="Lotus Linotype" w:hAnsi="Lotus Linotype" w:cs="Lotus Linotype"/>
          <w:sz w:val="36"/>
          <w:szCs w:val="36"/>
          <w:rtl/>
        </w:rPr>
        <w:t>﴾</w:t>
      </w:r>
      <w:r w:rsidRPr="00A11B4D">
        <w:rPr>
          <w:rStyle w:val="a8"/>
          <w:rFonts w:ascii="Lotus Linotype" w:hAnsi="Lotus Linotype" w:cs="Lotus Linotype"/>
          <w:sz w:val="36"/>
          <w:szCs w:val="36"/>
          <w:rtl/>
        </w:rPr>
        <w:footnoteReference w:id="39"/>
      </w:r>
      <w:r w:rsidR="006A106A" w:rsidRPr="00A11B4D">
        <w:rPr>
          <w:rFonts w:ascii="Lotus Linotype" w:hAnsi="Lotus Linotype" w:cs="Lotus Linotype" w:hint="cs"/>
          <w:sz w:val="36"/>
          <w:szCs w:val="36"/>
          <w:rtl/>
        </w:rPr>
        <w:t>.</w:t>
      </w:r>
      <w:r w:rsidR="00F7078A" w:rsidRPr="00A11B4D">
        <w:rPr>
          <w:rFonts w:ascii="Lotus Linotype" w:hAnsi="Lotus Linotype" w:cs="Lotus Linotype" w:hint="cs"/>
          <w:sz w:val="36"/>
          <w:szCs w:val="36"/>
          <w:rtl/>
        </w:rPr>
        <w:t xml:space="preserve"> قال ال</w:t>
      </w:r>
      <w:r w:rsidR="00FA21DA" w:rsidRPr="00A11B4D">
        <w:rPr>
          <w:rFonts w:ascii="Lotus Linotype" w:hAnsi="Lotus Linotype" w:cs="Lotus Linotype" w:hint="cs"/>
          <w:sz w:val="36"/>
          <w:szCs w:val="36"/>
          <w:rtl/>
        </w:rPr>
        <w:t>م</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ف</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س</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ر</w:t>
      </w:r>
      <w:r w:rsidR="006A106A" w:rsidRPr="00A11B4D">
        <w:rPr>
          <w:rFonts w:ascii="Lotus Linotype" w:hAnsi="Lotus Linotype" w:cs="Lotus Linotype" w:hint="cs"/>
          <w:sz w:val="36"/>
          <w:szCs w:val="36"/>
          <w:rtl/>
        </w:rPr>
        <w:t>ُ</w:t>
      </w:r>
      <w:r w:rsidR="00FA21DA" w:rsidRPr="00A11B4D">
        <w:rPr>
          <w:rFonts w:ascii="Lotus Linotype" w:hAnsi="Lotus Linotype" w:cs="Lotus Linotype" w:hint="cs"/>
          <w:sz w:val="36"/>
          <w:szCs w:val="36"/>
          <w:rtl/>
        </w:rPr>
        <w:t>ون</w:t>
      </w:r>
      <w:r w:rsidR="00F7078A" w:rsidRPr="00A11B4D">
        <w:rPr>
          <w:rFonts w:ascii="Lotus Linotype" w:hAnsi="Lotus Linotype" w:cs="Lotus Linotype" w:hint="cs"/>
          <w:sz w:val="36"/>
          <w:szCs w:val="36"/>
          <w:rtl/>
        </w:rPr>
        <w:t>: (</w:t>
      </w:r>
      <w:r w:rsidRPr="00A11B4D">
        <w:rPr>
          <w:rFonts w:ascii="Lotus Linotype" w:hAnsi="Lotus Linotype" w:cs="Lotus Linotype" w:hint="cs"/>
          <w:b/>
          <w:bCs/>
          <w:sz w:val="36"/>
          <w:szCs w:val="36"/>
          <w:rtl/>
        </w:rPr>
        <w:t>م</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ط</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ه</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ر</w:t>
      </w:r>
      <w:r w:rsidR="00614F15"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ات</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من </w:t>
      </w:r>
      <w:r w:rsidRPr="00A11B4D">
        <w:rPr>
          <w:rFonts w:ascii="Lotus Linotype" w:hAnsi="Lotus Linotype" w:cs="Lotus Linotype"/>
          <w:b/>
          <w:bCs/>
          <w:sz w:val="36"/>
          <w:szCs w:val="36"/>
          <w:rtl/>
        </w:rPr>
        <w:t>الحيض</w:t>
      </w:r>
      <w:r w:rsidR="00F73DA6"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w:t>
      </w:r>
      <w:r w:rsidRPr="00A11B4D">
        <w:rPr>
          <w:rFonts w:ascii="Lotus Linotype" w:hAnsi="Lotus Linotype" w:cs="Lotus Linotype" w:hint="cs"/>
          <w:b/>
          <w:bCs/>
          <w:sz w:val="36"/>
          <w:szCs w:val="36"/>
          <w:rtl/>
        </w:rPr>
        <w:t>والنفاس</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w:t>
      </w:r>
      <w:r w:rsidRPr="00A11B4D">
        <w:rPr>
          <w:rFonts w:ascii="Lotus Linotype" w:hAnsi="Lotus Linotype" w:cs="Lotus Linotype"/>
          <w:b/>
          <w:bCs/>
          <w:sz w:val="36"/>
          <w:szCs w:val="36"/>
          <w:rtl/>
        </w:rPr>
        <w:t>و</w:t>
      </w:r>
      <w:r w:rsidRPr="00A11B4D">
        <w:rPr>
          <w:rFonts w:ascii="Lotus Linotype" w:hAnsi="Lotus Linotype" w:cs="Lotus Linotype" w:hint="cs"/>
          <w:b/>
          <w:bCs/>
          <w:sz w:val="36"/>
          <w:szCs w:val="36"/>
          <w:rtl/>
        </w:rPr>
        <w:t>البول</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و</w:t>
      </w:r>
      <w:r w:rsidRPr="00A11B4D">
        <w:rPr>
          <w:rFonts w:ascii="Lotus Linotype" w:hAnsi="Lotus Linotype" w:cs="Lotus Linotype"/>
          <w:b/>
          <w:bCs/>
          <w:sz w:val="36"/>
          <w:szCs w:val="36"/>
          <w:rtl/>
        </w:rPr>
        <w:t>الغائط</w:t>
      </w:r>
      <w:r w:rsidR="00F73DA6" w:rsidRPr="00A11B4D">
        <w:rPr>
          <w:rFonts w:ascii="Lotus Linotype" w:hAnsi="Lotus Linotype" w:cs="Lotus Linotype" w:hint="cs"/>
          <w:b/>
          <w:bCs/>
          <w:sz w:val="36"/>
          <w:szCs w:val="36"/>
          <w:rtl/>
        </w:rPr>
        <w:t>ِ</w:t>
      </w:r>
      <w:r w:rsidRPr="00A11B4D">
        <w:rPr>
          <w:rFonts w:ascii="Lotus Linotype" w:hAnsi="Lotus Linotype" w:cs="Lotus Linotype"/>
          <w:b/>
          <w:bCs/>
          <w:sz w:val="36"/>
          <w:szCs w:val="36"/>
          <w:rtl/>
        </w:rPr>
        <w:t xml:space="preserve"> والمخاط،</w:t>
      </w:r>
      <w:r w:rsidRPr="00A11B4D">
        <w:rPr>
          <w:rFonts w:ascii="Lotus Linotype" w:hAnsi="Lotus Linotype" w:cs="Lotus Linotype" w:hint="cs"/>
          <w:sz w:val="36"/>
          <w:szCs w:val="36"/>
          <w:rtl/>
        </w:rPr>
        <w:t xml:space="preserve"> </w:t>
      </w:r>
      <w:r w:rsidR="00F7078A" w:rsidRPr="00A11B4D">
        <w:rPr>
          <w:rFonts w:ascii="Lotus Linotype" w:hAnsi="Lotus Linotype" w:cs="Lotus Linotype"/>
          <w:b/>
          <w:bCs/>
          <w:sz w:val="36"/>
          <w:szCs w:val="36"/>
          <w:rtl/>
        </w:rPr>
        <w:t>و</w:t>
      </w:r>
      <w:r w:rsidRPr="00A11B4D">
        <w:rPr>
          <w:rFonts w:ascii="Lotus Linotype" w:hAnsi="Lotus Linotype" w:cs="Lotus Linotype" w:hint="cs"/>
          <w:b/>
          <w:bCs/>
          <w:sz w:val="36"/>
          <w:szCs w:val="36"/>
          <w:rtl/>
        </w:rPr>
        <w:t>الغ</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ي</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ر</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ة</w:t>
      </w:r>
      <w:r w:rsidR="00F73DA6" w:rsidRPr="00A11B4D">
        <w:rPr>
          <w:rFonts w:ascii="Lotus Linotype" w:hAnsi="Lotus Linotype" w:cs="Lotus Linotype" w:hint="cs"/>
          <w:b/>
          <w:bCs/>
          <w:sz w:val="36"/>
          <w:szCs w:val="36"/>
          <w:rtl/>
        </w:rPr>
        <w:t>ِ</w:t>
      </w:r>
      <w:r w:rsidRPr="00A11B4D">
        <w:rPr>
          <w:rFonts w:ascii="Lotus Linotype" w:hAnsi="Lotus Linotype" w:cs="Lotus Linotype" w:hint="cs"/>
          <w:b/>
          <w:bCs/>
          <w:sz w:val="36"/>
          <w:szCs w:val="36"/>
          <w:rtl/>
        </w:rPr>
        <w:t xml:space="preserve"> وال</w:t>
      </w:r>
      <w:r w:rsidR="00F7078A" w:rsidRPr="00A11B4D">
        <w:rPr>
          <w:rFonts w:ascii="Lotus Linotype" w:hAnsi="Lotus Linotype" w:cs="Lotus Linotype"/>
          <w:b/>
          <w:bCs/>
          <w:sz w:val="36"/>
          <w:szCs w:val="36"/>
          <w:rtl/>
        </w:rPr>
        <w:t>ح</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س</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د</w:t>
      </w:r>
      <w:r w:rsidR="00F73DA6" w:rsidRPr="00A11B4D">
        <w:rPr>
          <w:rFonts w:ascii="Lotus Linotype" w:hAnsi="Lotus Linotype" w:cs="Lotus Linotype" w:hint="cs"/>
          <w:b/>
          <w:bCs/>
          <w:sz w:val="36"/>
          <w:szCs w:val="36"/>
          <w:rtl/>
        </w:rPr>
        <w:t>ِ</w:t>
      </w:r>
      <w:r w:rsidR="00731C3B"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و</w:t>
      </w:r>
      <w:r w:rsidRPr="00A11B4D">
        <w:rPr>
          <w:rFonts w:ascii="Lotus Linotype" w:hAnsi="Lotus Linotype" w:cs="Lotus Linotype" w:hint="cs"/>
          <w:b/>
          <w:bCs/>
          <w:sz w:val="36"/>
          <w:szCs w:val="36"/>
          <w:rtl/>
        </w:rPr>
        <w:t>ا</w:t>
      </w:r>
      <w:r w:rsidR="00F7078A" w:rsidRPr="00A11B4D">
        <w:rPr>
          <w:rFonts w:ascii="Lotus Linotype" w:hAnsi="Lotus Linotype" w:cs="Lotus Linotype"/>
          <w:b/>
          <w:bCs/>
          <w:sz w:val="36"/>
          <w:szCs w:val="36"/>
          <w:rtl/>
        </w:rPr>
        <w:t>ل</w:t>
      </w:r>
      <w:r w:rsidRPr="00A11B4D">
        <w:rPr>
          <w:rFonts w:ascii="Lotus Linotype" w:hAnsi="Lotus Linotype" w:cs="Lotus Linotype" w:hint="cs"/>
          <w:b/>
          <w:bCs/>
          <w:sz w:val="36"/>
          <w:szCs w:val="36"/>
          <w:rtl/>
        </w:rPr>
        <w:t>ن</w:t>
      </w:r>
      <w:r w:rsidR="00F7078A" w:rsidRPr="00A11B4D">
        <w:rPr>
          <w:rFonts w:ascii="Lotus Linotype" w:hAnsi="Lotus Linotype" w:cs="Lotus Linotype"/>
          <w:b/>
          <w:bCs/>
          <w:sz w:val="36"/>
          <w:szCs w:val="36"/>
          <w:rtl/>
        </w:rPr>
        <w:t>ظر</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إلى غير</w:t>
      </w:r>
      <w:r w:rsidR="00F73DA6" w:rsidRPr="00A11B4D">
        <w:rPr>
          <w:rFonts w:ascii="Lotus Linotype" w:hAnsi="Lotus Linotype" w:cs="Lotus Linotype" w:hint="cs"/>
          <w:b/>
          <w:bCs/>
          <w:sz w:val="36"/>
          <w:szCs w:val="36"/>
          <w:rtl/>
        </w:rPr>
        <w:t>ِ</w:t>
      </w:r>
      <w:r w:rsidR="00F7078A" w:rsidRPr="00A11B4D">
        <w:rPr>
          <w:rFonts w:ascii="Lotus Linotype" w:hAnsi="Lotus Linotype" w:cs="Lotus Linotype"/>
          <w:b/>
          <w:bCs/>
          <w:sz w:val="36"/>
          <w:szCs w:val="36"/>
          <w:rtl/>
        </w:rPr>
        <w:t xml:space="preserve"> أزواجهن</w:t>
      </w:r>
      <w:r w:rsidR="00F7078A" w:rsidRPr="00A11B4D">
        <w:rPr>
          <w:rFonts w:ascii="Lotus Linotype" w:hAnsi="Lotus Linotype" w:cs="Lotus Linotype" w:hint="cs"/>
          <w:sz w:val="36"/>
          <w:szCs w:val="36"/>
          <w:rtl/>
        </w:rPr>
        <w:t>)</w:t>
      </w:r>
      <w:r w:rsidR="00F7078A" w:rsidRPr="00A11B4D">
        <w:rPr>
          <w:rFonts w:ascii="Lotus Linotype" w:hAnsi="Lotus Linotype" w:cs="Lotus Linotype"/>
          <w:sz w:val="36"/>
          <w:szCs w:val="36"/>
          <w:vertAlign w:val="superscript"/>
          <w:rtl/>
        </w:rPr>
        <w:footnoteReference w:id="40"/>
      </w:r>
      <w:r w:rsidR="00F7078A" w:rsidRPr="00A11B4D">
        <w:rPr>
          <w:rFonts w:ascii="Lotus Linotype" w:hAnsi="Lotus Linotype" w:cs="Lotus Linotype" w:hint="cs"/>
          <w:sz w:val="36"/>
          <w:szCs w:val="36"/>
          <w:rtl/>
        </w:rPr>
        <w:t>.</w:t>
      </w:r>
      <w:r w:rsidR="00F7078A" w:rsidRPr="00A11B4D">
        <w:rPr>
          <w:rFonts w:ascii="Lotus Linotype" w:hAnsi="Lotus Linotype" w:cs="Lotus Linotype"/>
          <w:sz w:val="36"/>
          <w:szCs w:val="36"/>
          <w:rtl/>
        </w:rPr>
        <w:t xml:space="preserve"> </w:t>
      </w:r>
    </w:p>
    <w:p w14:paraId="48E17FAD" w14:textId="152DB267" w:rsidR="00B45B93" w:rsidRPr="00A11B4D" w:rsidRDefault="00B45B93" w:rsidP="00B45B93">
      <w:pPr>
        <w:spacing w:before="100" w:beforeAutospacing="1" w:after="100" w:afterAutospacing="1"/>
        <w:jc w:val="center"/>
        <w:rPr>
          <w:rFonts w:ascii="Lotus Linotype" w:hAnsi="Lotus Linotype" w:cs="Lotus Linotype"/>
          <w:color w:val="000000"/>
          <w:sz w:val="30"/>
          <w:szCs w:val="30"/>
          <w:rtl/>
        </w:rPr>
      </w:pPr>
      <w:r w:rsidRPr="00A11B4D">
        <w:rPr>
          <w:rFonts w:ascii="Lotus Linotype" w:hAnsi="Lotus Linotype" w:cs="Lotus Linotype"/>
          <w:color w:val="000000"/>
          <w:sz w:val="30"/>
          <w:szCs w:val="30"/>
          <w:rtl/>
        </w:rPr>
        <w:lastRenderedPageBreak/>
        <w:t>أَقُوْلُ قَولِي هذا، وأ</w:t>
      </w:r>
      <w:r w:rsidRPr="00A11B4D">
        <w:rPr>
          <w:rFonts w:ascii="Lotus Linotype" w:hAnsi="Lotus Linotype" w:cs="Lotus Linotype" w:hint="cs"/>
          <w:color w:val="000000"/>
          <w:sz w:val="30"/>
          <w:szCs w:val="30"/>
          <w:rtl/>
        </w:rPr>
        <w:t>َ</w:t>
      </w:r>
      <w:r w:rsidRPr="00A11B4D">
        <w:rPr>
          <w:rFonts w:ascii="Lotus Linotype" w:hAnsi="Lotus Linotype" w:cs="Lotus Linotype"/>
          <w:color w:val="000000"/>
          <w:sz w:val="30"/>
          <w:szCs w:val="30"/>
          <w:rtl/>
        </w:rPr>
        <w:t>ستَغفِرُ</w:t>
      </w:r>
      <w:r w:rsidRPr="00A11B4D">
        <w:rPr>
          <w:rFonts w:ascii="Lotus Linotype" w:hAnsi="Lotus Linotype" w:cs="Lotus Linotype"/>
          <w:color w:val="0D0D0D" w:themeColor="text1" w:themeTint="F2"/>
          <w:sz w:val="30"/>
          <w:szCs w:val="30"/>
          <w:rtl/>
        </w:rPr>
        <w:t xml:space="preserve"> اللهَ </w:t>
      </w:r>
      <w:r w:rsidRPr="00A11B4D">
        <w:rPr>
          <w:rFonts w:ascii="Lotus Linotype" w:hAnsi="Lotus Linotype" w:cs="Lotus Linotype"/>
          <w:color w:val="000000"/>
          <w:sz w:val="30"/>
          <w:szCs w:val="30"/>
          <w:rtl/>
        </w:rPr>
        <w:t>لِي ولَكُمْ مِنْ كُلِّ ذَنْبٍ؛ فَاستَغفِرُوهُ إِنَّهُ هُوَ الغَفُورُ الرَّحِيم</w:t>
      </w:r>
    </w:p>
    <w:p w14:paraId="6F766AE9" w14:textId="77777777" w:rsidR="00A11B4D" w:rsidRDefault="00A11B4D" w:rsidP="00F7078A">
      <w:pPr>
        <w:spacing w:after="200" w:line="276" w:lineRule="auto"/>
        <w:jc w:val="center"/>
        <w:rPr>
          <w:rFonts w:ascii="Lotus Linotype" w:eastAsiaTheme="minorHAnsi" w:hAnsi="Lotus Linotype" w:cs="AL-Mateen"/>
          <w:color w:val="C00000"/>
          <w:sz w:val="36"/>
          <w:szCs w:val="36"/>
          <w:u w:val="single"/>
          <w:rtl/>
        </w:rPr>
      </w:pPr>
    </w:p>
    <w:p w14:paraId="31664BB0" w14:textId="22CEB805" w:rsidR="00F7078A" w:rsidRPr="00A11B4D" w:rsidRDefault="00F7078A" w:rsidP="00F7078A">
      <w:pPr>
        <w:spacing w:after="200" w:line="276" w:lineRule="auto"/>
        <w:jc w:val="center"/>
        <w:rPr>
          <w:rFonts w:ascii="Lotus Linotype" w:eastAsiaTheme="minorHAnsi" w:hAnsi="Lotus Linotype" w:cs="Lotus Linotype"/>
          <w:sz w:val="36"/>
          <w:szCs w:val="36"/>
          <w:rtl/>
        </w:rPr>
      </w:pPr>
      <w:r w:rsidRPr="00A11B4D">
        <w:rPr>
          <w:rFonts w:ascii="Lotus Linotype" w:eastAsiaTheme="minorHAnsi" w:hAnsi="Lotus Linotype" w:cs="AL-Mateen" w:hint="cs"/>
          <w:color w:val="C00000"/>
          <w:sz w:val="36"/>
          <w:szCs w:val="36"/>
          <w:u w:val="single"/>
          <w:rtl/>
        </w:rPr>
        <w:t>الخُطبةُ الثانية</w:t>
      </w:r>
    </w:p>
    <w:p w14:paraId="6E25D16E" w14:textId="503DD32D" w:rsidR="00C82B1D" w:rsidRPr="00A11B4D" w:rsidRDefault="00C82B1D" w:rsidP="00F7078A">
      <w:pPr>
        <w:spacing w:after="200" w:line="276" w:lineRule="auto"/>
        <w:rPr>
          <w:rFonts w:ascii="Lotus Linotype" w:eastAsiaTheme="minorHAnsi" w:hAnsi="Lotus Linotype" w:cs="AL-Mateen"/>
          <w:color w:val="0D0D0D" w:themeColor="text1" w:themeTint="F2"/>
          <w:sz w:val="36"/>
          <w:szCs w:val="36"/>
          <w:u w:val="single"/>
          <w:rtl/>
        </w:rPr>
      </w:pPr>
      <w:r w:rsidRPr="00A11B4D">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A11B4D">
        <w:rPr>
          <w:rFonts w:ascii="Lotus Linotype" w:eastAsiaTheme="minorHAnsi" w:hAnsi="Lotus Linotype" w:cs="AL-Mateen"/>
          <w:color w:val="0D0D0D" w:themeColor="text1" w:themeTint="F2"/>
          <w:sz w:val="36"/>
          <w:szCs w:val="36"/>
          <w:rtl/>
        </w:rPr>
        <w:t>.</w:t>
      </w:r>
    </w:p>
    <w:p w14:paraId="3C726AC4" w14:textId="7C96A71B" w:rsidR="00F7078A" w:rsidRPr="00A11B4D" w:rsidRDefault="00C82B1D" w:rsidP="00F7078A">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color w:val="0D0D0D" w:themeColor="text1" w:themeTint="F2"/>
          <w:sz w:val="36"/>
          <w:szCs w:val="36"/>
          <w:u w:val="single"/>
          <w:rtl/>
        </w:rPr>
        <w:t>أ</w:t>
      </w:r>
      <w:r w:rsidR="002F3F10"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م</w:t>
      </w:r>
      <w:r w:rsidR="002F3F10"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ا بعد</w:t>
      </w:r>
      <w:r w:rsidR="00F7078A" w:rsidRPr="00A11B4D">
        <w:rPr>
          <w:rFonts w:ascii="Lotus Linotype" w:eastAsiaTheme="minorHAnsi" w:hAnsi="Lotus Linotype" w:cs="AL-Mateen" w:hint="cs"/>
          <w:color w:val="0D0D0D" w:themeColor="text1" w:themeTint="F2"/>
          <w:sz w:val="36"/>
          <w:szCs w:val="36"/>
          <w:rtl/>
        </w:rPr>
        <w:t>:</w:t>
      </w:r>
      <w:r w:rsidR="00F7078A" w:rsidRPr="00A11B4D">
        <w:rPr>
          <w:rFonts w:ascii="Lotus Linotype" w:eastAsiaTheme="minorHAnsi" w:hAnsi="Lotus Linotype" w:cs="Lotus Linotype"/>
          <w:color w:val="0D0D0D" w:themeColor="text1" w:themeTint="F2"/>
          <w:sz w:val="36"/>
          <w:szCs w:val="36"/>
          <w:rtl/>
        </w:rPr>
        <w:t xml:space="preserve"> </w:t>
      </w:r>
      <w:r w:rsidRPr="00A11B4D">
        <w:rPr>
          <w:rFonts w:ascii="Lotus Linotype" w:eastAsiaTheme="minorHAnsi" w:hAnsi="Lotus Linotype" w:cs="Lotus Linotype"/>
          <w:color w:val="0D0D0D" w:themeColor="text1" w:themeTint="F2"/>
          <w:sz w:val="36"/>
          <w:szCs w:val="36"/>
          <w:rtl/>
        </w:rPr>
        <w:t>ف</w:t>
      </w:r>
      <w:r w:rsidR="00F7078A" w:rsidRPr="00A11B4D">
        <w:rPr>
          <w:rFonts w:ascii="Lotus Linotype" w:eastAsiaTheme="minorHAnsi" w:hAnsi="Lotus Linotype" w:cs="Lotus Linotype"/>
          <w:sz w:val="36"/>
          <w:szCs w:val="36"/>
          <w:rtl/>
        </w:rPr>
        <w:t xml:space="preserve">هذه </w:t>
      </w:r>
      <w:r w:rsidR="00F7078A" w:rsidRPr="00A11B4D">
        <w:rPr>
          <w:rFonts w:ascii="Lotus Linotype" w:eastAsiaTheme="minorHAnsi" w:hAnsi="Lotus Linotype" w:cs="Lotus Linotype"/>
          <w:color w:val="0D0D0D" w:themeColor="text1" w:themeTint="F2"/>
          <w:sz w:val="36"/>
          <w:szCs w:val="36"/>
          <w:rtl/>
        </w:rPr>
        <w:t xml:space="preserve">صفاتُ الحُورُ الحِسَان؛ </w:t>
      </w:r>
      <w:r w:rsidR="00F7078A" w:rsidRPr="00A11B4D">
        <w:rPr>
          <w:rFonts w:ascii="Lotus Linotype" w:eastAsiaTheme="minorHAnsi" w:hAnsi="Lotus Linotype" w:cs="Lotus Linotype"/>
          <w:b/>
          <w:bCs/>
          <w:color w:val="0070C0"/>
          <w:sz w:val="36"/>
          <w:szCs w:val="36"/>
          <w:rtl/>
        </w:rPr>
        <w:t>فبادِرْ بِخِطْبَتِها</w:t>
      </w:r>
      <w:r w:rsidR="00F7078A" w:rsidRPr="00A11B4D">
        <w:rPr>
          <w:rFonts w:ascii="Lotus Linotype" w:eastAsiaTheme="minorHAnsi" w:hAnsi="Lotus Linotype" w:cs="Lotus Linotype"/>
          <w:color w:val="0D0D0D" w:themeColor="text1" w:themeTint="F2"/>
          <w:sz w:val="36"/>
          <w:szCs w:val="36"/>
          <w:rtl/>
        </w:rPr>
        <w:t>،</w:t>
      </w:r>
      <w:r w:rsidR="00F7078A" w:rsidRPr="00A11B4D">
        <w:rPr>
          <w:rFonts w:ascii="Lotus Linotype" w:eastAsiaTheme="minorHAnsi" w:hAnsi="Lotus Linotype" w:cs="Lotus Linotype" w:hint="cs"/>
          <w:color w:val="0D0D0D" w:themeColor="text1" w:themeTint="F2"/>
          <w:sz w:val="36"/>
          <w:szCs w:val="36"/>
          <w:rtl/>
        </w:rPr>
        <w:t xml:space="preserve"> وجَمْعِ </w:t>
      </w:r>
      <w:r w:rsidR="00F7078A" w:rsidRPr="00A11B4D">
        <w:rPr>
          <w:rFonts w:ascii="Lotus Linotype" w:eastAsiaTheme="minorHAnsi" w:hAnsi="Lotus Linotype" w:cs="Lotus Linotype" w:hint="cs"/>
          <w:sz w:val="36"/>
          <w:szCs w:val="36"/>
          <w:rtl/>
        </w:rPr>
        <w:t>مَهْرِهَا، ما دُمْتَ في زَمَنِ الإمكان.</w:t>
      </w:r>
    </w:p>
    <w:p w14:paraId="3A43D7C9" w14:textId="3B041383" w:rsidR="006426DC" w:rsidRPr="00A11B4D" w:rsidRDefault="00F7078A" w:rsidP="00F7078A">
      <w:pPr>
        <w:spacing w:after="200" w:line="276" w:lineRule="auto"/>
        <w:rPr>
          <w:rFonts w:ascii="Lotus Linotype" w:eastAsiaTheme="minorHAnsi" w:hAnsi="Lotus Linotype" w:cs="Lotus Linotype"/>
          <w:sz w:val="36"/>
          <w:szCs w:val="36"/>
          <w:rtl/>
        </w:rPr>
      </w:pPr>
      <w:r w:rsidRPr="00A11B4D">
        <w:rPr>
          <w:rFonts w:asciiTheme="minorHAnsi" w:eastAsiaTheme="minorHAnsi" w:hAnsiTheme="minorHAnsi" w:cs="AL-Mateen"/>
          <w:color w:val="0D0D0D" w:themeColor="text1" w:themeTint="F2"/>
          <w:sz w:val="36"/>
          <w:szCs w:val="36"/>
          <w:u w:val="single"/>
          <w:rtl/>
        </w:rPr>
        <w:t xml:space="preserve"> </w:t>
      </w:r>
      <w:r w:rsidRPr="00A11B4D">
        <w:rPr>
          <w:rFonts w:ascii="Lotus Linotype" w:eastAsiaTheme="minorHAnsi" w:hAnsi="Lotus Linotype" w:cs="AL-Mateen" w:hint="cs"/>
          <w:color w:val="0D0D0D" w:themeColor="text1" w:themeTint="F2"/>
          <w:sz w:val="36"/>
          <w:szCs w:val="36"/>
          <w:u w:val="single"/>
          <w:rtl/>
        </w:rPr>
        <w:t>و</w:t>
      </w:r>
      <w:r w:rsidRPr="00A11B4D">
        <w:rPr>
          <w:rFonts w:ascii="Lotus Linotype" w:eastAsiaTheme="minorHAnsi" w:hAnsi="Lotus Linotype" w:cs="AL-Mateen"/>
          <w:color w:val="0D0D0D" w:themeColor="text1" w:themeTint="F2"/>
          <w:sz w:val="36"/>
          <w:szCs w:val="36"/>
          <w:u w:val="single"/>
          <w:rtl/>
        </w:rPr>
        <w:t>ل</w:t>
      </w:r>
      <w:r w:rsidRPr="00A11B4D">
        <w:rPr>
          <w:rFonts w:ascii="Lotus Linotype" w:eastAsiaTheme="minorHAnsi" w:hAnsi="Lotus Linotype" w:cs="AL-Mateen" w:hint="cs"/>
          <w:color w:val="0D0D0D" w:themeColor="text1" w:themeTint="F2"/>
          <w:sz w:val="36"/>
          <w:szCs w:val="36"/>
          <w:u w:val="single"/>
          <w:rtl/>
        </w:rPr>
        <w:t>ا</w:t>
      </w:r>
      <w:r w:rsidRPr="00A11B4D">
        <w:rPr>
          <w:rFonts w:ascii="Lotus Linotype" w:eastAsiaTheme="minorHAnsi" w:hAnsi="Lotus Linotype" w:cs="AL-Mateen"/>
          <w:color w:val="0D0D0D" w:themeColor="text1" w:themeTint="F2"/>
          <w:sz w:val="36"/>
          <w:szCs w:val="36"/>
          <w:u w:val="single"/>
          <w:rtl/>
        </w:rPr>
        <w:t xml:space="preserve"> تَبِعْ لذَّةَ الأب</w:t>
      </w:r>
      <w:r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color w:val="0D0D0D" w:themeColor="text1" w:themeTint="F2"/>
          <w:sz w:val="36"/>
          <w:szCs w:val="36"/>
          <w:u w:val="single"/>
          <w:rtl/>
        </w:rPr>
        <w:t>د</w:t>
      </w:r>
      <w:r w:rsidR="00063195"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hint="cs"/>
          <w:color w:val="0D0D0D" w:themeColor="text1" w:themeTint="F2"/>
          <w:sz w:val="36"/>
          <w:szCs w:val="36"/>
          <w:u w:val="single"/>
          <w:rtl/>
        </w:rPr>
        <w:t>،</w:t>
      </w:r>
      <w:r w:rsidRPr="00A11B4D">
        <w:rPr>
          <w:rFonts w:ascii="Lotus Linotype" w:eastAsiaTheme="minorHAnsi" w:hAnsi="Lotus Linotype" w:cs="AL-Mateen"/>
          <w:color w:val="0D0D0D" w:themeColor="text1" w:themeTint="F2"/>
          <w:sz w:val="36"/>
          <w:szCs w:val="36"/>
          <w:rtl/>
        </w:rPr>
        <w:t xml:space="preserve"> </w:t>
      </w:r>
      <w:r w:rsidRPr="00A11B4D">
        <w:rPr>
          <w:rFonts w:ascii="Lotus Linotype" w:eastAsiaTheme="minorHAnsi" w:hAnsi="Lotus Linotype" w:cs="Lotus Linotype"/>
          <w:sz w:val="36"/>
          <w:szCs w:val="36"/>
          <w:rtl/>
        </w:rPr>
        <w:t xml:space="preserve">بِلَذَّةِ </w:t>
      </w:r>
      <w:r w:rsidR="006426DC" w:rsidRPr="00A11B4D">
        <w:rPr>
          <w:rFonts w:ascii="Lotus Linotype" w:eastAsiaTheme="minorHAnsi" w:hAnsi="Lotus Linotype" w:cs="Lotus Linotype" w:hint="cs"/>
          <w:b/>
          <w:bCs/>
          <w:color w:val="0070C0"/>
          <w:sz w:val="36"/>
          <w:szCs w:val="36"/>
          <w:rtl/>
        </w:rPr>
        <w:t>لحظ</w:t>
      </w:r>
      <w:r w:rsidRPr="00A11B4D">
        <w:rPr>
          <w:rFonts w:ascii="Lotus Linotype" w:eastAsiaTheme="minorHAnsi" w:hAnsi="Lotus Linotype" w:cs="Lotus Linotype"/>
          <w:b/>
          <w:bCs/>
          <w:color w:val="0070C0"/>
          <w:sz w:val="36"/>
          <w:szCs w:val="36"/>
          <w:rtl/>
        </w:rPr>
        <w:t>ةٍ</w:t>
      </w:r>
      <w:r w:rsidRPr="00A11B4D">
        <w:rPr>
          <w:rFonts w:ascii="Lotus Linotype" w:eastAsiaTheme="minorHAnsi" w:hAnsi="Lotus Linotype" w:cs="Lotus Linotype"/>
          <w:sz w:val="36"/>
          <w:szCs w:val="36"/>
          <w:rtl/>
        </w:rPr>
        <w:t xml:space="preserve"> تَنْقَلِبُ آلامًا! فَتَذْهَبُ اللَّذَّةُ، وتَبْقَى ال</w:t>
      </w:r>
      <w:r w:rsidRPr="00A11B4D">
        <w:rPr>
          <w:rFonts w:ascii="Lotus Linotype" w:eastAsiaTheme="minorHAnsi" w:hAnsi="Lotus Linotype" w:cs="Lotus Linotype" w:hint="cs"/>
          <w:sz w:val="36"/>
          <w:szCs w:val="36"/>
          <w:rtl/>
        </w:rPr>
        <w:t>حَسْرَة</w:t>
      </w:r>
      <w:r w:rsidRPr="00A11B4D">
        <w:rPr>
          <w:rFonts w:ascii="Lotus Linotype" w:eastAsiaTheme="minorHAnsi" w:hAnsi="Lotus Linotype" w:cs="Lotus Linotype"/>
          <w:sz w:val="36"/>
          <w:szCs w:val="36"/>
          <w:rtl/>
        </w:rPr>
        <w:t>، وتَزُولُ الشهوة، وتَبْقَى الشِّقْوَة</w:t>
      </w:r>
      <w:r w:rsidRPr="00A11B4D">
        <w:rPr>
          <w:rFonts w:ascii="Lotus Linotype" w:eastAsiaTheme="minorHAnsi" w:hAnsi="Lotus Linotype" w:cs="Lotus Linotype" w:hint="cs"/>
          <w:sz w:val="36"/>
          <w:szCs w:val="36"/>
          <w:rtl/>
        </w:rPr>
        <w:t>!</w:t>
      </w:r>
      <w:r w:rsidR="00C72193" w:rsidRPr="00A11B4D">
        <w:rPr>
          <w:rStyle w:val="a8"/>
          <w:rFonts w:ascii="Lotus Linotype" w:eastAsiaTheme="minorHAnsi" w:hAnsi="Lotus Linotype" w:cs="Lotus Linotype"/>
          <w:sz w:val="36"/>
          <w:szCs w:val="36"/>
          <w:rtl/>
        </w:rPr>
        <w:footnoteReference w:id="41"/>
      </w:r>
    </w:p>
    <w:p w14:paraId="49A57CA7" w14:textId="62056828" w:rsidR="00937F34" w:rsidRPr="00A11B4D" w:rsidRDefault="00937F34" w:rsidP="00A11B4D">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AL-Mateen" w:hint="cs"/>
          <w:sz w:val="36"/>
          <w:szCs w:val="36"/>
          <w:u w:val="single"/>
          <w:rtl/>
        </w:rPr>
        <w:t>وم</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ن</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ت</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ع</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ج</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ل</w:t>
      </w:r>
      <w:r w:rsidR="00614F15"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شيئ</w:t>
      </w:r>
      <w:r w:rsidR="00F73DA6"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ا ق</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ب</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ل</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 xml:space="preserve"> أوان</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ه</w:t>
      </w:r>
      <w:r w:rsidR="00F73DA6" w:rsidRPr="00A11B4D">
        <w:rPr>
          <w:rFonts w:ascii="Lotus Linotype" w:eastAsiaTheme="minorHAnsi" w:hAnsi="Lotus Linotype" w:cs="AL-Mateen" w:hint="cs"/>
          <w:sz w:val="36"/>
          <w:szCs w:val="36"/>
          <w:u w:val="single"/>
          <w:rtl/>
        </w:rPr>
        <w:t>،</w:t>
      </w:r>
      <w:r w:rsidRPr="00A11B4D">
        <w:rPr>
          <w:rFonts w:ascii="Lotus Linotype" w:eastAsiaTheme="minorHAnsi" w:hAnsi="Lotus Linotype" w:cs="Lotus Linotype" w:hint="cs"/>
          <w:sz w:val="36"/>
          <w:szCs w:val="36"/>
          <w:rtl/>
        </w:rPr>
        <w:t xml:space="preserve"> ع</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وق</w:t>
      </w:r>
      <w:r w:rsidR="00F73DA6"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ب</w:t>
      </w:r>
      <w:r w:rsidR="00F73DA6"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بحرمان</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ه</w:t>
      </w:r>
      <w:r w:rsidR="00291435" w:rsidRPr="00A11B4D">
        <w:rPr>
          <w:rFonts w:ascii="Lotus Linotype" w:eastAsiaTheme="minorHAnsi" w:hAnsi="Lotus Linotype" w:cs="Lotus Linotype" w:hint="cs"/>
          <w:sz w:val="36"/>
          <w:szCs w:val="36"/>
          <w:rtl/>
        </w:rPr>
        <w:t xml:space="preserve">. </w:t>
      </w:r>
      <w:r w:rsidR="004C210B" w:rsidRPr="00A11B4D">
        <w:rPr>
          <w:rFonts w:ascii="Lotus Linotype" w:eastAsiaTheme="minorHAnsi" w:hAnsi="Lotus Linotype" w:cs="Lotus Linotype" w:hint="cs"/>
          <w:sz w:val="36"/>
          <w:szCs w:val="36"/>
          <w:rtl/>
        </w:rPr>
        <w:t>ق</w:t>
      </w:r>
      <w:r w:rsidR="00C82B1D" w:rsidRPr="00A11B4D">
        <w:rPr>
          <w:rFonts w:ascii="Lotus Linotype" w:eastAsiaTheme="minorHAnsi" w:hAnsi="Lotus Linotype" w:cs="Lotus Linotype" w:hint="cs"/>
          <w:sz w:val="36"/>
          <w:szCs w:val="36"/>
          <w:rtl/>
        </w:rPr>
        <w:t>ا</w:t>
      </w:r>
      <w:r w:rsidR="004C210B" w:rsidRPr="00A11B4D">
        <w:rPr>
          <w:rFonts w:ascii="Lotus Linotype" w:eastAsiaTheme="minorHAnsi" w:hAnsi="Lotus Linotype" w:cs="Lotus Linotype" w:hint="cs"/>
          <w:sz w:val="36"/>
          <w:szCs w:val="36"/>
          <w:rtl/>
        </w:rPr>
        <w:t>ل ابن</w:t>
      </w:r>
      <w:r w:rsidR="00614F15" w:rsidRPr="00A11B4D">
        <w:rPr>
          <w:rFonts w:ascii="Lotus Linotype" w:eastAsiaTheme="minorHAnsi" w:hAnsi="Lotus Linotype" w:cs="Lotus Linotype" w:hint="cs"/>
          <w:sz w:val="36"/>
          <w:szCs w:val="36"/>
          <w:rtl/>
        </w:rPr>
        <w:t>ُ</w:t>
      </w:r>
      <w:r w:rsidR="004C210B" w:rsidRPr="00A11B4D">
        <w:rPr>
          <w:rFonts w:ascii="Lotus Linotype" w:eastAsiaTheme="minorHAnsi" w:hAnsi="Lotus Linotype" w:cs="Lotus Linotype" w:hint="cs"/>
          <w:sz w:val="36"/>
          <w:szCs w:val="36"/>
          <w:rtl/>
        </w:rPr>
        <w:t xml:space="preserve"> القي</w:t>
      </w:r>
      <w:r w:rsidR="00C82B1D" w:rsidRPr="00A11B4D">
        <w:rPr>
          <w:rFonts w:ascii="Lotus Linotype" w:eastAsiaTheme="minorHAnsi" w:hAnsi="Lotus Linotype" w:cs="Lotus Linotype" w:hint="cs"/>
          <w:sz w:val="36"/>
          <w:szCs w:val="36"/>
          <w:rtl/>
        </w:rPr>
        <w:t>ِّ</w:t>
      </w:r>
      <w:r w:rsidR="004C210B" w:rsidRPr="00A11B4D">
        <w:rPr>
          <w:rFonts w:ascii="Lotus Linotype" w:eastAsiaTheme="minorHAnsi" w:hAnsi="Lotus Linotype" w:cs="Lotus Linotype" w:hint="cs"/>
          <w:sz w:val="36"/>
          <w:szCs w:val="36"/>
          <w:rtl/>
        </w:rPr>
        <w:t>م: (</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ت</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ر</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ك</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w:t>
      </w:r>
      <w:r w:rsidR="004C210B" w:rsidRPr="00A11B4D">
        <w:rPr>
          <w:rFonts w:ascii="Lotus Linotype" w:eastAsiaTheme="minorHAnsi" w:hAnsi="Lotus Linotype" w:cs="Lotus Linotype"/>
          <w:b/>
          <w:bCs/>
          <w:color w:val="0070C0"/>
          <w:sz w:val="36"/>
          <w:szCs w:val="36"/>
          <w:rtl/>
        </w:rPr>
        <w:t>الل</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ذ</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ة</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 xml:space="preserve"> الم</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ح</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ر</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م</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color w:val="0070C0"/>
          <w:sz w:val="36"/>
          <w:szCs w:val="36"/>
          <w:rtl/>
        </w:rPr>
        <w:t>ة</w:t>
      </w:r>
      <w:r w:rsidR="00614F15" w:rsidRPr="00A11B4D">
        <w:rPr>
          <w:rFonts w:ascii="Lotus Linotype" w:eastAsiaTheme="minorHAnsi" w:hAnsi="Lotus Linotype" w:cs="Lotus Linotype" w:hint="cs"/>
          <w:b/>
          <w:bCs/>
          <w:color w:val="0070C0"/>
          <w:sz w:val="36"/>
          <w:szCs w:val="36"/>
          <w:rtl/>
        </w:rPr>
        <w:t>َ</w:t>
      </w:r>
      <w:r w:rsidR="004C210B" w:rsidRPr="00A11B4D">
        <w:rPr>
          <w:rFonts w:ascii="Lotus Linotype" w:eastAsiaTheme="minorHAnsi" w:hAnsi="Lotus Linotype" w:cs="Lotus Linotype"/>
          <w:b/>
          <w:bCs/>
          <w:sz w:val="36"/>
          <w:szCs w:val="36"/>
          <w:rtl/>
        </w:rPr>
        <w:t xml:space="preserve"> لله</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استوفاها يوم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القيامة أ</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ك</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1D16F7"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ل</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ما تكون</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وم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استوفاه</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 ه</w:t>
      </w:r>
      <w:r w:rsidR="0006319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نا</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ح</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ر</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ه</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 هناك</w:t>
      </w:r>
      <w:r w:rsidR="004C210B"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أو ن</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ق</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ص</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 xml:space="preserve"> ك</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م</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ال</w:t>
      </w:r>
      <w:r w:rsidR="00C82B1D" w:rsidRPr="00A11B4D">
        <w:rPr>
          <w:rFonts w:ascii="Lotus Linotype" w:eastAsiaTheme="minorHAnsi" w:hAnsi="Lotus Linotype" w:cs="Lotus Linotype" w:hint="cs"/>
          <w:b/>
          <w:bCs/>
          <w:sz w:val="36"/>
          <w:szCs w:val="36"/>
          <w:rtl/>
        </w:rPr>
        <w:t>ُـ</w:t>
      </w:r>
      <w:r w:rsidR="004C210B" w:rsidRPr="00A11B4D">
        <w:rPr>
          <w:rFonts w:ascii="Lotus Linotype" w:eastAsiaTheme="minorHAnsi" w:hAnsi="Lotus Linotype" w:cs="Lotus Linotype"/>
          <w:b/>
          <w:bCs/>
          <w:sz w:val="36"/>
          <w:szCs w:val="36"/>
          <w:rtl/>
        </w:rPr>
        <w:t>ه</w:t>
      </w:r>
      <w:r w:rsidR="00614F15" w:rsidRPr="00A11B4D">
        <w:rPr>
          <w:rFonts w:ascii="Lotus Linotype" w:eastAsiaTheme="minorHAnsi" w:hAnsi="Lotus Linotype" w:cs="Lotus Linotype" w:hint="cs"/>
          <w:b/>
          <w:bCs/>
          <w:sz w:val="36"/>
          <w:szCs w:val="36"/>
          <w:rtl/>
        </w:rPr>
        <w:t>َ</w:t>
      </w:r>
      <w:r w:rsidR="004C210B" w:rsidRPr="00A11B4D">
        <w:rPr>
          <w:rFonts w:ascii="Lotus Linotype" w:eastAsiaTheme="minorHAnsi" w:hAnsi="Lotus Linotype" w:cs="Lotus Linotype"/>
          <w:b/>
          <w:bCs/>
          <w:sz w:val="36"/>
          <w:szCs w:val="36"/>
          <w:rtl/>
        </w:rPr>
        <w:t>ا</w:t>
      </w:r>
      <w:r w:rsidR="004C210B" w:rsidRPr="00A11B4D">
        <w:rPr>
          <w:rFonts w:ascii="Lotus Linotype" w:eastAsiaTheme="minorHAnsi" w:hAnsi="Lotus Linotype" w:cs="Lotus Linotype" w:hint="cs"/>
          <w:sz w:val="36"/>
          <w:szCs w:val="36"/>
          <w:rtl/>
        </w:rPr>
        <w:t>)</w:t>
      </w:r>
      <w:r w:rsidR="004C210B" w:rsidRPr="00A11B4D">
        <w:rPr>
          <w:rStyle w:val="a8"/>
          <w:rFonts w:ascii="Lotus Linotype" w:eastAsiaTheme="minorHAnsi" w:hAnsi="Lotus Linotype" w:cs="Lotus Linotype"/>
          <w:sz w:val="36"/>
          <w:szCs w:val="36"/>
          <w:rtl/>
        </w:rPr>
        <w:footnoteReference w:id="42"/>
      </w:r>
      <w:r w:rsidR="004C210B" w:rsidRPr="00A11B4D">
        <w:rPr>
          <w:rFonts w:ascii="Lotus Linotype" w:eastAsiaTheme="minorHAnsi" w:hAnsi="Lotus Linotype" w:cs="Lotus Linotype" w:hint="cs"/>
          <w:sz w:val="36"/>
          <w:szCs w:val="36"/>
          <w:rtl/>
        </w:rPr>
        <w:t>.</w:t>
      </w:r>
    </w:p>
    <w:p w14:paraId="5EC462A0" w14:textId="29ADB3F4" w:rsidR="006426DC" w:rsidRPr="00A11B4D" w:rsidRDefault="00F7078A" w:rsidP="00A11B4D">
      <w:pPr>
        <w:spacing w:after="200" w:line="276" w:lineRule="auto"/>
        <w:rPr>
          <w:rFonts w:ascii="Lotus Linotype" w:eastAsiaTheme="minorHAnsi" w:hAnsi="Lotus Linotype" w:cs="Lotus Linotype"/>
          <w:sz w:val="36"/>
          <w:szCs w:val="36"/>
          <w:rtl/>
        </w:rPr>
      </w:pPr>
      <w:r w:rsidRPr="00A11B4D">
        <w:rPr>
          <w:rFonts w:ascii="Lotus Linotype" w:eastAsiaTheme="minorHAnsi" w:hAnsi="Lotus Linotype" w:cs="Lotus Linotype" w:hint="cs"/>
          <w:sz w:val="36"/>
          <w:szCs w:val="36"/>
          <w:rtl/>
        </w:rPr>
        <w:lastRenderedPageBreak/>
        <w:t xml:space="preserve"> </w:t>
      </w:r>
      <w:r w:rsidR="00063195" w:rsidRPr="00A11B4D">
        <w:rPr>
          <w:rFonts w:ascii="Lotus Linotype" w:eastAsiaTheme="minorHAnsi" w:hAnsi="Lotus Linotype" w:cs="AL-Mateen" w:hint="cs"/>
          <w:sz w:val="36"/>
          <w:szCs w:val="36"/>
          <w:u w:val="single"/>
          <w:rtl/>
        </w:rPr>
        <w:t>و</w:t>
      </w:r>
      <w:r w:rsidRPr="00A11B4D">
        <w:rPr>
          <w:rFonts w:ascii="Lotus Linotype" w:eastAsiaTheme="minorHAnsi" w:hAnsi="Lotus Linotype" w:cs="AL-Mateen" w:hint="cs"/>
          <w:sz w:val="36"/>
          <w:szCs w:val="36"/>
          <w:u w:val="single"/>
          <w:rtl/>
        </w:rPr>
        <w:t>أَهْلُ الج</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ن</w:t>
      </w:r>
      <w:r w:rsidR="00C82B1D" w:rsidRPr="00A11B4D">
        <w:rPr>
          <w:rFonts w:ascii="Lotus Linotype" w:eastAsiaTheme="minorHAnsi" w:hAnsi="Lotus Linotype" w:cs="AL-Mateen" w:hint="cs"/>
          <w:sz w:val="36"/>
          <w:szCs w:val="36"/>
          <w:u w:val="single"/>
          <w:rtl/>
        </w:rPr>
        <w:t>َّ</w:t>
      </w:r>
      <w:r w:rsidRPr="00A11B4D">
        <w:rPr>
          <w:rFonts w:ascii="Lotus Linotype" w:eastAsiaTheme="minorHAnsi" w:hAnsi="Lotus Linotype" w:cs="AL-Mateen" w:hint="cs"/>
          <w:sz w:val="36"/>
          <w:szCs w:val="36"/>
          <w:u w:val="single"/>
          <w:rtl/>
        </w:rPr>
        <w:t>ةِ</w:t>
      </w:r>
      <w:r w:rsidRPr="00A11B4D">
        <w:rPr>
          <w:rFonts w:ascii="Lotus Linotype" w:eastAsiaTheme="minorHAnsi" w:hAnsi="Lotus Linotype" w:cs="AL-Mateen" w:hint="cs"/>
          <w:sz w:val="36"/>
          <w:szCs w:val="36"/>
          <w:rtl/>
        </w:rPr>
        <w:t xml:space="preserve"> </w:t>
      </w:r>
      <w:r w:rsidRPr="00A11B4D">
        <w:rPr>
          <w:rFonts w:ascii="Lotus Linotype" w:eastAsiaTheme="minorHAnsi" w:hAnsi="Lotus Linotype" w:cs="Lotus Linotype"/>
          <w:color w:val="0D0D0D" w:themeColor="text1" w:themeTint="F2"/>
          <w:sz w:val="36"/>
          <w:szCs w:val="36"/>
          <w:rtl/>
        </w:rPr>
        <w:t>يُ</w:t>
      </w:r>
      <w:r w:rsidR="006426DC" w:rsidRPr="00A11B4D">
        <w:rPr>
          <w:rFonts w:ascii="Lotus Linotype" w:eastAsiaTheme="minorHAnsi" w:hAnsi="Lotus Linotype" w:cs="Lotus Linotype" w:hint="cs"/>
          <w:color w:val="0D0D0D" w:themeColor="text1" w:themeTint="F2"/>
          <w:sz w:val="36"/>
          <w:szCs w:val="36"/>
          <w:rtl/>
        </w:rPr>
        <w:t>قَدِّمُو</w:t>
      </w:r>
      <w:r w:rsidRPr="00A11B4D">
        <w:rPr>
          <w:rFonts w:ascii="Lotus Linotype" w:eastAsiaTheme="minorHAnsi" w:hAnsi="Lotus Linotype" w:cs="Lotus Linotype"/>
          <w:color w:val="0D0D0D" w:themeColor="text1" w:themeTint="F2"/>
          <w:sz w:val="36"/>
          <w:szCs w:val="36"/>
          <w:rtl/>
        </w:rPr>
        <w:t xml:space="preserve">نَ </w:t>
      </w:r>
      <w:r w:rsidRPr="00A11B4D">
        <w:rPr>
          <w:rFonts w:ascii="Lotus Linotype" w:eastAsiaTheme="minorHAnsi" w:hAnsi="Lotus Linotype" w:cs="Lotus Linotype"/>
          <w:b/>
          <w:bCs/>
          <w:color w:val="0070C0"/>
          <w:sz w:val="36"/>
          <w:szCs w:val="36"/>
          <w:rtl/>
        </w:rPr>
        <w:t>لَذَّةِ العِفَّة</w:t>
      </w:r>
      <w:r w:rsidRPr="00A11B4D">
        <w:rPr>
          <w:rFonts w:ascii="Lotus Linotype" w:eastAsiaTheme="minorHAnsi" w:hAnsi="Lotus Linotype" w:cs="Lotus Linotype"/>
          <w:sz w:val="36"/>
          <w:szCs w:val="36"/>
          <w:rtl/>
        </w:rPr>
        <w:t>، على لَذَّةِ المعصية</w:t>
      </w:r>
      <w:r w:rsidR="00C72193" w:rsidRPr="00A11B4D">
        <w:rPr>
          <w:rStyle w:val="a8"/>
          <w:rFonts w:ascii="Lotus Linotype" w:eastAsiaTheme="minorHAnsi" w:hAnsi="Lotus Linotype" w:cs="Lotus Linotype"/>
          <w:sz w:val="36"/>
          <w:szCs w:val="36"/>
          <w:rtl/>
        </w:rPr>
        <w:footnoteReference w:id="43"/>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hint="cs"/>
          <w:sz w:val="36"/>
          <w:szCs w:val="36"/>
          <w:rtl/>
        </w:rPr>
        <w:t xml:space="preserve"> فَ</w:t>
      </w:r>
      <w:r w:rsidR="00F73DA6" w:rsidRPr="00A11B4D">
        <w:rPr>
          <w:rFonts w:ascii="Lotus Linotype" w:eastAsiaTheme="minorHAnsi" w:hAnsi="Lotus Linotype" w:cs="Lotus Linotype" w:hint="cs"/>
          <w:sz w:val="36"/>
          <w:szCs w:val="36"/>
          <w:rtl/>
        </w:rPr>
        <w:t>إ</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ن</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ه</w:t>
      </w:r>
      <w:r w:rsidR="00614F15" w:rsidRPr="00A11B4D">
        <w:rPr>
          <w:rFonts w:ascii="Lotus Linotype" w:eastAsiaTheme="minorHAnsi" w:hAnsi="Lotus Linotype" w:cs="Lotus Linotype" w:hint="cs"/>
          <w:sz w:val="36"/>
          <w:szCs w:val="36"/>
          <w:rtl/>
        </w:rPr>
        <w:t>ُ</w:t>
      </w:r>
      <w:r w:rsidR="00F73DA6" w:rsidRPr="00A11B4D">
        <w:rPr>
          <w:rFonts w:ascii="Lotus Linotype" w:eastAsiaTheme="minorHAnsi" w:hAnsi="Lotus Linotype" w:cs="Lotus Linotype" w:hint="cs"/>
          <w:sz w:val="36"/>
          <w:szCs w:val="36"/>
          <w:rtl/>
        </w:rPr>
        <w:t xml:space="preserve">م </w:t>
      </w:r>
      <w:r w:rsidRPr="00A11B4D">
        <w:rPr>
          <w:rFonts w:ascii="Lotus Linotype" w:eastAsiaTheme="minorHAnsi" w:hAnsi="Lotus Linotype" w:cs="Lotus Linotype" w:hint="cs"/>
          <w:sz w:val="36"/>
          <w:szCs w:val="36"/>
          <w:rtl/>
        </w:rPr>
        <w:t>لَ</w:t>
      </w:r>
      <w:r w:rsidR="00C82B1D" w:rsidRPr="00A11B4D">
        <w:rPr>
          <w:rFonts w:ascii="Lotus Linotype" w:eastAsiaTheme="minorHAnsi" w:hAnsi="Lotus Linotype" w:cs="Lotus Linotype" w:hint="cs"/>
          <w:sz w:val="36"/>
          <w:szCs w:val="36"/>
          <w:rtl/>
        </w:rPr>
        <w:t>ـ</w:t>
      </w:r>
      <w:r w:rsidRPr="00A11B4D">
        <w:rPr>
          <w:rFonts w:ascii="Lotus Linotype" w:eastAsiaTheme="minorHAnsi" w:hAnsi="Lotus Linotype" w:cs="Lotus Linotype" w:hint="cs"/>
          <w:sz w:val="36"/>
          <w:szCs w:val="36"/>
          <w:rtl/>
        </w:rPr>
        <w:t>م</w:t>
      </w:r>
      <w:r w:rsidR="00C82B1D"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ّا</w:t>
      </w:r>
      <w:r w:rsidR="0093068E" w:rsidRPr="00A11B4D">
        <w:rPr>
          <w:rFonts w:ascii="Lotus Linotype" w:eastAsiaTheme="minorHAnsi" w:hAnsi="Lotus Linotype" w:cs="Lotus Linotype" w:hint="cs"/>
          <w:sz w:val="36"/>
          <w:szCs w:val="36"/>
          <w:rtl/>
        </w:rPr>
        <w:t xml:space="preserve"> صبروا</w:t>
      </w:r>
      <w:r w:rsidRPr="00A11B4D">
        <w:rPr>
          <w:rFonts w:ascii="Lotus Linotype" w:eastAsiaTheme="minorHAnsi" w:hAnsi="Lotus Linotype" w:cs="Lotus Linotype" w:hint="cs"/>
          <w:sz w:val="36"/>
          <w:szCs w:val="36"/>
          <w:rtl/>
        </w:rPr>
        <w:t xml:space="preserve"> عن</w:t>
      </w:r>
      <w:r w:rsidRPr="00A11B4D">
        <w:rPr>
          <w:rFonts w:ascii="Lotus Linotype" w:eastAsiaTheme="minorHAnsi" w:hAnsi="Lotus Linotype" w:cs="Lotus Linotype" w:hint="cs"/>
          <w:b/>
          <w:bCs/>
          <w:sz w:val="36"/>
          <w:szCs w:val="36"/>
          <w:rtl/>
        </w:rPr>
        <w:t xml:space="preserve"> الحرام</w:t>
      </w:r>
      <w:r w:rsidR="006426DC" w:rsidRPr="00A11B4D">
        <w:rPr>
          <w:rFonts w:ascii="Lotus Linotype" w:eastAsiaTheme="minorHAnsi" w:hAnsi="Lotus Linotype" w:cs="Lotus Linotype" w:hint="cs"/>
          <w:b/>
          <w:bCs/>
          <w:sz w:val="36"/>
          <w:szCs w:val="36"/>
          <w:rtl/>
        </w:rPr>
        <w:t>ِ</w:t>
      </w:r>
      <w:r w:rsidRPr="00A11B4D">
        <w:rPr>
          <w:rFonts w:ascii="Lotus Linotype" w:eastAsiaTheme="minorHAnsi" w:hAnsi="Lotus Linotype" w:cs="Lotus Linotype" w:hint="cs"/>
          <w:sz w:val="36"/>
          <w:szCs w:val="36"/>
          <w:rtl/>
        </w:rPr>
        <w:t xml:space="preserve"> في الدنيا؛ </w:t>
      </w:r>
      <w:r w:rsidR="006426DC" w:rsidRPr="00A11B4D">
        <w:rPr>
          <w:rFonts w:ascii="Lotus Linotype" w:eastAsiaTheme="minorHAnsi" w:hAnsi="Lotus Linotype" w:cs="Lotus Linotype" w:hint="cs"/>
          <w:sz w:val="36"/>
          <w:szCs w:val="36"/>
          <w:rtl/>
        </w:rPr>
        <w:t>عوَّضَهُمُ اللهُ</w:t>
      </w:r>
      <w:r w:rsidR="00B45B93" w:rsidRPr="00A11B4D">
        <w:rPr>
          <w:rFonts w:ascii="Lotus Linotype" w:eastAsiaTheme="minorHAnsi" w:hAnsi="Lotus Linotype" w:cs="Lotus Linotype" w:hint="cs"/>
          <w:sz w:val="36"/>
          <w:szCs w:val="36"/>
          <w:rtl/>
        </w:rPr>
        <w:t xml:space="preserve"> </w:t>
      </w:r>
      <w:r w:rsidR="006426DC" w:rsidRPr="00A11B4D">
        <w:rPr>
          <w:rFonts w:ascii="Lotus Linotype" w:eastAsiaTheme="minorHAnsi" w:hAnsi="Lotus Linotype" w:cs="Lotus Linotype" w:hint="cs"/>
          <w:b/>
          <w:bCs/>
          <w:color w:val="0070C0"/>
          <w:sz w:val="36"/>
          <w:szCs w:val="36"/>
          <w:rtl/>
        </w:rPr>
        <w:t xml:space="preserve">نعيمَ </w:t>
      </w:r>
      <w:r w:rsidRPr="00A11B4D">
        <w:rPr>
          <w:rFonts w:ascii="Lotus Linotype" w:eastAsiaTheme="minorHAnsi" w:hAnsi="Lotus Linotype" w:cs="Lotus Linotype" w:hint="cs"/>
          <w:b/>
          <w:bCs/>
          <w:color w:val="0070C0"/>
          <w:sz w:val="36"/>
          <w:szCs w:val="36"/>
          <w:rtl/>
        </w:rPr>
        <w:t>ال</w:t>
      </w:r>
      <w:r w:rsidR="006426DC" w:rsidRPr="00A11B4D">
        <w:rPr>
          <w:rFonts w:ascii="Lotus Linotype" w:eastAsiaTheme="minorHAnsi" w:hAnsi="Lotus Linotype" w:cs="Lotus Linotype" w:hint="cs"/>
          <w:b/>
          <w:bCs/>
          <w:color w:val="0070C0"/>
          <w:sz w:val="36"/>
          <w:szCs w:val="36"/>
          <w:rtl/>
        </w:rPr>
        <w:t>جنة</w:t>
      </w:r>
      <w:r w:rsidR="00063195" w:rsidRPr="00A11B4D">
        <w:rPr>
          <w:rFonts w:ascii="Lotus Linotype" w:eastAsiaTheme="minorHAnsi" w:hAnsi="Lotus Linotype" w:cs="Lotus Linotype" w:hint="cs"/>
          <w:sz w:val="36"/>
          <w:szCs w:val="36"/>
          <w:rtl/>
        </w:rPr>
        <w:t>!</w:t>
      </w:r>
      <w:r w:rsidR="00A11B4D">
        <w:rPr>
          <w:rFonts w:ascii="Lotus Linotype" w:eastAsiaTheme="minorHAnsi" w:hAnsi="Lotus Linotype" w:cs="Lotus Linotype" w:hint="cs"/>
          <w:sz w:val="36"/>
          <w:szCs w:val="36"/>
          <w:rtl/>
        </w:rPr>
        <w:t xml:space="preserve"> </w:t>
      </w:r>
      <w:r w:rsidRPr="00A11B4D">
        <w:rPr>
          <w:rFonts w:ascii="Lotus Linotype" w:eastAsiaTheme="minorHAnsi" w:hAnsi="Lotus Linotype" w:cs="Lotus Linotype" w:hint="cs"/>
          <w:sz w:val="36"/>
          <w:szCs w:val="36"/>
          <w:rtl/>
        </w:rPr>
        <w:t xml:space="preserve">قال تعالى: </w:t>
      </w:r>
      <w:r w:rsidRPr="00A11B4D">
        <w:rPr>
          <w:rFonts w:ascii="Lotus Linotype" w:eastAsiaTheme="minorHAnsi" w:hAnsi="Lotus Linotype" w:cs="Lotus Linotype"/>
          <w:sz w:val="36"/>
          <w:szCs w:val="36"/>
          <w:rtl/>
        </w:rPr>
        <w:t>﴿</w:t>
      </w:r>
      <w:r w:rsidRPr="00A11B4D">
        <w:rPr>
          <w:rFonts w:ascii="Lotus Linotype" w:eastAsiaTheme="minorHAnsi" w:hAnsi="Lotus Linotype" w:cs="Lotus Linotype"/>
          <w:b/>
          <w:bCs/>
          <w:color w:val="C00000"/>
          <w:sz w:val="36"/>
          <w:szCs w:val="36"/>
          <w:rtl/>
        </w:rPr>
        <w:t>إِنَّ أَصْحابَ الْجَنَّةِ الْيَوْمَ فِي شُغُلٍ فاكِهُونَ</w:t>
      </w:r>
      <w:r w:rsidRPr="00A11B4D">
        <w:rPr>
          <w:rFonts w:ascii="Lotus Linotype" w:eastAsiaTheme="minorHAnsi" w:hAnsi="Lotus Linotype" w:cs="Lotus Linotype"/>
          <w:sz w:val="36"/>
          <w:szCs w:val="36"/>
          <w:rtl/>
        </w:rPr>
        <w:t>﴾</w:t>
      </w:r>
      <w:r w:rsidR="00063195"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 xml:space="preserve"> قال الم</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ف</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س</w:t>
      </w:r>
      <w:r w:rsidR="00DC25D9" w:rsidRPr="00A11B4D">
        <w:rPr>
          <w:rFonts w:ascii="Lotus Linotype" w:eastAsiaTheme="minorHAnsi" w:hAnsi="Lotus Linotype" w:cs="Lotus Linotype" w:hint="cs"/>
          <w:sz w:val="36"/>
          <w:szCs w:val="36"/>
          <w:rtl/>
        </w:rPr>
        <w:t>ِ</w:t>
      </w:r>
      <w:r w:rsidRPr="00A11B4D">
        <w:rPr>
          <w:rFonts w:ascii="Lotus Linotype" w:eastAsiaTheme="minorHAnsi" w:hAnsi="Lotus Linotype" w:cs="Lotus Linotype" w:hint="cs"/>
          <w:sz w:val="36"/>
          <w:szCs w:val="36"/>
          <w:rtl/>
        </w:rPr>
        <w:t>ّرون: (</w:t>
      </w:r>
      <w:r w:rsidRPr="00A11B4D">
        <w:rPr>
          <w:rFonts w:ascii="Lotus Linotype" w:eastAsiaTheme="minorHAnsi" w:hAnsi="Lotus Linotype" w:cs="Lotus Linotype"/>
          <w:b/>
          <w:bCs/>
          <w:sz w:val="36"/>
          <w:szCs w:val="36"/>
          <w:rtl/>
        </w:rPr>
        <w:t>شَغَلَهُمُ</w:t>
      </w:r>
      <w:r w:rsidR="00063195" w:rsidRPr="00A11B4D">
        <w:rPr>
          <w:rFonts w:ascii="Lotus Linotype" w:eastAsiaTheme="minorHAnsi" w:hAnsi="Lotus Linotype" w:cs="Lotus Linotype" w:hint="cs"/>
          <w:b/>
          <w:bCs/>
          <w:sz w:val="36"/>
          <w:szCs w:val="36"/>
          <w:rtl/>
        </w:rPr>
        <w:t xml:space="preserve"> </w:t>
      </w:r>
      <w:proofErr w:type="spellStart"/>
      <w:r w:rsidRPr="00A11B4D">
        <w:rPr>
          <w:rFonts w:ascii="Lotus Linotype" w:eastAsiaTheme="minorHAnsi" w:hAnsi="Lotus Linotype" w:cs="Lotus Linotype"/>
          <w:b/>
          <w:bCs/>
          <w:sz w:val="36"/>
          <w:szCs w:val="36"/>
          <w:rtl/>
        </w:rPr>
        <w:t>الأَبكَارِ</w:t>
      </w:r>
      <w:proofErr w:type="spellEnd"/>
      <w:r w:rsidRPr="00A11B4D">
        <w:rPr>
          <w:rFonts w:ascii="Lotus Linotype" w:eastAsiaTheme="minorHAnsi" w:hAnsi="Lotus Linotype" w:cs="Lotus Linotype" w:hint="cs"/>
          <w:sz w:val="36"/>
          <w:szCs w:val="36"/>
          <w:rtl/>
        </w:rPr>
        <w:t>)</w:t>
      </w:r>
      <w:r w:rsidR="00C72193" w:rsidRPr="00A11B4D">
        <w:rPr>
          <w:rStyle w:val="a8"/>
          <w:rFonts w:ascii="Lotus Linotype" w:eastAsiaTheme="minorHAnsi" w:hAnsi="Lotus Linotype" w:cs="Lotus Linotype"/>
          <w:sz w:val="36"/>
          <w:szCs w:val="36"/>
          <w:rtl/>
        </w:rPr>
        <w:footnoteReference w:id="44"/>
      </w:r>
      <w:r w:rsidRPr="00A11B4D">
        <w:rPr>
          <w:rFonts w:ascii="Lotus Linotype" w:eastAsiaTheme="minorHAnsi" w:hAnsi="Lotus Linotype" w:cs="Lotus Linotype" w:hint="cs"/>
          <w:sz w:val="36"/>
          <w:szCs w:val="36"/>
          <w:rtl/>
        </w:rPr>
        <w:t xml:space="preserve">.  </w:t>
      </w:r>
    </w:p>
    <w:p w14:paraId="40E9F291" w14:textId="4A594BF9" w:rsidR="00F7078A" w:rsidRPr="00A11B4D" w:rsidRDefault="00F7078A" w:rsidP="006426DC">
      <w:pPr>
        <w:spacing w:after="200" w:line="276" w:lineRule="auto"/>
        <w:jc w:val="center"/>
        <w:rPr>
          <w:rFonts w:ascii="Lotus Linotype" w:eastAsiaTheme="minorHAnsi" w:hAnsi="Lotus Linotype" w:cs="AL-Mateen"/>
          <w:sz w:val="40"/>
          <w:szCs w:val="40"/>
        </w:rPr>
      </w:pPr>
      <w:r w:rsidRPr="00A11B4D">
        <w:rPr>
          <w:rFonts w:ascii="Lotus Linotype" w:hAnsi="Lotus Linotype" w:cs="AL-Mateen"/>
          <w:color w:val="C00000"/>
          <w:sz w:val="40"/>
          <w:szCs w:val="40"/>
          <w:rtl/>
        </w:rPr>
        <w:t>يا خاطِبَ الحُورِ الحِسَانِ وطالِبًا</w:t>
      </w:r>
      <w:r w:rsidRPr="00A11B4D">
        <w:rPr>
          <w:rFonts w:ascii="Lotus Linotype" w:hAnsi="Lotus Linotype" w:cs="AL-Mateen"/>
          <w:color w:val="0D0D0D" w:themeColor="text1" w:themeTint="F2"/>
          <w:sz w:val="40"/>
          <w:szCs w:val="40"/>
          <w:rtl/>
        </w:rPr>
        <w:t xml:space="preserve"> * </w:t>
      </w:r>
      <w:r w:rsidRPr="00A11B4D">
        <w:rPr>
          <w:rFonts w:ascii="Lotus Linotype" w:hAnsi="Lotus Linotype" w:cs="AL-Mateen"/>
          <w:color w:val="C00000"/>
          <w:sz w:val="40"/>
          <w:szCs w:val="40"/>
          <w:rtl/>
        </w:rPr>
        <w:t>لِوِصَالِهِنّ بجنّةِ الحَـيوَانِ</w:t>
      </w:r>
    </w:p>
    <w:p w14:paraId="6A0B7991" w14:textId="5AC1956D" w:rsidR="00F7078A" w:rsidRPr="00A11B4D" w:rsidRDefault="006426DC" w:rsidP="00F7078A">
      <w:pPr>
        <w:shd w:val="clear" w:color="auto" w:fill="FFFFFF"/>
        <w:bidi w:val="0"/>
        <w:spacing w:line="480" w:lineRule="auto"/>
        <w:jc w:val="center"/>
        <w:rPr>
          <w:rFonts w:ascii="Lotus Linotype" w:hAnsi="Lotus Linotype" w:cs="AL-Mateen"/>
          <w:color w:val="C00000"/>
          <w:sz w:val="40"/>
          <w:szCs w:val="40"/>
          <w:rtl/>
        </w:rPr>
      </w:pPr>
      <w:r w:rsidRPr="00A11B4D">
        <w:rPr>
          <w:rFonts w:ascii="Lotus Linotype" w:hAnsi="Lotus Linotype" w:cs="AL-Mateen" w:hint="cs"/>
          <w:color w:val="C00000"/>
          <w:sz w:val="40"/>
          <w:szCs w:val="40"/>
          <w:rtl/>
        </w:rPr>
        <w:t>لو</w:t>
      </w:r>
      <w:r w:rsidR="00F7078A" w:rsidRPr="00A11B4D">
        <w:rPr>
          <w:rFonts w:ascii="Lotus Linotype" w:hAnsi="Lotus Linotype" w:cs="AL-Mateen"/>
          <w:color w:val="C00000"/>
          <w:sz w:val="40"/>
          <w:szCs w:val="40"/>
          <w:rtl/>
        </w:rPr>
        <w:t xml:space="preserve"> كُنتَ تَدْرِي مَنْ خَطَبْتَ وَمَنْ طَلَبْـ </w:t>
      </w:r>
      <w:r w:rsidR="00F7078A" w:rsidRPr="00A11B4D">
        <w:rPr>
          <w:rFonts w:ascii="Lotus Linotype" w:hAnsi="Lotus Linotype" w:cs="AL-Mateen"/>
          <w:color w:val="0D0D0D" w:themeColor="text1" w:themeTint="F2"/>
          <w:sz w:val="40"/>
          <w:szCs w:val="40"/>
          <w:rtl/>
        </w:rPr>
        <w:t>*</w:t>
      </w:r>
      <w:r w:rsidR="00F7078A" w:rsidRPr="00A11B4D">
        <w:rPr>
          <w:rFonts w:ascii="Lotus Linotype" w:hAnsi="Lotus Linotype" w:cs="AL-Mateen"/>
          <w:color w:val="C00000"/>
          <w:sz w:val="40"/>
          <w:szCs w:val="40"/>
          <w:rtl/>
        </w:rPr>
        <w:t xml:space="preserve"> تَ بَذَلْتَ ما تَحْوِي مَنِ الأَثْمَـانِ</w:t>
      </w:r>
    </w:p>
    <w:p w14:paraId="054197D9" w14:textId="6712AC65" w:rsidR="00766F47" w:rsidRPr="00A11B4D" w:rsidRDefault="00B514C1" w:rsidP="0060011F">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A11B4D">
        <w:rPr>
          <w:rFonts w:ascii="Lotus Linotype" w:hAnsi="Lotus Linotype" w:cs="Lotus Linotype" w:hint="cs"/>
          <w:color w:val="000000"/>
          <w:sz w:val="36"/>
          <w:szCs w:val="36"/>
          <w:rtl/>
        </w:rPr>
        <w:t>************</w:t>
      </w:r>
    </w:p>
    <w:p w14:paraId="6D05CFFF" w14:textId="0F341BD2" w:rsidR="007A7B8A" w:rsidRPr="00A11B4D" w:rsidRDefault="007A7B8A" w:rsidP="00466792">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A11B4D">
        <w:rPr>
          <w:rFonts w:ascii="Lotus Linotype" w:eastAsia="Arial Unicode MS" w:hAnsi="Lotus Linotype" w:cs="Lotus Linotype" w:hint="cs"/>
          <w:b/>
          <w:bCs/>
          <w:color w:val="0D0D0D" w:themeColor="text1" w:themeTint="F2"/>
          <w:sz w:val="36"/>
          <w:szCs w:val="36"/>
          <w:rtl/>
          <w:lang w:val="en-GB"/>
        </w:rPr>
        <w:t xml:space="preserve">* </w:t>
      </w:r>
      <w:r w:rsidRPr="00A11B4D">
        <w:rPr>
          <w:rFonts w:ascii="Lotus Linotype" w:eastAsia="Arial Unicode MS" w:hAnsi="Lotus Linotype" w:cs="Lotus Linotype"/>
          <w:b/>
          <w:bCs/>
          <w:color w:val="C00000"/>
          <w:sz w:val="36"/>
          <w:szCs w:val="36"/>
          <w:rtl/>
          <w:lang w:val="en-GB"/>
        </w:rPr>
        <w:t>الل</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b/>
          <w:bCs/>
          <w:color w:val="C00000"/>
          <w:sz w:val="36"/>
          <w:szCs w:val="36"/>
          <w:rtl/>
          <w:lang w:val="en-GB"/>
        </w:rPr>
        <w:t>ه</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b/>
          <w:bCs/>
          <w:color w:val="C00000"/>
          <w:sz w:val="36"/>
          <w:szCs w:val="36"/>
          <w:rtl/>
          <w:lang w:val="en-GB"/>
        </w:rPr>
        <w:t>م</w:t>
      </w:r>
      <w:r w:rsidR="006426DC" w:rsidRPr="00A11B4D">
        <w:rPr>
          <w:rFonts w:ascii="Lotus Linotype" w:eastAsia="Arial Unicode MS" w:hAnsi="Lotus Linotype" w:cs="Lotus Linotype" w:hint="cs"/>
          <w:b/>
          <w:bCs/>
          <w:color w:val="C00000"/>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ارزقنا الجِنان، والحور</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الح</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س</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ان، ونعوذ بك من النيران، يا رحيم</w:t>
      </w:r>
      <w:r w:rsidR="00614F15"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يا رحمن</w:t>
      </w:r>
      <w:r w:rsidRPr="00A11B4D">
        <w:rPr>
          <w:rFonts w:ascii="Lotus Linotype" w:eastAsia="Arial Unicode MS" w:hAnsi="Lotus Linotype" w:cs="Lotus Linotype" w:hint="cs"/>
          <w:color w:val="0D0D0D" w:themeColor="text1" w:themeTint="F2"/>
          <w:sz w:val="36"/>
          <w:szCs w:val="36"/>
          <w:rtl/>
          <w:lang w:val="en-GB"/>
        </w:rPr>
        <w:t>.</w:t>
      </w:r>
    </w:p>
    <w:p w14:paraId="0A504BDA" w14:textId="7F1BEAA6" w:rsidR="00766F47" w:rsidRPr="00A11B4D" w:rsidRDefault="0071313A" w:rsidP="00466792">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B4D">
        <w:rPr>
          <w:rFonts w:ascii="Lotus Linotype" w:eastAsia="Arial Unicode MS" w:hAnsi="Lotus Linotype" w:cs="Lotus Linotype" w:hint="cs"/>
          <w:b/>
          <w:bCs/>
          <w:color w:val="0D0D0D" w:themeColor="text1" w:themeTint="F2"/>
          <w:sz w:val="36"/>
          <w:szCs w:val="36"/>
          <w:rtl/>
          <w:lang w:val="en-GB"/>
        </w:rPr>
        <w:t>*</w:t>
      </w:r>
      <w:r w:rsidRPr="00A11B4D">
        <w:rPr>
          <w:rFonts w:ascii="Lotus Linotype" w:eastAsia="Arial Unicode MS" w:hAnsi="Lotus Linotype" w:cs="Lotus Linotype" w:hint="cs"/>
          <w:b/>
          <w:bCs/>
          <w:color w:val="C00000"/>
          <w:sz w:val="36"/>
          <w:szCs w:val="36"/>
          <w:rtl/>
          <w:lang w:val="en-GB"/>
        </w:rPr>
        <w:t xml:space="preserve"> </w:t>
      </w:r>
      <w:r w:rsidR="00766F47" w:rsidRPr="00A11B4D">
        <w:rPr>
          <w:rFonts w:ascii="Lotus Linotype" w:eastAsia="Arial Unicode MS" w:hAnsi="Lotus Linotype" w:cs="Lotus Linotype"/>
          <w:b/>
          <w:bCs/>
          <w:color w:val="C00000"/>
          <w:sz w:val="36"/>
          <w:szCs w:val="36"/>
          <w:rtl/>
          <w:lang w:val="en-GB"/>
        </w:rPr>
        <w:t>اللَّهُمَّ</w:t>
      </w:r>
      <w:r w:rsidR="00766F47" w:rsidRPr="00A11B4D">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766F47" w:rsidRPr="00A11B4D">
        <w:rPr>
          <w:rFonts w:ascii="Lotus Linotype" w:eastAsia="Arial Unicode MS" w:hAnsi="Lotus Linotype" w:cs="Lotus Linotype" w:hint="cs"/>
          <w:color w:val="0D0D0D" w:themeColor="text1" w:themeTint="F2"/>
          <w:sz w:val="36"/>
          <w:szCs w:val="36"/>
          <w:rtl/>
          <w:lang w:val="en-GB"/>
        </w:rPr>
        <w:t>، وار</w:t>
      </w:r>
      <w:r w:rsidR="00133B4E"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ضَ </w:t>
      </w:r>
      <w:r w:rsidR="00766F47" w:rsidRPr="00A11B4D">
        <w:rPr>
          <w:rFonts w:ascii="Lotus Linotype" w:eastAsia="Arial Unicode MS" w:hAnsi="Lotus Linotype" w:cs="Lotus Linotype" w:hint="cs"/>
          <w:b/>
          <w:bCs/>
          <w:color w:val="C00000"/>
          <w:sz w:val="36"/>
          <w:szCs w:val="36"/>
          <w:rtl/>
          <w:lang w:val="en-GB"/>
        </w:rPr>
        <w:t xml:space="preserve">اللَّهُمَّ </w:t>
      </w:r>
      <w:r w:rsidR="00766F47" w:rsidRPr="00A11B4D">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w:t>
      </w:r>
      <w:r w:rsidR="008B28E6"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 الصَّحَابَةِ والتابعِين، ومَن</w:t>
      </w:r>
      <w:r w:rsidR="00133B4E" w:rsidRPr="00A11B4D">
        <w:rPr>
          <w:rFonts w:ascii="Lotus Linotype" w:eastAsia="Arial Unicode MS" w:hAnsi="Lotus Linotype" w:cs="Lotus Linotype" w:hint="cs"/>
          <w:color w:val="0D0D0D" w:themeColor="text1" w:themeTint="F2"/>
          <w:sz w:val="36"/>
          <w:szCs w:val="36"/>
          <w:rtl/>
          <w:lang w:val="en-GB"/>
        </w:rPr>
        <w:t>ْ</w:t>
      </w:r>
      <w:r w:rsidR="00766F47" w:rsidRPr="00A11B4D">
        <w:rPr>
          <w:rFonts w:ascii="Lotus Linotype" w:eastAsia="Arial Unicode MS" w:hAnsi="Lotus Linotype" w:cs="Lotus Linotype" w:hint="cs"/>
          <w:color w:val="0D0D0D" w:themeColor="text1" w:themeTint="F2"/>
          <w:sz w:val="36"/>
          <w:szCs w:val="36"/>
          <w:rtl/>
          <w:lang w:val="en-GB"/>
        </w:rPr>
        <w:t xml:space="preserve"> تَبِعَهُم بِإِحسَانٍ إلى يومِ الدِّين.</w:t>
      </w:r>
    </w:p>
    <w:p w14:paraId="457A8E16" w14:textId="439537D2" w:rsidR="00766F47" w:rsidRPr="00A11B4D" w:rsidRDefault="00766F47" w:rsidP="00466792">
      <w:pPr>
        <w:pBdr>
          <w:bottom w:val="dotted" w:sz="24" w:space="0" w:color="auto"/>
        </w:pBdr>
        <w:spacing w:after="160"/>
        <w:rPr>
          <w:rFonts w:ascii="Lotus Linotype" w:eastAsiaTheme="minorEastAsia" w:hAnsi="Lotus Linotype" w:cs="Lotus Linotype"/>
          <w:sz w:val="36"/>
          <w:szCs w:val="36"/>
          <w:rtl/>
          <w:lang w:val="en-GB"/>
        </w:rPr>
      </w:pPr>
      <w:r w:rsidRPr="00A11B4D">
        <w:rPr>
          <w:rFonts w:ascii="Lotus Linotype" w:eastAsia="Arial Unicode MS" w:hAnsi="Lotus Linotype" w:cs="Lotus Linotype"/>
          <w:color w:val="0D0D0D" w:themeColor="text1" w:themeTint="F2"/>
          <w:sz w:val="36"/>
          <w:szCs w:val="36"/>
          <w:rtl/>
          <w:lang w:val="en-GB"/>
        </w:rPr>
        <w:t>*</w:t>
      </w:r>
      <w:r w:rsidRPr="00A11B4D">
        <w:rPr>
          <w:rFonts w:ascii="Lotus Linotype" w:eastAsia="Arial Unicode MS" w:hAnsi="Lotus Linotype" w:cs="Lotus Linotype"/>
          <w:b/>
          <w:bCs/>
          <w:color w:val="0D0D0D" w:themeColor="text1" w:themeTint="F2"/>
          <w:sz w:val="36"/>
          <w:szCs w:val="36"/>
          <w:rtl/>
          <w:lang w:val="en-GB"/>
        </w:rPr>
        <w:t xml:space="preserve"> </w:t>
      </w:r>
      <w:r w:rsidRPr="00A11B4D">
        <w:rPr>
          <w:rFonts w:ascii="Lotus Linotype" w:eastAsia="Arial Unicode MS" w:hAnsi="Lotus Linotype" w:cs="Lotus Linotype"/>
          <w:b/>
          <w:bCs/>
          <w:color w:val="C00000"/>
          <w:sz w:val="36"/>
          <w:szCs w:val="36"/>
          <w:rtl/>
          <w:lang w:val="en-GB"/>
        </w:rPr>
        <w:t>اللَّهُمَّ</w:t>
      </w:r>
      <w:r w:rsidRPr="00A11B4D">
        <w:rPr>
          <w:rFonts w:ascii="Lotus Linotype" w:eastAsia="Arial Unicode MS" w:hAnsi="Lotus Linotype" w:cs="Lotus Linotype"/>
          <w:b/>
          <w:bCs/>
          <w:color w:val="0D0D0D" w:themeColor="text1" w:themeTint="F2"/>
          <w:sz w:val="36"/>
          <w:szCs w:val="36"/>
          <w:rtl/>
          <w:lang w:val="en-GB"/>
        </w:rPr>
        <w:t xml:space="preserve"> </w:t>
      </w:r>
      <w:r w:rsidRPr="00A11B4D">
        <w:rPr>
          <w:rFonts w:ascii="Lotus Linotype" w:eastAsia="Arial Unicode MS" w:hAnsi="Lotus Linotype" w:cs="Lotus Linotype"/>
          <w:color w:val="0D0D0D" w:themeColor="text1" w:themeTint="F2"/>
          <w:sz w:val="36"/>
          <w:szCs w:val="36"/>
          <w:rtl/>
          <w:lang w:val="en-GB"/>
        </w:rPr>
        <w:t>فَرِّج هَمَّ المَهمُومِينَ، ونَفِّس</w:t>
      </w:r>
      <w:r w:rsidR="00133B4E"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كَر</w:t>
      </w:r>
      <w:r w:rsidR="00133B4E"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بَ المَكرُوبِين، واق</w:t>
      </w:r>
      <w:r w:rsidR="00A83367"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ضِ الدَّين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ع</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 xml:space="preserve"> الم</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د</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ين</w:t>
      </w:r>
      <w:r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color w:val="0D0D0D" w:themeColor="text1" w:themeTint="F2"/>
          <w:sz w:val="36"/>
          <w:szCs w:val="36"/>
          <w:rtl/>
          <w:lang w:val="en-GB"/>
        </w:rPr>
        <w:t>ين</w:t>
      </w:r>
      <w:r w:rsidRPr="00A11B4D">
        <w:rPr>
          <w:rFonts w:ascii="Lotus Linotype" w:eastAsia="Arial Unicode MS" w:hAnsi="Lotus Linotype" w:cs="Lotus Linotype" w:hint="cs"/>
          <w:color w:val="0D0D0D" w:themeColor="text1" w:themeTint="F2"/>
          <w:sz w:val="36"/>
          <w:szCs w:val="36"/>
          <w:rtl/>
          <w:lang w:val="en-GB"/>
        </w:rPr>
        <w:t>، واش</w:t>
      </w:r>
      <w:r w:rsidR="008B28E6" w:rsidRPr="00A11B4D">
        <w:rPr>
          <w:rFonts w:ascii="Lotus Linotype" w:eastAsia="Arial Unicode MS" w:hAnsi="Lotus Linotype" w:cs="Lotus Linotype" w:hint="cs"/>
          <w:color w:val="0D0D0D" w:themeColor="text1" w:themeTint="F2"/>
          <w:sz w:val="36"/>
          <w:szCs w:val="36"/>
          <w:rtl/>
          <w:lang w:val="en-GB"/>
        </w:rPr>
        <w:t>ْ</w:t>
      </w:r>
      <w:r w:rsidRPr="00A11B4D">
        <w:rPr>
          <w:rFonts w:ascii="Lotus Linotype" w:eastAsia="Arial Unicode MS" w:hAnsi="Lotus Linotype" w:cs="Lotus Linotype" w:hint="cs"/>
          <w:color w:val="0D0D0D" w:themeColor="text1" w:themeTint="F2"/>
          <w:sz w:val="36"/>
          <w:szCs w:val="36"/>
          <w:rtl/>
          <w:lang w:val="en-GB"/>
        </w:rPr>
        <w:t>فِ مَرضَى المسلمين.</w:t>
      </w:r>
    </w:p>
    <w:p w14:paraId="09A9BC0F" w14:textId="77FDB27C" w:rsidR="00766F47"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Arial Unicode MS" w:hAnsi="Lotus Linotype" w:cs="Lotus Linotype"/>
          <w:color w:val="0D0D0D" w:themeColor="text1" w:themeTint="F2"/>
          <w:sz w:val="36"/>
          <w:szCs w:val="36"/>
          <w:rtl/>
          <w:lang w:val="en-GB"/>
        </w:rPr>
        <w:t>*</w:t>
      </w:r>
      <w:r w:rsidRPr="00A11B4D">
        <w:rPr>
          <w:rFonts w:ascii="Lotus Linotype" w:eastAsiaTheme="minorEastAsia" w:hAnsi="Lotus Linotype" w:cs="Lotus Linotype"/>
          <w:b/>
          <w:bCs/>
          <w:color w:val="000000"/>
          <w:sz w:val="36"/>
          <w:szCs w:val="36"/>
          <w:rtl/>
          <w:lang w:val="en-GB"/>
        </w:rPr>
        <w:t xml:space="preserve"> </w:t>
      </w:r>
      <w:r w:rsidRPr="00A11B4D">
        <w:rPr>
          <w:rFonts w:ascii="Lotus Linotype" w:eastAsiaTheme="minorEastAsia" w:hAnsi="Lotus Linotype" w:cs="Lotus Linotype"/>
          <w:b/>
          <w:bCs/>
          <w:color w:val="C00000"/>
          <w:sz w:val="36"/>
          <w:szCs w:val="36"/>
          <w:rtl/>
          <w:lang w:val="en-GB"/>
        </w:rPr>
        <w:t>اللَّهُمَّ</w:t>
      </w:r>
      <w:r w:rsidRPr="00A11B4D">
        <w:rPr>
          <w:rFonts w:ascii="Lotus Linotype" w:eastAsiaTheme="minorEastAsia" w:hAnsi="Lotus Linotype" w:cs="Lotus Linotype"/>
          <w:color w:val="000000"/>
          <w:sz w:val="36"/>
          <w:szCs w:val="36"/>
          <w:rtl/>
          <w:lang w:val="en-GB"/>
        </w:rPr>
        <w:t xml:space="preserve"> آمِنَّا في أَوطَانِنَا، وأَص</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لِح</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أَئِمَّتَنَا ووُلَاةَ أُمُورِنَا، ووَفِّق</w:t>
      </w:r>
      <w:r w:rsidR="00580BC5"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وَلِيَّ أَمرِنَا ووَلِيَّ عَه</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دِهِ</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ل</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م</w:t>
      </w:r>
      <w:r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ا تُحِبُّ وتَرضَى، وخُذ</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بِنَاصِيَتِهِمَا لِلبِرِّ والتَّقوَى.</w:t>
      </w:r>
    </w:p>
    <w:p w14:paraId="538385C9" w14:textId="77777777" w:rsidR="00766F47"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Theme="minorEastAsia" w:hAnsi="Lotus Linotype" w:cs="Lotus Linotype"/>
          <w:color w:val="000000"/>
          <w:sz w:val="36"/>
          <w:szCs w:val="36"/>
          <w:rtl/>
          <w:lang w:val="en-GB"/>
        </w:rPr>
        <w:lastRenderedPageBreak/>
        <w:t xml:space="preserve">* </w:t>
      </w:r>
      <w:r w:rsidRPr="00A11B4D">
        <w:rPr>
          <w:rFonts w:ascii="Lotus Linotype" w:eastAsiaTheme="minorEastAsia" w:hAnsi="Lotus Linotype" w:cs="AL-Mateen"/>
          <w:color w:val="000000"/>
          <w:sz w:val="36"/>
          <w:szCs w:val="36"/>
          <w:rtl/>
          <w:lang w:val="en-GB"/>
        </w:rPr>
        <w:t>عِبَادَ الله</w:t>
      </w:r>
      <w:r w:rsidRPr="00A11B4D">
        <w:rPr>
          <w:rFonts w:ascii="Lotus Linotype" w:eastAsiaTheme="minorEastAsia" w:hAnsi="Lotus Linotype" w:cs="AL-Mateen" w:hint="cs"/>
          <w:color w:val="000000"/>
          <w:sz w:val="36"/>
          <w:szCs w:val="36"/>
          <w:rtl/>
          <w:lang w:val="en-GB"/>
        </w:rPr>
        <w:t>:</w:t>
      </w: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A11B4D">
        <w:rPr>
          <w:rFonts w:ascii="Lotus Linotype" w:eastAsiaTheme="minorEastAsia" w:hAnsi="Lotus Linotype" w:cs="Lotus Linotype"/>
          <w:b/>
          <w:bCs/>
          <w:color w:val="C00000"/>
          <w:sz w:val="36"/>
          <w:szCs w:val="36"/>
          <w:rtl/>
          <w:lang w:val="en-GB"/>
        </w:rPr>
        <w:t>وَإِيتَ</w:t>
      </w:r>
      <w:r w:rsidRPr="00A11B4D">
        <w:rPr>
          <w:rFonts w:ascii="Lotus Linotype" w:eastAsiaTheme="minorEastAsia" w:hAnsi="Lotus Linotype" w:cs="Lotus Linotype" w:hint="cs"/>
          <w:b/>
          <w:bCs/>
          <w:color w:val="C00000"/>
          <w:sz w:val="36"/>
          <w:szCs w:val="36"/>
          <w:rtl/>
          <w:lang w:val="en-GB"/>
        </w:rPr>
        <w:t>آ</w:t>
      </w:r>
      <w:r w:rsidRPr="00A11B4D">
        <w:rPr>
          <w:rFonts w:ascii="Lotus Linotype" w:eastAsiaTheme="minorEastAsia" w:hAnsi="Lotus Linotype" w:cs="Lotus Linotype"/>
          <w:b/>
          <w:bCs/>
          <w:color w:val="C00000"/>
          <w:sz w:val="36"/>
          <w:szCs w:val="36"/>
          <w:rtl/>
          <w:lang w:val="en-GB"/>
        </w:rPr>
        <w:t>ءِ</w:t>
      </w:r>
      <w:proofErr w:type="spellEnd"/>
      <w:r w:rsidRPr="00A11B4D">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A11B4D">
        <w:rPr>
          <w:rFonts w:ascii="Lotus Linotype" w:eastAsiaTheme="minorEastAsia" w:hAnsi="Lotus Linotype" w:cs="Lotus Linotype"/>
          <w:color w:val="000000"/>
          <w:sz w:val="36"/>
          <w:szCs w:val="36"/>
          <w:rtl/>
          <w:lang w:val="en-GB"/>
        </w:rPr>
        <w:t>﴾.</w:t>
      </w:r>
    </w:p>
    <w:p w14:paraId="259CB6CD" w14:textId="1F93368E" w:rsidR="00B514C1" w:rsidRPr="00A11B4D" w:rsidRDefault="00766F47" w:rsidP="00466792">
      <w:pPr>
        <w:pBdr>
          <w:bottom w:val="dotted" w:sz="24" w:space="0" w:color="auto"/>
        </w:pBdr>
        <w:spacing w:after="160"/>
        <w:rPr>
          <w:rFonts w:ascii="Lotus Linotype" w:eastAsiaTheme="minorEastAsia" w:hAnsi="Lotus Linotype" w:cs="Lotus Linotype"/>
          <w:color w:val="000000"/>
          <w:sz w:val="36"/>
          <w:szCs w:val="36"/>
          <w:rtl/>
          <w:lang w:val="en-GB"/>
        </w:rPr>
      </w:pPr>
      <w:r w:rsidRPr="00A11B4D">
        <w:rPr>
          <w:rFonts w:ascii="Lotus Linotype" w:eastAsiaTheme="minorEastAsia" w:hAnsi="Lotus Linotype" w:cs="Lotus Linotype"/>
          <w:color w:val="000000"/>
          <w:sz w:val="36"/>
          <w:szCs w:val="36"/>
          <w:rtl/>
          <w:lang w:val="en-GB"/>
        </w:rPr>
        <w:t xml:space="preserve">* </w:t>
      </w:r>
      <w:r w:rsidRPr="00A11B4D">
        <w:rPr>
          <w:rFonts w:ascii="Lotus Linotype" w:eastAsiaTheme="minorEastAsia" w:hAnsi="Lotus Linotype" w:cs="Lotus Linotype"/>
          <w:b/>
          <w:bCs/>
          <w:color w:val="000000"/>
          <w:sz w:val="36"/>
          <w:szCs w:val="36"/>
          <w:rtl/>
          <w:lang w:val="en-GB"/>
        </w:rPr>
        <w:t>فَاذكُرُوا اللهَ</w:t>
      </w:r>
      <w:r w:rsidRPr="00A11B4D">
        <w:rPr>
          <w:rFonts w:ascii="Lotus Linotype" w:eastAsiaTheme="minorEastAsia" w:hAnsi="Lotus Linotype" w:cs="Lotus Linotype"/>
          <w:color w:val="000000"/>
          <w:sz w:val="36"/>
          <w:szCs w:val="36"/>
          <w:rtl/>
          <w:lang w:val="en-GB"/>
        </w:rPr>
        <w:t xml:space="preserve"> يَذ</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كُرْكُمْ، واش</w:t>
      </w:r>
      <w:r w:rsidR="00133B4E" w:rsidRPr="00A11B4D">
        <w:rPr>
          <w:rFonts w:ascii="Lotus Linotype" w:eastAsiaTheme="minorEastAsia" w:hAnsi="Lotus Linotype" w:cs="Lotus Linotype" w:hint="cs"/>
          <w:color w:val="000000"/>
          <w:sz w:val="36"/>
          <w:szCs w:val="36"/>
          <w:rtl/>
          <w:lang w:val="en-GB"/>
        </w:rPr>
        <w:t>ْ</w:t>
      </w:r>
      <w:r w:rsidRPr="00A11B4D">
        <w:rPr>
          <w:rFonts w:ascii="Lotus Linotype" w:eastAsiaTheme="minorEastAsia" w:hAnsi="Lotus Linotype" w:cs="Lotus Linotype"/>
          <w:color w:val="000000"/>
          <w:sz w:val="36"/>
          <w:szCs w:val="36"/>
          <w:rtl/>
          <w:lang w:val="en-GB"/>
        </w:rPr>
        <w:t>كُرُوهُ على نِعَمِهِ يَزِدْكُمْ ﴿</w:t>
      </w:r>
      <w:r w:rsidRPr="00A11B4D">
        <w:rPr>
          <w:rFonts w:ascii="Lotus Linotype" w:eastAsiaTheme="minorEastAsia" w:hAnsi="Lotus Linotype" w:cs="Lotus Linotype"/>
          <w:b/>
          <w:bCs/>
          <w:color w:val="C00000"/>
          <w:sz w:val="36"/>
          <w:szCs w:val="36"/>
          <w:rtl/>
          <w:lang w:val="en-GB"/>
        </w:rPr>
        <w:t>ولَذِكْرُ اللهِ أَكْبَرُ وَاللهُ يَعْلَمُ مَا تَصْنَعُونَ</w:t>
      </w:r>
      <w:r w:rsidRPr="00A11B4D">
        <w:rPr>
          <w:rFonts w:ascii="Lotus Linotype" w:eastAsiaTheme="minorEastAsia" w:hAnsi="Lotus Linotype" w:cs="Lotus Linotype"/>
          <w:color w:val="000000"/>
          <w:sz w:val="36"/>
          <w:szCs w:val="36"/>
          <w:rtl/>
          <w:lang w:val="en-GB"/>
        </w:rPr>
        <w:t>﴾.</w:t>
      </w:r>
    </w:p>
    <w:p w14:paraId="12BEC8FA" w14:textId="60D3F016" w:rsidR="0096717C" w:rsidRPr="00A11B4D"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3DAE6C29" w:rsidR="0096717C" w:rsidRPr="00A11B4D" w:rsidRDefault="00264E88" w:rsidP="00466792">
      <w:pPr>
        <w:spacing w:line="360" w:lineRule="exact"/>
        <w:outlineLvl w:val="0"/>
        <w:rPr>
          <w:rFonts w:ascii="Traditional Arabic" w:hAnsi="Traditional Arabic" w:cs="Traditional Arabic"/>
          <w:color w:val="961B1F"/>
          <w:kern w:val="36"/>
          <w:sz w:val="36"/>
          <w:szCs w:val="36"/>
          <w:rtl/>
          <w:lang w:bidi="ar-EG"/>
        </w:rPr>
      </w:pPr>
      <w:r w:rsidRPr="00A11B4D">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A11B4D"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A11B4D"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A11B4D"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7B06" w14:textId="77777777" w:rsidR="00B75B73" w:rsidRDefault="00B75B73" w:rsidP="002701F6">
      <w:r>
        <w:separator/>
      </w:r>
    </w:p>
  </w:endnote>
  <w:endnote w:type="continuationSeparator" w:id="0">
    <w:p w14:paraId="1D732283" w14:textId="77777777" w:rsidR="00B75B73" w:rsidRDefault="00B75B73" w:rsidP="002701F6">
      <w:r>
        <w:continuationSeparator/>
      </w:r>
    </w:p>
  </w:endnote>
  <w:endnote w:type="continuationNotice" w:id="1">
    <w:p w14:paraId="40678B49" w14:textId="77777777" w:rsidR="00B75B73" w:rsidRDefault="00B7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fixed"/>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AA55" w14:textId="77777777" w:rsidR="00B75B73" w:rsidRDefault="00B75B73" w:rsidP="002701F6">
      <w:r>
        <w:separator/>
      </w:r>
    </w:p>
  </w:footnote>
  <w:footnote w:type="continuationSeparator" w:id="0">
    <w:p w14:paraId="5EFC1B0D" w14:textId="77777777" w:rsidR="00B75B73" w:rsidRDefault="00B75B73" w:rsidP="002701F6">
      <w:r>
        <w:continuationSeparator/>
      </w:r>
    </w:p>
  </w:footnote>
  <w:footnote w:type="continuationNotice" w:id="1">
    <w:p w14:paraId="7DA192D7" w14:textId="77777777" w:rsidR="00B75B73" w:rsidRDefault="00B75B73"/>
  </w:footnote>
  <w:footnote w:id="2">
    <w:p w14:paraId="44853171" w14:textId="531CF0E8" w:rsidR="00B2578C" w:rsidRPr="00A11B4D" w:rsidRDefault="00F94E5A">
      <w:pPr>
        <w:pStyle w:val="a7"/>
        <w:rPr>
          <w:rFonts w:ascii="Lotus Linotype" w:hAnsi="Lotus Linotype" w:cs="Lotus Linotype"/>
          <w:b w:val="0"/>
          <w:bCs w:val="0"/>
          <w:sz w:val="28"/>
          <w:szCs w:val="28"/>
          <w:rtl/>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Pr="00A11B4D">
        <w:rPr>
          <w:rFonts w:ascii="Lotus Linotype" w:hAnsi="Lotus Linotype" w:cs="Lotus Linotype"/>
          <w:sz w:val="28"/>
          <w:szCs w:val="28"/>
          <w:rtl/>
        </w:rPr>
        <w:t>مِنْ حكمةِ الله</w:t>
      </w:r>
      <w:r w:rsidR="00886C50" w:rsidRPr="00A11B4D">
        <w:rPr>
          <w:rFonts w:ascii="Lotus Linotype" w:hAnsi="Lotus Linotype" w:cs="Lotus Linotype"/>
          <w:sz w:val="28"/>
          <w:szCs w:val="28"/>
          <w:rtl/>
        </w:rPr>
        <w:t>:</w:t>
      </w:r>
      <w:r w:rsidRPr="00A11B4D">
        <w:rPr>
          <w:rFonts w:ascii="Lotus Linotype" w:hAnsi="Lotus Linotype" w:cs="Lotus Linotype"/>
          <w:b w:val="0"/>
          <w:bCs w:val="0"/>
          <w:sz w:val="28"/>
          <w:szCs w:val="28"/>
          <w:rtl/>
        </w:rPr>
        <w:t xml:space="preserve"> أنَّ اللهَ لم يَذْكُرْ ما للنساء</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مقابل</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الحور</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العين للرجال؛ لأن ذلك من دواعي الخجل</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والحياء، فكيف يُرَغِّبُهُنَّ بما يستحيين مِنْ ذكره! وحال (المؤمنة) في الجنة أعلى من</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الحور</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العين؛ لأن (المؤمنة) تدخل الجنة</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جزاء</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على عمل</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ها الصالح، أما (الحور) إنما خُلِقَتْ مِنْ أَجْلِ غير</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ها</w:t>
      </w:r>
      <w:r w:rsidR="00B2578C" w:rsidRPr="00A11B4D">
        <w:rPr>
          <w:rFonts w:ascii="Lotus Linotype" w:hAnsi="Lotus Linotype" w:cs="Lotus Linotype"/>
          <w:b w:val="0"/>
          <w:bCs w:val="0"/>
          <w:sz w:val="28"/>
          <w:szCs w:val="28"/>
          <w:rtl/>
        </w:rPr>
        <w:t>.</w:t>
      </w:r>
    </w:p>
    <w:p w14:paraId="2EB3FCF2" w14:textId="130CAD61" w:rsidR="00025DE1" w:rsidRPr="00A11B4D" w:rsidRDefault="00025DE1">
      <w:pPr>
        <w:pStyle w:val="a7"/>
        <w:rPr>
          <w:rFonts w:ascii="Lotus Linotype" w:hAnsi="Lotus Linotype" w:cs="Lotus Linotype"/>
          <w:b w:val="0"/>
          <w:bCs w:val="0"/>
          <w:sz w:val="28"/>
          <w:szCs w:val="28"/>
          <w:rtl/>
        </w:rPr>
      </w:pPr>
      <w:r w:rsidRPr="00A11B4D">
        <w:rPr>
          <w:rFonts w:ascii="Lotus Linotype" w:hAnsi="Lotus Linotype" w:cs="Lotus Linotype"/>
          <w:b w:val="0"/>
          <w:bCs w:val="0"/>
          <w:sz w:val="28"/>
          <w:szCs w:val="28"/>
          <w:rtl/>
        </w:rPr>
        <w:t xml:space="preserve">* وإذا لم تتزوج </w:t>
      </w:r>
      <w:r w:rsidR="0016008A" w:rsidRPr="00A11B4D">
        <w:rPr>
          <w:rFonts w:ascii="Lotus Linotype" w:hAnsi="Lotus Linotype" w:cs="Lotus Linotype"/>
          <w:b w:val="0"/>
          <w:bCs w:val="0"/>
          <w:sz w:val="28"/>
          <w:szCs w:val="28"/>
          <w:rtl/>
        </w:rPr>
        <w:t xml:space="preserve">المؤمنةُ </w:t>
      </w:r>
      <w:r w:rsidRPr="00A11B4D">
        <w:rPr>
          <w:rFonts w:ascii="Lotus Linotype" w:hAnsi="Lotus Linotype" w:cs="Lotus Linotype"/>
          <w:b w:val="0"/>
          <w:bCs w:val="0"/>
          <w:sz w:val="28"/>
          <w:szCs w:val="28"/>
          <w:rtl/>
        </w:rPr>
        <w:t>في الدنيا؛ فإن</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الله</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يزو</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ج</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ه</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ا ما تقر به عين</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ها في الجنة، فالنعيم ليس مقصورًا على الذكور، وإنما هو للذكور والإناث، ومن جملة</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النعيم:</w:t>
      </w:r>
      <w:r w:rsidRPr="00A11B4D">
        <w:rPr>
          <w:rFonts w:ascii="Lotus Linotype" w:hAnsi="Lotus Linotype" w:cs="Lotus Linotype"/>
          <w:sz w:val="28"/>
          <w:szCs w:val="28"/>
          <w:rtl/>
        </w:rPr>
        <w:t xml:space="preserve"> الزواج</w:t>
      </w:r>
      <w:r w:rsidR="000F4E29"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قال ﷺ: (</w:t>
      </w:r>
      <w:r w:rsidRPr="00A11B4D">
        <w:rPr>
          <w:rFonts w:ascii="Lotus Linotype" w:hAnsi="Lotus Linotype" w:cs="Lotus Linotype"/>
          <w:color w:val="C00000"/>
          <w:sz w:val="28"/>
          <w:szCs w:val="28"/>
          <w:rtl/>
        </w:rPr>
        <w:t>وما في الجَنَّةِ أَعْزَبُ</w:t>
      </w:r>
      <w:r w:rsidRPr="00A11B4D">
        <w:rPr>
          <w:rFonts w:ascii="Lotus Linotype" w:hAnsi="Lotus Linotype" w:cs="Lotus Linotype"/>
          <w:b w:val="0"/>
          <w:bCs w:val="0"/>
          <w:sz w:val="28"/>
          <w:szCs w:val="28"/>
          <w:rtl/>
        </w:rPr>
        <w:t>)</w:t>
      </w:r>
      <w:r w:rsidR="0016008A"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رواه مسلم (2834). انظر: فتاوى ابن عثيمين (2 / 53).</w:t>
      </w:r>
    </w:p>
    <w:p w14:paraId="081EBECB" w14:textId="606C4C58" w:rsidR="00F94E5A" w:rsidRPr="00A11B4D" w:rsidRDefault="00B2578C" w:rsidP="00133924">
      <w:pPr>
        <w:pStyle w:val="a7"/>
        <w:rPr>
          <w:rFonts w:ascii="Lotus Linotype" w:hAnsi="Lotus Linotype" w:cs="Lotus Linotype"/>
          <w:b w:val="0"/>
          <w:bCs w:val="0"/>
          <w:sz w:val="28"/>
          <w:szCs w:val="28"/>
        </w:rPr>
      </w:pPr>
      <w:r w:rsidRPr="00A11B4D">
        <w:rPr>
          <w:rFonts w:ascii="Lotus Linotype" w:hAnsi="Lotus Linotype" w:cs="Lotus Linotype"/>
          <w:b w:val="0"/>
          <w:bCs w:val="0"/>
          <w:sz w:val="28"/>
          <w:szCs w:val="28"/>
          <w:rtl/>
        </w:rPr>
        <w:t xml:space="preserve">* </w:t>
      </w:r>
      <w:r w:rsidR="00F94E5A" w:rsidRPr="00A11B4D">
        <w:rPr>
          <w:rFonts w:ascii="Lotus Linotype" w:hAnsi="Lotus Linotype" w:cs="Lotus Linotype"/>
          <w:sz w:val="28"/>
          <w:szCs w:val="28"/>
          <w:rtl/>
        </w:rPr>
        <w:t>سُئِلَ الشيخ ابن عثيمين:</w:t>
      </w:r>
      <w:r w:rsidR="00F94E5A" w:rsidRPr="00A11B4D">
        <w:rPr>
          <w:rFonts w:ascii="Lotus Linotype" w:hAnsi="Lotus Linotype" w:cs="Lotus Linotype"/>
          <w:b w:val="0"/>
          <w:bCs w:val="0"/>
          <w:sz w:val="28"/>
          <w:szCs w:val="28"/>
          <w:rtl/>
        </w:rPr>
        <w:t xml:space="preserve"> هل الأوصاف التي ذُكِرَتْ للحور العين تَشْمَلُ نساء</w:t>
      </w:r>
      <w:r w:rsidR="0016008A" w:rsidRPr="00A11B4D">
        <w:rPr>
          <w:rFonts w:ascii="Lotus Linotype" w:hAnsi="Lotus Linotype" w:cs="Lotus Linotype"/>
          <w:b w:val="0"/>
          <w:bCs w:val="0"/>
          <w:sz w:val="28"/>
          <w:szCs w:val="28"/>
          <w:rtl/>
        </w:rPr>
        <w:t>َ</w:t>
      </w:r>
      <w:r w:rsidR="00F94E5A" w:rsidRPr="00A11B4D">
        <w:rPr>
          <w:rFonts w:ascii="Lotus Linotype" w:hAnsi="Lotus Linotype" w:cs="Lotus Linotype"/>
          <w:b w:val="0"/>
          <w:bCs w:val="0"/>
          <w:sz w:val="28"/>
          <w:szCs w:val="28"/>
          <w:rtl/>
        </w:rPr>
        <w:t xml:space="preserve"> الدنيا؟ </w:t>
      </w:r>
      <w:r w:rsidRPr="00A11B4D">
        <w:rPr>
          <w:rFonts w:ascii="Lotus Linotype" w:hAnsi="Lotus Linotype" w:cs="Lotus Linotype"/>
          <w:b w:val="0"/>
          <w:bCs w:val="0"/>
          <w:sz w:val="28"/>
          <w:szCs w:val="28"/>
          <w:rtl/>
        </w:rPr>
        <w:t xml:space="preserve"> </w:t>
      </w:r>
      <w:r w:rsidR="00F94E5A" w:rsidRPr="00A11B4D">
        <w:rPr>
          <w:rFonts w:ascii="Lotus Linotype" w:hAnsi="Lotus Linotype" w:cs="Lotus Linotype"/>
          <w:b w:val="0"/>
          <w:bCs w:val="0"/>
          <w:sz w:val="28"/>
          <w:szCs w:val="28"/>
          <w:rtl/>
        </w:rPr>
        <w:t>فأجاب: (</w:t>
      </w:r>
      <w:r w:rsidR="00F94E5A" w:rsidRPr="00A11B4D">
        <w:rPr>
          <w:rFonts w:ascii="Lotus Linotype" w:hAnsi="Lotus Linotype" w:cs="Lotus Linotype"/>
          <w:sz w:val="28"/>
          <w:szCs w:val="28"/>
          <w:rtl/>
        </w:rPr>
        <w:t>الذي يظهر لي؛ أنَّ نساءَ الدنيا يَكُنَّ خيرًا مِن الحور</w:t>
      </w:r>
      <w:r w:rsidR="0016008A" w:rsidRPr="00A11B4D">
        <w:rPr>
          <w:rFonts w:ascii="Lotus Linotype" w:hAnsi="Lotus Linotype" w:cs="Lotus Linotype"/>
          <w:sz w:val="28"/>
          <w:szCs w:val="28"/>
          <w:rtl/>
        </w:rPr>
        <w:t>ِ</w:t>
      </w:r>
      <w:r w:rsidR="00F94E5A" w:rsidRPr="00A11B4D">
        <w:rPr>
          <w:rFonts w:ascii="Lotus Linotype" w:hAnsi="Lotus Linotype" w:cs="Lotus Linotype"/>
          <w:sz w:val="28"/>
          <w:szCs w:val="28"/>
          <w:rtl/>
        </w:rPr>
        <w:t xml:space="preserve"> العين، حتى في الصفات الظاهرة</w:t>
      </w:r>
      <w:r w:rsidR="00F94E5A" w:rsidRPr="00A11B4D">
        <w:rPr>
          <w:rFonts w:ascii="Lotus Linotype" w:hAnsi="Lotus Linotype" w:cs="Lotus Linotype"/>
          <w:b w:val="0"/>
          <w:bCs w:val="0"/>
          <w:sz w:val="28"/>
          <w:szCs w:val="28"/>
          <w:rtl/>
        </w:rPr>
        <w:t>). فتاوى نور على الدرب (شريط رقم 282).</w:t>
      </w:r>
      <w:r w:rsidR="00DC0B17" w:rsidRPr="00A11B4D">
        <w:rPr>
          <w:rFonts w:ascii="Lotus Linotype" w:hAnsi="Lotus Linotype" w:cs="Lotus Linotype"/>
          <w:b w:val="0"/>
          <w:bCs w:val="0"/>
          <w:sz w:val="28"/>
          <w:szCs w:val="28"/>
          <w:rtl/>
        </w:rPr>
        <w:t xml:space="preserve"> قال بعض السلف: (</w:t>
      </w:r>
      <w:r w:rsidR="00DC0B17" w:rsidRPr="00A11B4D">
        <w:rPr>
          <w:rFonts w:ascii="Lotus Linotype" w:hAnsi="Lotus Linotype" w:cs="Lotus Linotype"/>
          <w:sz w:val="28"/>
          <w:szCs w:val="28"/>
          <w:rtl/>
        </w:rPr>
        <w:t>إن</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نسَاء</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أهل الدنيا إذا د</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خ</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ل</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ن</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الجنَّة</w:t>
      </w:r>
      <w:r w:rsidR="002741CB"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ف</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ض</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ل</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ن</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على الحور</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العين بأعمالهن</w:t>
      </w:r>
      <w:r w:rsidR="0016008A" w:rsidRPr="00A11B4D">
        <w:rPr>
          <w:rFonts w:ascii="Lotus Linotype" w:hAnsi="Lotus Linotype" w:cs="Lotus Linotype"/>
          <w:sz w:val="28"/>
          <w:szCs w:val="28"/>
          <w:rtl/>
        </w:rPr>
        <w:t>َّ</w:t>
      </w:r>
      <w:r w:rsidR="00DC0B17" w:rsidRPr="00A11B4D">
        <w:rPr>
          <w:rFonts w:ascii="Lotus Linotype" w:hAnsi="Lotus Linotype" w:cs="Lotus Linotype"/>
          <w:sz w:val="28"/>
          <w:szCs w:val="28"/>
          <w:rtl/>
        </w:rPr>
        <w:t xml:space="preserve"> في الدنيا</w:t>
      </w:r>
      <w:r w:rsidR="00DC0B17" w:rsidRPr="00A11B4D">
        <w:rPr>
          <w:rFonts w:ascii="Lotus Linotype" w:hAnsi="Lotus Linotype" w:cs="Lotus Linotype"/>
          <w:b w:val="0"/>
          <w:bCs w:val="0"/>
          <w:sz w:val="28"/>
          <w:szCs w:val="28"/>
          <w:rtl/>
        </w:rPr>
        <w:t>). الدر المنثور، السيوطي (7/722).</w:t>
      </w:r>
    </w:p>
  </w:footnote>
  <w:footnote w:id="3">
    <w:p w14:paraId="23368227" w14:textId="77777777" w:rsidR="005A2A00" w:rsidRPr="00A11B4D" w:rsidRDefault="005A2A00" w:rsidP="005A2A00">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الطبري (22/467)، تفسير البغوي (4/182)، التسهيل، ابن جزي (2/312).</w:t>
      </w:r>
    </w:p>
  </w:footnote>
  <w:footnote w:id="4">
    <w:p w14:paraId="30AF26E3" w14:textId="0A8A9074" w:rsidR="007F2932" w:rsidRPr="00A11B4D" w:rsidRDefault="00B2578C" w:rsidP="00F95FE7">
      <w:pPr>
        <w:pStyle w:val="a7"/>
        <w:rPr>
          <w:rFonts w:ascii="Lotus Linotype" w:hAnsi="Lotus Linotype" w:cs="Lotus Linotype"/>
          <w:b w:val="0"/>
          <w:bCs w:val="0"/>
          <w:sz w:val="28"/>
          <w:szCs w:val="28"/>
          <w:rtl/>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7F2932" w:rsidRPr="00A11B4D">
        <w:rPr>
          <w:rFonts w:ascii="Lotus Linotype" w:hAnsi="Lotus Linotype" w:cs="Lotus Linotype"/>
          <w:b w:val="0"/>
          <w:bCs w:val="0"/>
          <w:sz w:val="28"/>
          <w:szCs w:val="28"/>
          <w:rtl/>
        </w:rPr>
        <w:t xml:space="preserve">ومِنْ محاسنِ المرأة: </w:t>
      </w:r>
      <w:r w:rsidR="007F2932" w:rsidRPr="00A11B4D">
        <w:rPr>
          <w:rFonts w:ascii="Lotus Linotype" w:hAnsi="Lotus Linotype" w:cs="Lotus Linotype"/>
          <w:sz w:val="28"/>
          <w:szCs w:val="28"/>
          <w:rtl/>
        </w:rPr>
        <w:t>ات</w:t>
      </w:r>
      <w:r w:rsidR="00063195" w:rsidRPr="00A11B4D">
        <w:rPr>
          <w:rFonts w:ascii="Lotus Linotype" w:hAnsi="Lotus Linotype" w:cs="Lotus Linotype" w:hint="cs"/>
          <w:sz w:val="28"/>
          <w:szCs w:val="28"/>
          <w:rtl/>
        </w:rPr>
        <w:t>ِّ</w:t>
      </w:r>
      <w:r w:rsidR="007F2932" w:rsidRPr="00A11B4D">
        <w:rPr>
          <w:rFonts w:ascii="Lotus Linotype" w:hAnsi="Lotus Linotype" w:cs="Lotus Linotype"/>
          <w:sz w:val="28"/>
          <w:szCs w:val="28"/>
          <w:rtl/>
        </w:rPr>
        <w:t>س</w:t>
      </w:r>
      <w:r w:rsidR="00063195" w:rsidRPr="00A11B4D">
        <w:rPr>
          <w:rFonts w:ascii="Lotus Linotype" w:hAnsi="Lotus Linotype" w:cs="Lotus Linotype" w:hint="cs"/>
          <w:sz w:val="28"/>
          <w:szCs w:val="28"/>
          <w:rtl/>
        </w:rPr>
        <w:t>َ</w:t>
      </w:r>
      <w:r w:rsidR="007F2932" w:rsidRPr="00A11B4D">
        <w:rPr>
          <w:rFonts w:ascii="Lotus Linotype" w:hAnsi="Lotus Linotype" w:cs="Lotus Linotype"/>
          <w:sz w:val="28"/>
          <w:szCs w:val="28"/>
          <w:rtl/>
        </w:rPr>
        <w:t>اعُ ع</w:t>
      </w:r>
      <w:r w:rsidR="00063195" w:rsidRPr="00A11B4D">
        <w:rPr>
          <w:rFonts w:ascii="Lotus Linotype" w:hAnsi="Lotus Linotype" w:cs="Lotus Linotype" w:hint="cs"/>
          <w:sz w:val="28"/>
          <w:szCs w:val="28"/>
          <w:rtl/>
        </w:rPr>
        <w:t>َ</w:t>
      </w:r>
      <w:r w:rsidR="007F2932" w:rsidRPr="00A11B4D">
        <w:rPr>
          <w:rFonts w:ascii="Lotus Linotype" w:hAnsi="Lotus Linotype" w:cs="Lotus Linotype"/>
          <w:sz w:val="28"/>
          <w:szCs w:val="28"/>
          <w:rtl/>
        </w:rPr>
        <w:t>ينِها</w:t>
      </w:r>
      <w:r w:rsidR="007F2932" w:rsidRPr="00A11B4D">
        <w:rPr>
          <w:rFonts w:ascii="Lotus Linotype" w:hAnsi="Lotus Linotype" w:cs="Lotus Linotype" w:hint="cs"/>
          <w:b w:val="0"/>
          <w:bCs w:val="0"/>
          <w:sz w:val="28"/>
          <w:szCs w:val="28"/>
          <w:rtl/>
        </w:rPr>
        <w:t xml:space="preserve">. </w:t>
      </w:r>
      <w:r w:rsidR="00DC7C42" w:rsidRPr="00A11B4D">
        <w:rPr>
          <w:rFonts w:ascii="Lotus Linotype" w:hAnsi="Lotus Linotype" w:cs="Lotus Linotype" w:hint="cs"/>
          <w:b w:val="0"/>
          <w:bCs w:val="0"/>
          <w:sz w:val="28"/>
          <w:szCs w:val="28"/>
          <w:rtl/>
        </w:rPr>
        <w:t xml:space="preserve">انظر: </w:t>
      </w:r>
      <w:r w:rsidR="00DC7C42" w:rsidRPr="00A11B4D">
        <w:rPr>
          <w:rFonts w:ascii="Lotus Linotype" w:hAnsi="Lotus Linotype" w:cs="Lotus Linotype"/>
          <w:b w:val="0"/>
          <w:bCs w:val="0"/>
          <w:sz w:val="28"/>
          <w:szCs w:val="28"/>
          <w:rtl/>
        </w:rPr>
        <w:t>حادي الأرواح (218-219).</w:t>
      </w:r>
      <w:r w:rsidR="00DC7C42" w:rsidRPr="00A11B4D">
        <w:rPr>
          <w:rFonts w:ascii="Lotus Linotype" w:hAnsi="Lotus Linotype" w:cs="Lotus Linotype" w:hint="cs"/>
          <w:b w:val="0"/>
          <w:bCs w:val="0"/>
          <w:sz w:val="28"/>
          <w:szCs w:val="28"/>
          <w:rtl/>
        </w:rPr>
        <w:t xml:space="preserve"> </w:t>
      </w:r>
    </w:p>
    <w:p w14:paraId="2DE2D8D2" w14:textId="763D81F2" w:rsidR="00B2578C" w:rsidRPr="00A11B4D" w:rsidRDefault="005A2A00" w:rsidP="00F95FE7">
      <w:pPr>
        <w:pStyle w:val="a7"/>
        <w:rPr>
          <w:rFonts w:ascii="Lotus Linotype" w:hAnsi="Lotus Linotype" w:cs="Lotus Linotype"/>
          <w:sz w:val="28"/>
          <w:szCs w:val="28"/>
        </w:rPr>
      </w:pPr>
      <w:r w:rsidRPr="00A11B4D">
        <w:rPr>
          <w:rFonts w:ascii="Lotus Linotype" w:hAnsi="Lotus Linotype" w:cs="Lotus Linotype"/>
          <w:b w:val="0"/>
          <w:bCs w:val="0"/>
          <w:sz w:val="28"/>
          <w:szCs w:val="28"/>
          <w:rtl/>
        </w:rPr>
        <w:t xml:space="preserve">قال السعدي: </w:t>
      </w:r>
      <w:r w:rsidRPr="00A11B4D">
        <w:rPr>
          <w:rFonts w:ascii="Lotus Linotype" w:hAnsi="Lotus Linotype" w:cs="Lotus Linotype"/>
          <w:sz w:val="28"/>
          <w:szCs w:val="28"/>
          <w:rtl/>
        </w:rPr>
        <w:t>(حُسْنُ العَينِ في الأنثى، من أعظمِ الأدلةِ على حُسْنِهَا وجمالِهَا</w:t>
      </w:r>
      <w:r w:rsidRPr="00A11B4D">
        <w:rPr>
          <w:rFonts w:ascii="Lotus Linotype" w:hAnsi="Lotus Linotype" w:cs="Lotus Linotype"/>
          <w:b w:val="0"/>
          <w:bCs w:val="0"/>
          <w:sz w:val="28"/>
          <w:szCs w:val="28"/>
          <w:rtl/>
        </w:rPr>
        <w:t>)</w:t>
      </w:r>
      <w:r w:rsidRPr="00A11B4D">
        <w:rPr>
          <w:rFonts w:ascii="Lotus Linotype" w:hAnsi="Lotus Linotype" w:cs="Lotus Linotype" w:hint="cs"/>
          <w:b w:val="0"/>
          <w:bCs w:val="0"/>
          <w:sz w:val="28"/>
          <w:szCs w:val="28"/>
          <w:rtl/>
        </w:rPr>
        <w:t xml:space="preserve">. </w:t>
      </w:r>
      <w:r w:rsidR="00B2578C" w:rsidRPr="00A11B4D">
        <w:rPr>
          <w:rFonts w:ascii="Lotus Linotype" w:hAnsi="Lotus Linotype" w:cs="Lotus Linotype"/>
          <w:b w:val="0"/>
          <w:bCs w:val="0"/>
          <w:sz w:val="28"/>
          <w:szCs w:val="28"/>
          <w:rtl/>
        </w:rPr>
        <w:t>تفسير السعدي (833).</w:t>
      </w:r>
      <w:r w:rsidRPr="00A11B4D">
        <w:rPr>
          <w:rFonts w:ascii="Lotus Linotype" w:hAnsi="Lotus Linotype" w:cs="Lotus Linotype" w:hint="cs"/>
          <w:b w:val="0"/>
          <w:bCs w:val="0"/>
          <w:sz w:val="28"/>
          <w:szCs w:val="28"/>
          <w:rtl/>
        </w:rPr>
        <w:t xml:space="preserve"> </w:t>
      </w:r>
    </w:p>
  </w:footnote>
  <w:footnote w:id="5">
    <w:p w14:paraId="4A786AC3" w14:textId="0C440727" w:rsidR="00F94E5A" w:rsidRPr="00A11B4D" w:rsidRDefault="00F94E5A">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السعدي (991).</w:t>
      </w:r>
    </w:p>
  </w:footnote>
  <w:footnote w:id="6">
    <w:p w14:paraId="017CFE3B" w14:textId="44F7D8B8" w:rsidR="00F94E5A" w:rsidRPr="00A11B4D" w:rsidRDefault="00F94E5A" w:rsidP="00F94E5A">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DC7C42" w:rsidRPr="00A11B4D">
        <w:rPr>
          <w:rFonts w:ascii="Lotus Linotype" w:hAnsi="Lotus Linotype" w:cs="Lotus Linotype"/>
          <w:b w:val="0"/>
          <w:bCs w:val="0"/>
          <w:sz w:val="28"/>
          <w:szCs w:val="28"/>
          <w:rtl/>
        </w:rPr>
        <w:t>و</w:t>
      </w:r>
      <w:r w:rsidR="00DC7C42" w:rsidRPr="00A11B4D">
        <w:rPr>
          <w:rFonts w:ascii="Lotus Linotype" w:hAnsi="Lotus Linotype" w:cs="Lotus Linotype" w:hint="cs"/>
          <w:b w:val="0"/>
          <w:bCs w:val="0"/>
          <w:sz w:val="28"/>
          <w:szCs w:val="28"/>
          <w:rtl/>
        </w:rPr>
        <w:t xml:space="preserve">قال تعالى: </w:t>
      </w:r>
      <w:r w:rsidR="00DC7C42" w:rsidRPr="00A11B4D">
        <w:rPr>
          <w:rFonts w:ascii="Lotus Linotype" w:hAnsi="Lotus Linotype" w:cs="Lotus Linotype"/>
          <w:b w:val="0"/>
          <w:bCs w:val="0"/>
          <w:sz w:val="28"/>
          <w:szCs w:val="28"/>
          <w:rtl/>
        </w:rPr>
        <w:t>﴿</w:t>
      </w:r>
      <w:r w:rsidR="00DC7C42" w:rsidRPr="00A11B4D">
        <w:rPr>
          <w:rFonts w:ascii="Lotus Linotype" w:hAnsi="Lotus Linotype" w:cs="Lotus Linotype"/>
          <w:color w:val="C00000"/>
          <w:sz w:val="28"/>
          <w:szCs w:val="28"/>
          <w:rtl/>
        </w:rPr>
        <w:t>كَأَنَّهُنَّ الْياقُوتُ وَالْمَرْجانُ</w:t>
      </w:r>
      <w:r w:rsidR="00DC7C42" w:rsidRPr="00A11B4D">
        <w:rPr>
          <w:rFonts w:ascii="Lotus Linotype" w:hAnsi="Lotus Linotype" w:cs="Lotus Linotype"/>
          <w:b w:val="0"/>
          <w:bCs w:val="0"/>
          <w:sz w:val="28"/>
          <w:szCs w:val="28"/>
          <w:rtl/>
        </w:rPr>
        <w:t>﴾</w:t>
      </w:r>
      <w:r w:rsidR="00DC7C42" w:rsidRPr="00A11B4D">
        <w:rPr>
          <w:rFonts w:ascii="Lotus Linotype" w:hAnsi="Lotus Linotype" w:cs="Lotus Linotype" w:hint="cs"/>
          <w:b w:val="0"/>
          <w:bCs w:val="0"/>
          <w:sz w:val="28"/>
          <w:szCs w:val="28"/>
          <w:rtl/>
        </w:rPr>
        <w:t>: أي</w:t>
      </w:r>
      <w:r w:rsidR="00DC7C42" w:rsidRPr="00A11B4D">
        <w:rPr>
          <w:rFonts w:ascii="Lotus Linotype" w:hAnsi="Lotus Linotype" w:cs="Lotus Linotype"/>
          <w:b w:val="0"/>
          <w:bCs w:val="0"/>
          <w:sz w:val="28"/>
          <w:szCs w:val="28"/>
          <w:rtl/>
        </w:rPr>
        <w:t xml:space="preserve"> </w:t>
      </w:r>
      <w:proofErr w:type="spellStart"/>
      <w:r w:rsidR="00DC7C42" w:rsidRPr="00A11B4D">
        <w:rPr>
          <w:rFonts w:ascii="Lotus Linotype" w:hAnsi="Lotus Linotype" w:cs="Lotus Linotype"/>
          <w:b w:val="0"/>
          <w:bCs w:val="0"/>
          <w:sz w:val="28"/>
          <w:szCs w:val="28"/>
          <w:rtl/>
        </w:rPr>
        <w:t>كـ﴿</w:t>
      </w:r>
      <w:r w:rsidR="00DC7C42" w:rsidRPr="00A11B4D">
        <w:rPr>
          <w:rFonts w:ascii="Lotus Linotype" w:hAnsi="Lotus Linotype" w:cs="Lotus Linotype"/>
          <w:color w:val="C00000"/>
          <w:sz w:val="28"/>
          <w:szCs w:val="28"/>
          <w:rtl/>
        </w:rPr>
        <w:t>الْيَاقُوت</w:t>
      </w:r>
      <w:proofErr w:type="spellEnd"/>
      <w:r w:rsidR="00DC7C42" w:rsidRPr="00A11B4D">
        <w:rPr>
          <w:rFonts w:ascii="Lotus Linotype" w:hAnsi="Lotus Linotype" w:cs="Lotus Linotype"/>
          <w:b w:val="0"/>
          <w:bCs w:val="0"/>
          <w:sz w:val="28"/>
          <w:szCs w:val="28"/>
          <w:rtl/>
        </w:rPr>
        <w:t>﴾ في الصفاء، ﴿</w:t>
      </w:r>
      <w:r w:rsidR="00DC7C42" w:rsidRPr="00A11B4D">
        <w:rPr>
          <w:rFonts w:ascii="Lotus Linotype" w:hAnsi="Lotus Linotype" w:cs="Lotus Linotype"/>
          <w:color w:val="C00000"/>
          <w:sz w:val="28"/>
          <w:szCs w:val="28"/>
          <w:rtl/>
        </w:rPr>
        <w:t>وَالْمَرْجَان</w:t>
      </w:r>
      <w:r w:rsidR="00DC7C42" w:rsidRPr="00A11B4D">
        <w:rPr>
          <w:rFonts w:ascii="Lotus Linotype" w:hAnsi="Lotus Linotype" w:cs="Lotus Linotype"/>
          <w:b w:val="0"/>
          <w:bCs w:val="0"/>
          <w:sz w:val="28"/>
          <w:szCs w:val="28"/>
          <w:rtl/>
        </w:rPr>
        <w:t>﴾ في البياض</w:t>
      </w:r>
      <w:r w:rsidR="00DC7C42" w:rsidRPr="00A11B4D">
        <w:rPr>
          <w:rFonts w:ascii="Lotus Linotype" w:hAnsi="Lotus Linotype" w:cs="Lotus Linotype" w:hint="cs"/>
          <w:b w:val="0"/>
          <w:bCs w:val="0"/>
          <w:sz w:val="28"/>
          <w:szCs w:val="28"/>
          <w:rtl/>
        </w:rPr>
        <w:t>.</w:t>
      </w:r>
      <w:r w:rsidR="00DC7C42" w:rsidRPr="00A11B4D">
        <w:rPr>
          <w:rFonts w:ascii="Lotus Linotype" w:hAnsi="Lotus Linotype" w:cs="Lotus Linotype"/>
          <w:b w:val="0"/>
          <w:bCs w:val="0"/>
          <w:sz w:val="28"/>
          <w:szCs w:val="28"/>
          <w:rtl/>
        </w:rPr>
        <w:t xml:space="preserve"> </w:t>
      </w:r>
      <w:r w:rsidRPr="00A11B4D">
        <w:rPr>
          <w:rFonts w:ascii="Lotus Linotype" w:hAnsi="Lotus Linotype" w:cs="Lotus Linotype"/>
          <w:b w:val="0"/>
          <w:bCs w:val="0"/>
          <w:sz w:val="28"/>
          <w:szCs w:val="28"/>
          <w:rtl/>
        </w:rPr>
        <w:t>تفسير الطبري (27/152).</w:t>
      </w:r>
    </w:p>
  </w:footnote>
  <w:footnote w:id="7">
    <w:p w14:paraId="5ECBCD96" w14:textId="406883D2" w:rsidR="007F2932" w:rsidRPr="00A11B4D" w:rsidRDefault="007F2932" w:rsidP="007F2932">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ابن كثير (8/21).</w:t>
      </w:r>
      <w:r w:rsidR="00063195" w:rsidRPr="00A11B4D">
        <w:rPr>
          <w:sz w:val="28"/>
          <w:szCs w:val="28"/>
          <w:rtl/>
        </w:rPr>
        <w:t xml:space="preserve"> </w:t>
      </w:r>
      <w:r w:rsidR="00063195" w:rsidRPr="00A11B4D">
        <w:rPr>
          <w:rFonts w:ascii="Lotus Linotype" w:hAnsi="Lotus Linotype" w:cs="Lotus Linotype"/>
          <w:b w:val="0"/>
          <w:bCs w:val="0"/>
          <w:sz w:val="28"/>
          <w:szCs w:val="28"/>
          <w:rtl/>
        </w:rPr>
        <w:t>وقال تعالى: ﴿</w:t>
      </w:r>
      <w:r w:rsidR="00063195" w:rsidRPr="00A11B4D">
        <w:rPr>
          <w:rFonts w:ascii="Lotus Linotype" w:hAnsi="Lotus Linotype" w:cs="Lotus Linotype"/>
          <w:color w:val="C00000"/>
          <w:sz w:val="28"/>
          <w:szCs w:val="28"/>
          <w:rtl/>
        </w:rPr>
        <w:t>كَأَنَّهُنَّ بَيْضٌ مَكْنُونٌ</w:t>
      </w:r>
      <w:r w:rsidR="00063195" w:rsidRPr="00A11B4D">
        <w:rPr>
          <w:rFonts w:ascii="Lotus Linotype" w:hAnsi="Lotus Linotype" w:cs="Lotus Linotype"/>
          <w:b w:val="0"/>
          <w:bCs w:val="0"/>
          <w:sz w:val="28"/>
          <w:szCs w:val="28"/>
          <w:rtl/>
        </w:rPr>
        <w:t xml:space="preserve">﴾: يقول ابنُ عَبَّاسٍ </w:t>
      </w:r>
      <w:r w:rsidR="00063195" w:rsidRPr="00A11B4D">
        <w:rPr>
          <w:rFonts w:ascii="Lotus Linotype" w:hAnsi="Lotus Linotype" w:cs="Lotus Linotype"/>
          <w:b w:val="0"/>
          <w:bCs w:val="0"/>
          <w:sz w:val="28"/>
          <w:szCs w:val="28"/>
        </w:rPr>
        <w:sym w:font="AGA Arabesque" w:char="F074"/>
      </w:r>
      <w:r w:rsidR="00063195" w:rsidRPr="00A11B4D">
        <w:rPr>
          <w:rFonts w:ascii="Lotus Linotype" w:hAnsi="Lotus Linotype" w:cs="Lotus Linotype"/>
          <w:b w:val="0"/>
          <w:bCs w:val="0"/>
          <w:sz w:val="28"/>
          <w:szCs w:val="28"/>
          <w:rtl/>
        </w:rPr>
        <w:t>: (</w:t>
      </w:r>
      <w:r w:rsidR="00063195" w:rsidRPr="00A11B4D">
        <w:rPr>
          <w:rFonts w:ascii="Lotus Linotype" w:hAnsi="Lotus Linotype" w:cs="Lotus Linotype"/>
          <w:sz w:val="28"/>
          <w:szCs w:val="28"/>
          <w:rtl/>
        </w:rPr>
        <w:t>شُبِّهْنَ بِبَطْنِ البَيْضِ قَبْلَ أَنْ يُقَشَّرَ، وتَمَسَّهُ الأَيدِي</w:t>
      </w:r>
      <w:r w:rsidR="00063195" w:rsidRPr="00A11B4D">
        <w:rPr>
          <w:rFonts w:ascii="Lotus Linotype" w:hAnsi="Lotus Linotype" w:cs="Lotus Linotype"/>
          <w:b w:val="0"/>
          <w:bCs w:val="0"/>
          <w:sz w:val="28"/>
          <w:szCs w:val="28"/>
          <w:rtl/>
        </w:rPr>
        <w:t>)</w:t>
      </w:r>
      <w:r w:rsidR="00063195" w:rsidRPr="00A11B4D">
        <w:rPr>
          <w:rFonts w:ascii="Lotus Linotype" w:hAnsi="Lotus Linotype" w:cs="Lotus Linotype" w:hint="cs"/>
          <w:b w:val="0"/>
          <w:bCs w:val="0"/>
          <w:sz w:val="28"/>
          <w:szCs w:val="28"/>
          <w:rtl/>
        </w:rPr>
        <w:t>.</w:t>
      </w:r>
      <w:r w:rsidR="00063195" w:rsidRPr="00A11B4D">
        <w:rPr>
          <w:sz w:val="28"/>
          <w:szCs w:val="28"/>
          <w:rtl/>
        </w:rPr>
        <w:t xml:space="preserve"> </w:t>
      </w:r>
      <w:r w:rsidR="00063195" w:rsidRPr="00A11B4D">
        <w:rPr>
          <w:rFonts w:ascii="Lotus Linotype" w:hAnsi="Lotus Linotype" w:cs="Lotus Linotype"/>
          <w:b w:val="0"/>
          <w:bCs w:val="0"/>
          <w:sz w:val="28"/>
          <w:szCs w:val="28"/>
          <w:rtl/>
        </w:rPr>
        <w:t>تفسير القرطبي (15/80).</w:t>
      </w:r>
    </w:p>
  </w:footnote>
  <w:footnote w:id="8">
    <w:p w14:paraId="38487F60" w14:textId="4041AA5E" w:rsidR="00F94E5A" w:rsidRPr="00A11B4D" w:rsidRDefault="00F94E5A">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ابن كثير (8/22).</w:t>
      </w:r>
      <w:r w:rsidR="00886C50" w:rsidRPr="00A11B4D">
        <w:rPr>
          <w:rFonts w:ascii="Lotus Linotype" w:hAnsi="Lotus Linotype" w:cs="Lotus Linotype"/>
          <w:sz w:val="28"/>
          <w:szCs w:val="28"/>
          <w:rtl/>
        </w:rPr>
        <w:t xml:space="preserve"> </w:t>
      </w:r>
      <w:r w:rsidR="00886C50" w:rsidRPr="00A11B4D">
        <w:rPr>
          <w:rFonts w:ascii="Lotus Linotype" w:hAnsi="Lotus Linotype" w:cs="Lotus Linotype"/>
          <w:b w:val="0"/>
          <w:bCs w:val="0"/>
          <w:sz w:val="28"/>
          <w:szCs w:val="28"/>
          <w:rtl/>
        </w:rPr>
        <w:t>وقال قتادة: (</w:t>
      </w:r>
      <w:r w:rsidR="00886C50" w:rsidRPr="00A11B4D">
        <w:rPr>
          <w:rFonts w:ascii="Lotus Linotype" w:hAnsi="Lotus Linotype" w:cs="Lotus Linotype"/>
          <w:sz w:val="28"/>
          <w:szCs w:val="28"/>
          <w:rtl/>
        </w:rPr>
        <w:t>عُشَّقٌ لِأَزْوَاجِهِنَّ، يُحْبِبْنَ أَزْوَاجَهُنَّ حُبًّا شَدِيدًا</w:t>
      </w:r>
      <w:r w:rsidR="00886C50" w:rsidRPr="00A11B4D">
        <w:rPr>
          <w:rFonts w:ascii="Lotus Linotype" w:hAnsi="Lotus Linotype" w:cs="Lotus Linotype"/>
          <w:b w:val="0"/>
          <w:bCs w:val="0"/>
          <w:sz w:val="28"/>
          <w:szCs w:val="28"/>
          <w:rtl/>
        </w:rPr>
        <w:t>). تفسير الطبري (22/327).</w:t>
      </w:r>
    </w:p>
  </w:footnote>
  <w:footnote w:id="9">
    <w:p w14:paraId="42EDABF1" w14:textId="77777777" w:rsidR="00A11B4D" w:rsidRDefault="000306AF" w:rsidP="00133924">
      <w:pPr>
        <w:pStyle w:val="a7"/>
        <w:rPr>
          <w:rFonts w:ascii="Lotus Linotype" w:hAnsi="Lotus Linotype" w:cs="Lotus Linotype"/>
          <w:b w:val="0"/>
          <w:bCs w:val="0"/>
          <w:sz w:val="28"/>
          <w:szCs w:val="28"/>
          <w:rtl/>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وفي الآية الأخرى: ﴿</w:t>
      </w:r>
      <w:r w:rsidRPr="00A11B4D">
        <w:rPr>
          <w:rFonts w:ascii="Lotus Linotype" w:hAnsi="Lotus Linotype" w:cs="Lotus Linotype"/>
          <w:color w:val="C00000"/>
          <w:sz w:val="28"/>
          <w:szCs w:val="28"/>
          <w:rtl/>
        </w:rPr>
        <w:t>وَكَواعِبَ أَتْرابًا</w:t>
      </w:r>
      <w:r w:rsidRPr="00A11B4D">
        <w:rPr>
          <w:rFonts w:ascii="Lotus Linotype" w:hAnsi="Lotus Linotype" w:cs="Lotus Linotype"/>
          <w:b w:val="0"/>
          <w:bCs w:val="0"/>
          <w:sz w:val="28"/>
          <w:szCs w:val="28"/>
          <w:rtl/>
        </w:rPr>
        <w:t xml:space="preserve">﴾، </w:t>
      </w:r>
      <w:r w:rsidRPr="00A11B4D">
        <w:rPr>
          <w:rFonts w:ascii="Lotus Linotype" w:hAnsi="Lotus Linotype" w:cs="Lotus Linotype"/>
          <w:sz w:val="28"/>
          <w:szCs w:val="28"/>
          <w:rtl/>
        </w:rPr>
        <w:t>والكواعب</w:t>
      </w:r>
      <w:r w:rsidRPr="00A11B4D">
        <w:rPr>
          <w:rFonts w:ascii="Lotus Linotype" w:hAnsi="Lotus Linotype" w:cs="Lotus Linotype"/>
          <w:b w:val="0"/>
          <w:bCs w:val="0"/>
          <w:sz w:val="28"/>
          <w:szCs w:val="28"/>
          <w:rtl/>
        </w:rPr>
        <w:t>: هي النواهد</w:t>
      </w:r>
      <w:r w:rsidR="00056F3F"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أي أَنْ ثُدُيَّهُنْ نَوَاهِدَ لَمْ يَتَدَلَّيْنَ. </w:t>
      </w:r>
    </w:p>
    <w:p w14:paraId="7B3F0C65" w14:textId="07A79437" w:rsidR="000306AF" w:rsidRPr="00A11B4D" w:rsidRDefault="000306AF" w:rsidP="00133924">
      <w:pPr>
        <w:pStyle w:val="a7"/>
        <w:rPr>
          <w:rFonts w:ascii="Lotus Linotype" w:hAnsi="Lotus Linotype" w:cs="Lotus Linotype"/>
          <w:b w:val="0"/>
          <w:bCs w:val="0"/>
          <w:sz w:val="28"/>
          <w:szCs w:val="28"/>
        </w:rPr>
      </w:pPr>
      <w:r w:rsidRPr="00A11B4D">
        <w:rPr>
          <w:rFonts w:ascii="Lotus Linotype" w:hAnsi="Lotus Linotype" w:cs="Lotus Linotype"/>
          <w:b w:val="0"/>
          <w:bCs w:val="0"/>
          <w:sz w:val="28"/>
          <w:szCs w:val="28"/>
          <w:rtl/>
        </w:rPr>
        <w:t>انظر: تفسير ابن كثير (8/312).</w:t>
      </w:r>
      <w:r w:rsidR="00495911" w:rsidRPr="00A11B4D">
        <w:rPr>
          <w:rFonts w:ascii="Lotus Linotype" w:hAnsi="Lotus Linotype" w:cs="Lotus Linotype"/>
          <w:b w:val="0"/>
          <w:bCs w:val="0"/>
          <w:sz w:val="28"/>
          <w:szCs w:val="28"/>
          <w:rtl/>
        </w:rPr>
        <w:t xml:space="preserve"> وقال ابن القيم: (</w:t>
      </w:r>
      <w:r w:rsidR="00495911" w:rsidRPr="00A11B4D">
        <w:rPr>
          <w:rFonts w:ascii="Lotus Linotype" w:hAnsi="Lotus Linotype" w:cs="Lotus Linotype"/>
          <w:sz w:val="28"/>
          <w:szCs w:val="28"/>
          <w:rtl/>
        </w:rPr>
        <w:t>والمراد: أن ثديهن نواهد كالرمان، ليست متدلية إلى أسفل، ويسم</w:t>
      </w:r>
      <w:r w:rsidR="0016008A" w:rsidRPr="00A11B4D">
        <w:rPr>
          <w:rFonts w:ascii="Lotus Linotype" w:hAnsi="Lotus Linotype" w:cs="Lotus Linotype" w:hint="cs"/>
          <w:sz w:val="28"/>
          <w:szCs w:val="28"/>
          <w:rtl/>
        </w:rPr>
        <w:t>ّ</w:t>
      </w:r>
      <w:r w:rsidR="00495911" w:rsidRPr="00A11B4D">
        <w:rPr>
          <w:rFonts w:ascii="Lotus Linotype" w:hAnsi="Lotus Linotype" w:cs="Lotus Linotype"/>
          <w:sz w:val="28"/>
          <w:szCs w:val="28"/>
          <w:rtl/>
        </w:rPr>
        <w:t>ين: نواهد، وكواعب</w:t>
      </w:r>
      <w:r w:rsidR="00495911" w:rsidRPr="00A11B4D">
        <w:rPr>
          <w:rFonts w:ascii="Lotus Linotype" w:hAnsi="Lotus Linotype" w:cs="Lotus Linotype"/>
          <w:b w:val="0"/>
          <w:bCs w:val="0"/>
          <w:sz w:val="28"/>
          <w:szCs w:val="28"/>
          <w:rtl/>
        </w:rPr>
        <w:t xml:space="preserve">). حادي الأرواح إلى بلاد الأفراح (228). </w:t>
      </w:r>
    </w:p>
  </w:footnote>
  <w:footnote w:id="10">
    <w:p w14:paraId="74E980F0" w14:textId="3D1049CE" w:rsidR="000306AF" w:rsidRPr="00A11B4D" w:rsidRDefault="000306AF">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البغوي (8/15).</w:t>
      </w:r>
    </w:p>
  </w:footnote>
  <w:footnote w:id="11">
    <w:p w14:paraId="133D5FB1" w14:textId="4D922755" w:rsidR="008379EC" w:rsidRPr="00A11B4D" w:rsidRDefault="008379E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تفسير ابن كثير (4/294).</w:t>
      </w:r>
    </w:p>
  </w:footnote>
  <w:footnote w:id="12">
    <w:p w14:paraId="7F804F5A" w14:textId="6F00BED9" w:rsidR="008379EC" w:rsidRPr="00A11B4D" w:rsidRDefault="008379E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روضة المحبين (243). قال السعدي: (</w:t>
      </w:r>
      <w:r w:rsidRPr="00A11B4D">
        <w:rPr>
          <w:rFonts w:ascii="Lotus Linotype" w:hAnsi="Lotus Linotype" w:cs="Lotus Linotype"/>
          <w:sz w:val="28"/>
          <w:szCs w:val="28"/>
          <w:rtl/>
        </w:rPr>
        <w:t>جَمَعْنَ حُسْنَ الوجوه والأبدان، وحُسْنَ الأخلاق</w:t>
      </w:r>
      <w:r w:rsidRPr="00A11B4D">
        <w:rPr>
          <w:rFonts w:ascii="Lotus Linotype" w:hAnsi="Lotus Linotype" w:cs="Lotus Linotype"/>
          <w:b w:val="0"/>
          <w:bCs w:val="0"/>
          <w:sz w:val="28"/>
          <w:szCs w:val="28"/>
          <w:rtl/>
        </w:rPr>
        <w:t>). تفسير السعدي (697).</w:t>
      </w:r>
    </w:p>
  </w:footnote>
  <w:footnote w:id="13">
    <w:p w14:paraId="16EA55EF" w14:textId="11A6F58F" w:rsidR="007061AC" w:rsidRPr="00A11B4D" w:rsidRDefault="007061A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روضة المحبين (243 - 244). بتصرف</w:t>
      </w:r>
    </w:p>
  </w:footnote>
  <w:footnote w:id="14">
    <w:p w14:paraId="2E1F8459" w14:textId="5BCD6E0F" w:rsidR="00B57A8E" w:rsidRPr="00A11B4D" w:rsidRDefault="00B57A8E">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تفسير القرطبي</w:t>
      </w:r>
      <w:r w:rsidRPr="00A11B4D">
        <w:rPr>
          <w:rFonts w:ascii="Lotus Linotype" w:hAnsi="Lotus Linotype" w:cs="Lotus Linotype"/>
          <w:sz w:val="28"/>
          <w:szCs w:val="28"/>
          <w:rtl/>
        </w:rPr>
        <w:t xml:space="preserve"> (17/188).</w:t>
      </w:r>
    </w:p>
  </w:footnote>
  <w:footnote w:id="15">
    <w:p w14:paraId="66901306" w14:textId="67EDD5F2" w:rsidR="007061AC" w:rsidRPr="00A11B4D" w:rsidRDefault="007061A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تفسير السعدي (831).</w:t>
      </w:r>
    </w:p>
  </w:footnote>
  <w:footnote w:id="16">
    <w:p w14:paraId="51A0D2C7" w14:textId="536CD8BD" w:rsidR="00591703" w:rsidRPr="00A11B4D" w:rsidRDefault="00591703" w:rsidP="00591703">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00760474" w:rsidRPr="00A11B4D">
        <w:rPr>
          <w:rFonts w:ascii="Lotus Linotype" w:hAnsi="Lotus Linotype" w:cs="Lotus Linotype"/>
          <w:b w:val="0"/>
          <w:bCs w:val="0"/>
          <w:sz w:val="28"/>
          <w:szCs w:val="28"/>
          <w:rtl/>
        </w:rPr>
        <w:t>قال مجاهد:</w:t>
      </w:r>
      <w:r w:rsidR="00760474" w:rsidRPr="00A11B4D">
        <w:rPr>
          <w:rFonts w:ascii="Lotus Linotype" w:hAnsi="Lotus Linotype" w:cs="Lotus Linotype"/>
          <w:sz w:val="28"/>
          <w:szCs w:val="28"/>
          <w:rtl/>
        </w:rPr>
        <w:t xml:space="preserve"> (قُصِرَ طَرْفُهُنَّ على أزواجِهِنَّ، فلا يُرِدْنَ غيرَهُم). </w:t>
      </w:r>
      <w:r w:rsidRPr="00A11B4D">
        <w:rPr>
          <w:rFonts w:ascii="Lotus Linotype" w:hAnsi="Lotus Linotype" w:cs="Lotus Linotype"/>
          <w:b w:val="0"/>
          <w:bCs w:val="0"/>
          <w:sz w:val="28"/>
          <w:szCs w:val="28"/>
          <w:rtl/>
        </w:rPr>
        <w:t>تفسير الطبري</w:t>
      </w:r>
      <w:r w:rsidRPr="00A11B4D">
        <w:rPr>
          <w:rFonts w:ascii="Lotus Linotype" w:hAnsi="Lotus Linotype" w:cs="Lotus Linotype"/>
          <w:sz w:val="28"/>
          <w:szCs w:val="28"/>
          <w:rtl/>
        </w:rPr>
        <w:t xml:space="preserve"> (22/265).</w:t>
      </w:r>
    </w:p>
  </w:footnote>
  <w:footnote w:id="17">
    <w:p w14:paraId="15481B65" w14:textId="20E5E6FC" w:rsidR="00510403" w:rsidRPr="00A11B4D" w:rsidRDefault="00510403">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أي</w:t>
      </w:r>
      <w:r w:rsidR="0016008A"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مَحْبُوسَاتٌ حَبْسُ صِيَانَةٍ وتَكْرِمَةٍ. انظر: تفسير القرطبي</w:t>
      </w:r>
      <w:r w:rsidRPr="00A11B4D">
        <w:rPr>
          <w:rFonts w:ascii="Lotus Linotype" w:hAnsi="Lotus Linotype" w:cs="Lotus Linotype"/>
          <w:sz w:val="28"/>
          <w:szCs w:val="28"/>
          <w:rtl/>
        </w:rPr>
        <w:t xml:space="preserve"> (17/189).</w:t>
      </w:r>
    </w:p>
  </w:footnote>
  <w:footnote w:id="18">
    <w:p w14:paraId="02DE1B1F" w14:textId="3589878E" w:rsidR="00DC0B17" w:rsidRPr="00A11B4D" w:rsidRDefault="00DC0B17">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انظر: الدر المنثور، السيوطي (7/718). قال البقاعي:</w:t>
      </w:r>
      <w:r w:rsidRPr="00A11B4D">
        <w:rPr>
          <w:rFonts w:ascii="Lotus Linotype" w:hAnsi="Lotus Linotype" w:cs="Lotus Linotype"/>
          <w:sz w:val="28"/>
          <w:szCs w:val="28"/>
          <w:rtl/>
        </w:rPr>
        <w:t xml:space="preserve"> (</w:t>
      </w:r>
      <w:r w:rsidR="0016008A" w:rsidRPr="00A11B4D">
        <w:rPr>
          <w:rFonts w:ascii="Lotus Linotype" w:hAnsi="Lotus Linotype" w:cs="Lotus Linotype"/>
          <w:sz w:val="28"/>
          <w:szCs w:val="28"/>
          <w:rtl/>
        </w:rPr>
        <w:t>﴿</w:t>
      </w:r>
      <w:r w:rsidRPr="00A11B4D">
        <w:rPr>
          <w:rFonts w:ascii="Lotus Linotype" w:hAnsi="Lotus Linotype" w:cs="Lotus Linotype"/>
          <w:color w:val="C00000"/>
          <w:sz w:val="28"/>
          <w:szCs w:val="28"/>
          <w:rtl/>
        </w:rPr>
        <w:t>مقصورات</w:t>
      </w:r>
      <w:r w:rsidR="002F3F10" w:rsidRPr="00A11B4D">
        <w:rPr>
          <w:rFonts w:ascii="Lotus Linotype" w:hAnsi="Lotus Linotype" w:cs="Lotus Linotype" w:hint="cs"/>
          <w:color w:val="C00000"/>
          <w:sz w:val="28"/>
          <w:szCs w:val="28"/>
          <w:rtl/>
        </w:rPr>
        <w:t>ٌ</w:t>
      </w:r>
      <w:r w:rsidR="0016008A" w:rsidRPr="00A11B4D">
        <w:rPr>
          <w:rFonts w:ascii="Lotus Linotype" w:hAnsi="Lotus Linotype" w:cs="Lotus Linotype"/>
          <w:sz w:val="28"/>
          <w:szCs w:val="28"/>
          <w:rtl/>
        </w:rPr>
        <w:t>﴾</w:t>
      </w:r>
      <w:r w:rsidRPr="00A11B4D">
        <w:rPr>
          <w:rFonts w:ascii="Lotus Linotype" w:hAnsi="Lotus Linotype" w:cs="Lotus Linotype"/>
          <w:sz w:val="28"/>
          <w:szCs w:val="28"/>
          <w:rtl/>
        </w:rPr>
        <w:t>: أي على أزواج</w:t>
      </w:r>
      <w:r w:rsidR="002F3F10" w:rsidRPr="00A11B4D">
        <w:rPr>
          <w:rFonts w:ascii="Lotus Linotype" w:hAnsi="Lotus Linotype" w:cs="Lotus Linotype" w:hint="cs"/>
          <w:sz w:val="28"/>
          <w:szCs w:val="28"/>
          <w:rtl/>
        </w:rPr>
        <w:t>ِ</w:t>
      </w:r>
      <w:r w:rsidRPr="00A11B4D">
        <w:rPr>
          <w:rFonts w:ascii="Lotus Linotype" w:hAnsi="Lotus Linotype" w:cs="Lotus Linotype"/>
          <w:sz w:val="28"/>
          <w:szCs w:val="28"/>
          <w:rtl/>
        </w:rPr>
        <w:t>ه</w:t>
      </w:r>
      <w:r w:rsidR="002F3F10" w:rsidRPr="00A11B4D">
        <w:rPr>
          <w:rFonts w:ascii="Lotus Linotype" w:hAnsi="Lotus Linotype" w:cs="Lotus Linotype" w:hint="cs"/>
          <w:sz w:val="28"/>
          <w:szCs w:val="28"/>
          <w:rtl/>
        </w:rPr>
        <w:t>ِ</w:t>
      </w:r>
      <w:r w:rsidRPr="00A11B4D">
        <w:rPr>
          <w:rFonts w:ascii="Lotus Linotype" w:hAnsi="Lotus Linotype" w:cs="Lotus Linotype"/>
          <w:sz w:val="28"/>
          <w:szCs w:val="28"/>
          <w:rtl/>
        </w:rPr>
        <w:t>ن</w:t>
      </w:r>
      <w:r w:rsidR="002F3F10" w:rsidRPr="00A11B4D">
        <w:rPr>
          <w:rFonts w:ascii="Lotus Linotype" w:hAnsi="Lotus Linotype" w:cs="Lotus Linotype" w:hint="cs"/>
          <w:sz w:val="28"/>
          <w:szCs w:val="28"/>
          <w:rtl/>
        </w:rPr>
        <w:t>َّ</w:t>
      </w:r>
      <w:r w:rsidRPr="00A11B4D">
        <w:rPr>
          <w:rFonts w:ascii="Lotus Linotype" w:hAnsi="Lotus Linotype" w:cs="Lotus Linotype"/>
          <w:sz w:val="28"/>
          <w:szCs w:val="28"/>
          <w:rtl/>
        </w:rPr>
        <w:t xml:space="preserve"> ومحبوسات؛ صيانة عن التبذل، فهو كناية عن عظمتهن</w:t>
      </w:r>
      <w:r w:rsidR="002F3F10" w:rsidRPr="00A11B4D">
        <w:rPr>
          <w:rFonts w:ascii="Lotus Linotype" w:hAnsi="Lotus Linotype" w:cs="Lotus Linotype" w:hint="cs"/>
          <w:sz w:val="28"/>
          <w:szCs w:val="28"/>
          <w:rtl/>
        </w:rPr>
        <w:t>!</w:t>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نظم الدرر</w:t>
      </w:r>
      <w:r w:rsidRPr="00A11B4D">
        <w:rPr>
          <w:rFonts w:ascii="Lotus Linotype" w:hAnsi="Lotus Linotype" w:cs="Lotus Linotype"/>
          <w:sz w:val="28"/>
          <w:szCs w:val="28"/>
          <w:rtl/>
        </w:rPr>
        <w:t xml:space="preserve"> (19/190).</w:t>
      </w:r>
    </w:p>
  </w:footnote>
  <w:footnote w:id="19">
    <w:p w14:paraId="5D010685" w14:textId="46AE3D0C" w:rsidR="005C608A" w:rsidRPr="00A11B4D" w:rsidRDefault="005C608A">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تفسير </w:t>
      </w:r>
      <w:r w:rsidR="00133924" w:rsidRPr="00A11B4D">
        <w:rPr>
          <w:rFonts w:ascii="Lotus Linotype" w:hAnsi="Lotus Linotype" w:cs="Lotus Linotype" w:hint="cs"/>
          <w:b w:val="0"/>
          <w:bCs w:val="0"/>
          <w:sz w:val="28"/>
          <w:szCs w:val="28"/>
          <w:rtl/>
        </w:rPr>
        <w:t>سور (</w:t>
      </w:r>
      <w:r w:rsidRPr="00A11B4D">
        <w:rPr>
          <w:rFonts w:ascii="Lotus Linotype" w:hAnsi="Lotus Linotype" w:cs="Lotus Linotype"/>
          <w:b w:val="0"/>
          <w:bCs w:val="0"/>
          <w:sz w:val="28"/>
          <w:szCs w:val="28"/>
          <w:rtl/>
        </w:rPr>
        <w:t xml:space="preserve">الحجرات </w:t>
      </w:r>
      <w:r w:rsidRPr="00A11B4D">
        <w:rPr>
          <w:rFonts w:cs="Times New Roman" w:hint="cs"/>
          <w:b w:val="0"/>
          <w:bCs w:val="0"/>
          <w:sz w:val="28"/>
          <w:szCs w:val="28"/>
          <w:rtl/>
        </w:rPr>
        <w:t>–</w:t>
      </w:r>
      <w:r w:rsidRPr="00A11B4D">
        <w:rPr>
          <w:rFonts w:ascii="Lotus Linotype" w:hAnsi="Lotus Linotype" w:cs="Lotus Linotype"/>
          <w:b w:val="0"/>
          <w:bCs w:val="0"/>
          <w:sz w:val="28"/>
          <w:szCs w:val="28"/>
          <w:rtl/>
        </w:rPr>
        <w:t xml:space="preserve"> الحديد</w:t>
      </w:r>
      <w:r w:rsidR="00133924"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ابن عثيمين (322).</w:t>
      </w:r>
    </w:p>
  </w:footnote>
  <w:footnote w:id="20">
    <w:p w14:paraId="19ACF0F8" w14:textId="5851D926" w:rsidR="00731C3B" w:rsidRPr="00A11B4D" w:rsidRDefault="00731C3B">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مسلم (2838).</w:t>
      </w:r>
    </w:p>
  </w:footnote>
  <w:footnote w:id="21">
    <w:p w14:paraId="238E1663" w14:textId="77777777" w:rsidR="004D5EAB" w:rsidRPr="00A11B4D" w:rsidRDefault="00462FEE" w:rsidP="004D5EAB">
      <w:pPr>
        <w:pStyle w:val="a7"/>
        <w:rPr>
          <w:rFonts w:ascii="Lotus Linotype" w:hAnsi="Lotus Linotype" w:cs="Lotus Linotype"/>
          <w:b w:val="0"/>
          <w:bCs w:val="0"/>
          <w:sz w:val="28"/>
          <w:szCs w:val="28"/>
          <w:rtl/>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التيسير بشرح الجامع الصغير، المناوي (1/338)</w:t>
      </w:r>
      <w:r w:rsidR="00A87C59" w:rsidRPr="00A11B4D">
        <w:rPr>
          <w:rFonts w:ascii="Lotus Linotype" w:hAnsi="Lotus Linotype" w:cs="Lotus Linotype"/>
          <w:b w:val="0"/>
          <w:bCs w:val="0"/>
          <w:sz w:val="28"/>
          <w:szCs w:val="28"/>
          <w:rtl/>
        </w:rPr>
        <w:t>، دليل الفالحين، البكري (8/736). بتصرف</w:t>
      </w:r>
      <w:r w:rsidR="004D5EAB" w:rsidRPr="00A11B4D">
        <w:rPr>
          <w:rFonts w:ascii="Lotus Linotype" w:hAnsi="Lotus Linotype" w:cs="Lotus Linotype"/>
          <w:b w:val="0"/>
          <w:bCs w:val="0"/>
          <w:sz w:val="28"/>
          <w:szCs w:val="28"/>
          <w:rtl/>
        </w:rPr>
        <w:t xml:space="preserve">. </w:t>
      </w:r>
    </w:p>
    <w:p w14:paraId="3AF3BFF7" w14:textId="6A48832A" w:rsidR="00462FEE" w:rsidRPr="00A11B4D" w:rsidRDefault="004D5EAB" w:rsidP="004D5EAB">
      <w:pPr>
        <w:pStyle w:val="a7"/>
        <w:rPr>
          <w:rFonts w:ascii="Lotus Linotype" w:hAnsi="Lotus Linotype" w:cs="Lotus Linotype"/>
          <w:sz w:val="28"/>
          <w:szCs w:val="28"/>
        </w:rPr>
      </w:pPr>
      <w:r w:rsidRPr="00A11B4D">
        <w:rPr>
          <w:rFonts w:ascii="Lotus Linotype" w:hAnsi="Lotus Linotype" w:cs="Lotus Linotype"/>
          <w:b w:val="0"/>
          <w:bCs w:val="0"/>
          <w:sz w:val="28"/>
          <w:szCs w:val="28"/>
          <w:rtl/>
        </w:rPr>
        <w:t>*قوله:</w:t>
      </w:r>
      <w:r w:rsidRPr="00A11B4D">
        <w:rPr>
          <w:rFonts w:ascii="Lotus Linotype" w:hAnsi="Lotus Linotype" w:cs="Lotus Linotype"/>
          <w:sz w:val="28"/>
          <w:szCs w:val="28"/>
          <w:rtl/>
        </w:rPr>
        <w:t xml:space="preserve"> (</w:t>
      </w:r>
      <w:r w:rsidRPr="00A11B4D">
        <w:rPr>
          <w:rFonts w:ascii="Lotus Linotype" w:hAnsi="Lotus Linotype" w:cs="Lotus Linotype"/>
          <w:color w:val="C00000"/>
          <w:sz w:val="28"/>
          <w:szCs w:val="28"/>
          <w:rtl/>
        </w:rPr>
        <w:t>فَلَا يَرَى بَعْضُهُمْ بَعْضًا</w:t>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وهذا من زيادة</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النعيم، وفيه إبعادٌ عن أسباب</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الغيرة بين الزوجات، فلا مجال</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ل</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ك</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د</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ر</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الع</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يش</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وتنغيص</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ه كما في الدنيا.</w:t>
      </w:r>
    </w:p>
  </w:footnote>
  <w:footnote w:id="22">
    <w:p w14:paraId="5A119697" w14:textId="606F60C3" w:rsidR="004D5EAB" w:rsidRPr="00A11B4D" w:rsidRDefault="004D5EAB">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حادي الأرواح</w:t>
      </w:r>
      <w:r w:rsidR="002F3F10" w:rsidRPr="00A11B4D">
        <w:rPr>
          <w:rFonts w:ascii="Lotus Linotype" w:hAnsi="Lotus Linotype" w:cs="Lotus Linotype" w:hint="cs"/>
          <w:b w:val="0"/>
          <w:bCs w:val="0"/>
          <w:sz w:val="28"/>
          <w:szCs w:val="28"/>
          <w:rtl/>
        </w:rPr>
        <w:t xml:space="preserve"> إلى بلاد الأفراح</w:t>
      </w:r>
      <w:r w:rsidRPr="00A11B4D">
        <w:rPr>
          <w:rFonts w:ascii="Lotus Linotype" w:hAnsi="Lotus Linotype" w:cs="Lotus Linotype"/>
          <w:b w:val="0"/>
          <w:bCs w:val="0"/>
          <w:sz w:val="28"/>
          <w:szCs w:val="28"/>
          <w:rtl/>
        </w:rPr>
        <w:t xml:space="preserve"> (210).</w:t>
      </w:r>
    </w:p>
  </w:footnote>
  <w:footnote w:id="23">
    <w:p w14:paraId="614F749B" w14:textId="7AD4F2B2" w:rsidR="007061AC" w:rsidRPr="00A11B4D" w:rsidRDefault="007061A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روضة المحبين (244).</w:t>
      </w:r>
      <w:r w:rsidR="00A3266E" w:rsidRPr="00A11B4D">
        <w:rPr>
          <w:rFonts w:ascii="Lotus Linotype" w:hAnsi="Lotus Linotype" w:cs="Lotus Linotype"/>
          <w:b w:val="0"/>
          <w:bCs w:val="0"/>
          <w:sz w:val="28"/>
          <w:szCs w:val="28"/>
          <w:rtl/>
        </w:rPr>
        <w:t xml:space="preserve"> قال ابن عاشور: (</w:t>
      </w:r>
      <w:r w:rsidR="00A3266E" w:rsidRPr="00A11B4D">
        <w:rPr>
          <w:rFonts w:ascii="Lotus Linotype" w:hAnsi="Lotus Linotype" w:cs="Lotus Linotype"/>
          <w:sz w:val="28"/>
          <w:szCs w:val="28"/>
          <w:rtl/>
        </w:rPr>
        <w:t>الطَّرَفُ: العَيْنُ، وهُوَ مُفْرَدٌ لَا جَمْعَ لَهُ مِنْ لَفْظِهِ؛ فالطَّرْفُ هُنَا الأَعْيُنُ، أي قاصِرَاتُ الأَعْيُن).</w:t>
      </w:r>
      <w:r w:rsidR="00A3266E" w:rsidRPr="00A11B4D">
        <w:rPr>
          <w:rFonts w:ascii="Lotus Linotype" w:hAnsi="Lotus Linotype" w:cs="Lotus Linotype"/>
          <w:b w:val="0"/>
          <w:bCs w:val="0"/>
          <w:sz w:val="28"/>
          <w:szCs w:val="28"/>
          <w:rtl/>
        </w:rPr>
        <w:t xml:space="preserve"> التحرير والتنوير (23/114). باختصار</w:t>
      </w:r>
      <w:r w:rsidR="00D16F0E" w:rsidRPr="00A11B4D">
        <w:rPr>
          <w:rFonts w:ascii="Lotus Linotype" w:hAnsi="Lotus Linotype" w:cs="Lotus Linotype"/>
          <w:b w:val="0"/>
          <w:bCs w:val="0"/>
          <w:sz w:val="28"/>
          <w:szCs w:val="28"/>
          <w:rtl/>
        </w:rPr>
        <w:t>. وقال ابن عثيمين: (﴿</w:t>
      </w:r>
      <w:r w:rsidR="00D16F0E" w:rsidRPr="00A11B4D">
        <w:rPr>
          <w:rFonts w:ascii="Lotus Linotype" w:hAnsi="Lotus Linotype" w:cs="Lotus Linotype"/>
          <w:color w:val="C00000"/>
          <w:sz w:val="28"/>
          <w:szCs w:val="28"/>
          <w:rtl/>
        </w:rPr>
        <w:t>قاصرات الطرف</w:t>
      </w:r>
      <w:r w:rsidR="00D16F0E" w:rsidRPr="00A11B4D">
        <w:rPr>
          <w:rFonts w:ascii="Lotus Linotype" w:hAnsi="Lotus Linotype" w:cs="Lotus Linotype"/>
          <w:sz w:val="28"/>
          <w:szCs w:val="28"/>
          <w:rtl/>
        </w:rPr>
        <w:t>﴾: يعني أنها تقصر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 xml:space="preserve"> نظر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ها على زوج</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ها فلا تريد</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 xml:space="preserve"> غير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ه، والوجه الآخر: أنها تقصر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 xml:space="preserve"> ط</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ف</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 xml:space="preserve"> زوج</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ها عليها فلا يريد</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 xml:space="preserve"> غير</w:t>
      </w:r>
      <w:r w:rsidR="0016008A" w:rsidRPr="00A11B4D">
        <w:rPr>
          <w:rFonts w:ascii="Lotus Linotype" w:hAnsi="Lotus Linotype" w:cs="Lotus Linotype" w:hint="cs"/>
          <w:sz w:val="28"/>
          <w:szCs w:val="28"/>
          <w:rtl/>
        </w:rPr>
        <w:t>َ</w:t>
      </w:r>
      <w:r w:rsidR="00D16F0E" w:rsidRPr="00A11B4D">
        <w:rPr>
          <w:rFonts w:ascii="Lotus Linotype" w:hAnsi="Lotus Linotype" w:cs="Lotus Linotype"/>
          <w:sz w:val="28"/>
          <w:szCs w:val="28"/>
          <w:rtl/>
        </w:rPr>
        <w:t>ها)</w:t>
      </w:r>
      <w:r w:rsidR="00D16F0E" w:rsidRPr="00A11B4D">
        <w:rPr>
          <w:rFonts w:ascii="Lotus Linotype" w:hAnsi="Lotus Linotype" w:cs="Lotus Linotype"/>
          <w:b w:val="0"/>
          <w:bCs w:val="0"/>
          <w:sz w:val="28"/>
          <w:szCs w:val="28"/>
          <w:rtl/>
        </w:rPr>
        <w:t>. تفسير سورة الحجرات والحديد (320). باختصار</w:t>
      </w:r>
    </w:p>
  </w:footnote>
  <w:footnote w:id="24">
    <w:p w14:paraId="627FB928" w14:textId="124358A2" w:rsidR="00CB11D3" w:rsidRPr="00A11B4D" w:rsidRDefault="00CB11D3">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2F3F10" w:rsidRPr="00A11B4D">
        <w:rPr>
          <w:rFonts w:ascii="Lotus Linotype" w:hAnsi="Lotus Linotype" w:cs="Lotus Linotype" w:hint="cs"/>
          <w:b w:val="0"/>
          <w:bCs w:val="0"/>
          <w:sz w:val="28"/>
          <w:szCs w:val="28"/>
          <w:rtl/>
        </w:rPr>
        <w:t xml:space="preserve">انظر: تفسير </w:t>
      </w:r>
      <w:r w:rsidRPr="00A11B4D">
        <w:rPr>
          <w:rFonts w:ascii="Lotus Linotype" w:hAnsi="Lotus Linotype" w:cs="Lotus Linotype"/>
          <w:b w:val="0"/>
          <w:bCs w:val="0"/>
          <w:sz w:val="28"/>
          <w:szCs w:val="28"/>
          <w:rtl/>
        </w:rPr>
        <w:t>ابن كثير</w:t>
      </w:r>
      <w:r w:rsidR="00760474" w:rsidRPr="00A11B4D">
        <w:rPr>
          <w:rFonts w:ascii="Lotus Linotype" w:hAnsi="Lotus Linotype" w:cs="Lotus Linotype"/>
          <w:b w:val="0"/>
          <w:bCs w:val="0"/>
          <w:sz w:val="28"/>
          <w:szCs w:val="28"/>
          <w:rtl/>
        </w:rPr>
        <w:t>. قال البغوي: (</w:t>
      </w:r>
      <w:r w:rsidR="00760474" w:rsidRPr="00A11B4D">
        <w:rPr>
          <w:rFonts w:ascii="Lotus Linotype" w:hAnsi="Lotus Linotype" w:cs="Lotus Linotype"/>
          <w:sz w:val="28"/>
          <w:szCs w:val="28"/>
          <w:rtl/>
        </w:rPr>
        <w:t>قَصَرْنَ أَعْيُنَهُنَّ على أزواجِهِنَّ: لا يَنْظُرْنَ إلى غيرِهم، ولا يُرِدْنَ غيرَهُم</w:t>
      </w:r>
      <w:r w:rsidR="00760474" w:rsidRPr="00A11B4D">
        <w:rPr>
          <w:rFonts w:ascii="Lotus Linotype" w:hAnsi="Lotus Linotype" w:cs="Lotus Linotype"/>
          <w:b w:val="0"/>
          <w:bCs w:val="0"/>
          <w:sz w:val="28"/>
          <w:szCs w:val="28"/>
          <w:rtl/>
        </w:rPr>
        <w:t>). تفسير البغوي (7/40، 453).</w:t>
      </w:r>
    </w:p>
  </w:footnote>
  <w:footnote w:id="25">
    <w:p w14:paraId="3D565DF3" w14:textId="23938BE1" w:rsidR="001973AE" w:rsidRPr="00A11B4D" w:rsidRDefault="001973AE">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نظم الدرر، البقاعي (19/184).</w:t>
      </w:r>
      <w:r w:rsidR="00291435" w:rsidRPr="00A11B4D">
        <w:rPr>
          <w:sz w:val="28"/>
          <w:szCs w:val="28"/>
          <w:rtl/>
        </w:rPr>
        <w:t xml:space="preserve"> </w:t>
      </w:r>
      <w:r w:rsidR="00291435" w:rsidRPr="00A11B4D">
        <w:rPr>
          <w:rFonts w:ascii="Lotus Linotype" w:hAnsi="Lotus Linotype" w:cs="Lotus Linotype"/>
          <w:b w:val="0"/>
          <w:bCs w:val="0"/>
          <w:sz w:val="28"/>
          <w:szCs w:val="28"/>
          <w:rtl/>
        </w:rPr>
        <w:t>يقول السعدي: (</w:t>
      </w:r>
      <w:r w:rsidR="00291435" w:rsidRPr="00A11B4D">
        <w:rPr>
          <w:rFonts w:ascii="Lotus Linotype" w:hAnsi="Lotus Linotype" w:cs="Lotus Linotype"/>
          <w:sz w:val="28"/>
          <w:szCs w:val="28"/>
          <w:rtl/>
        </w:rPr>
        <w:t>وهذا يدل على جمالِ الرجالِ والنساءِ في الجنة، ومحبةِ بعضهم بعضًا، وشدَّةِ عِفَّتِهم</w:t>
      </w:r>
      <w:r w:rsidR="00291435" w:rsidRPr="00A11B4D">
        <w:rPr>
          <w:rFonts w:ascii="Lotus Linotype" w:hAnsi="Lotus Linotype" w:cs="Lotus Linotype"/>
          <w:b w:val="0"/>
          <w:bCs w:val="0"/>
          <w:sz w:val="28"/>
          <w:szCs w:val="28"/>
          <w:rtl/>
        </w:rPr>
        <w:t>). تفسير السعدي (702). باختصار</w:t>
      </w:r>
    </w:p>
  </w:footnote>
  <w:footnote w:id="26">
    <w:p w14:paraId="47D4790B" w14:textId="2CF87DBE" w:rsidR="006A5442" w:rsidRPr="00A11B4D" w:rsidRDefault="006A5442">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الترمذي (1174)، وصححه الألباني في صحيح الترمذي.</w:t>
      </w:r>
    </w:p>
  </w:footnote>
  <w:footnote w:id="27">
    <w:p w14:paraId="664DF3F8" w14:textId="6466E21A" w:rsidR="00156C8D" w:rsidRPr="00A11B4D" w:rsidRDefault="00156C8D">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مسلم (188).</w:t>
      </w:r>
    </w:p>
  </w:footnote>
  <w:footnote w:id="28">
    <w:p w14:paraId="04358E60" w14:textId="4D8D9A73" w:rsidR="00AB1B1B" w:rsidRPr="00A11B4D" w:rsidRDefault="00AB1B1B">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الطبراني في الأوسط (</w:t>
      </w:r>
      <w:r w:rsidR="0016008A" w:rsidRPr="00A11B4D">
        <w:rPr>
          <w:rFonts w:ascii="Lotus Linotype" w:hAnsi="Lotus Linotype" w:cs="Lotus Linotype"/>
          <w:b w:val="0"/>
          <w:bCs w:val="0"/>
          <w:sz w:val="28"/>
          <w:szCs w:val="28"/>
          <w:rtl/>
        </w:rPr>
        <w:t>4917</w:t>
      </w:r>
      <w:r w:rsidRPr="00A11B4D">
        <w:rPr>
          <w:rFonts w:ascii="Lotus Linotype" w:hAnsi="Lotus Linotype" w:cs="Lotus Linotype"/>
          <w:b w:val="0"/>
          <w:bCs w:val="0"/>
          <w:sz w:val="28"/>
          <w:szCs w:val="28"/>
          <w:rtl/>
        </w:rPr>
        <w:t>)، وصححه الألباني في صحيح الجامع (1561).</w:t>
      </w:r>
    </w:p>
  </w:footnote>
  <w:footnote w:id="29">
    <w:p w14:paraId="482A6334" w14:textId="44D4EDA8" w:rsidR="00AB1B1B" w:rsidRPr="00A11B4D" w:rsidRDefault="00AB1B1B">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أبو نعيم في صفة الجنة (432)، وصححه الألباني في صحيح الجامع (1602).</w:t>
      </w:r>
    </w:p>
  </w:footnote>
  <w:footnote w:id="30">
    <w:p w14:paraId="746EB743" w14:textId="3CC23A83" w:rsidR="001D16F7" w:rsidRPr="00A11B4D" w:rsidRDefault="001D16F7">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7C5FA0" w:rsidRPr="00A11B4D">
        <w:rPr>
          <w:rFonts w:ascii="Lotus Linotype" w:hAnsi="Lotus Linotype" w:cs="Lotus Linotype"/>
          <w:b w:val="0"/>
          <w:bCs w:val="0"/>
          <w:sz w:val="28"/>
          <w:szCs w:val="28"/>
          <w:rtl/>
        </w:rPr>
        <w:t>الاستقامة، ابن تيمية (</w:t>
      </w:r>
      <w:r w:rsidR="007C5FA0" w:rsidRPr="00A11B4D">
        <w:rPr>
          <w:rFonts w:ascii="Lotus Linotype" w:hAnsi="Lotus Linotype" w:cs="Lotus Linotype" w:hint="cs"/>
          <w:b w:val="0"/>
          <w:bCs w:val="0"/>
          <w:sz w:val="28"/>
          <w:szCs w:val="28"/>
          <w:rtl/>
        </w:rPr>
        <w:t>1/419</w:t>
      </w:r>
      <w:r w:rsidR="007C5FA0" w:rsidRPr="00A11B4D">
        <w:rPr>
          <w:rFonts w:ascii="Lotus Linotype" w:hAnsi="Lotus Linotype" w:cs="Lotus Linotype"/>
          <w:b w:val="0"/>
          <w:bCs w:val="0"/>
          <w:sz w:val="28"/>
          <w:szCs w:val="28"/>
          <w:rtl/>
        </w:rPr>
        <w:t>).</w:t>
      </w:r>
      <w:r w:rsidR="007C5FA0" w:rsidRPr="00A11B4D">
        <w:rPr>
          <w:rFonts w:ascii="Lotus Linotype" w:hAnsi="Lotus Linotype" w:cs="Lotus Linotype" w:hint="cs"/>
          <w:b w:val="0"/>
          <w:bCs w:val="0"/>
          <w:sz w:val="28"/>
          <w:szCs w:val="28"/>
          <w:rtl/>
        </w:rPr>
        <w:t xml:space="preserve"> بتصرف</w:t>
      </w:r>
    </w:p>
  </w:footnote>
  <w:footnote w:id="31">
    <w:p w14:paraId="1C39234D" w14:textId="516AEC14" w:rsidR="00133924" w:rsidRPr="00A11B4D" w:rsidRDefault="006223C9" w:rsidP="00B45B93">
      <w:pPr>
        <w:rPr>
          <w:rFonts w:ascii="Lotus Linotype" w:hAnsi="Lotus Linotype" w:cs="Lotus Linotype"/>
          <w:sz w:val="28"/>
          <w:szCs w:val="28"/>
          <w:rtl/>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زاد المسير (4/223). </w:t>
      </w:r>
      <w:r w:rsidRPr="00A11B4D">
        <w:rPr>
          <w:rFonts w:ascii="Lotus Linotype" w:hAnsi="Lotus Linotype" w:cs="Lotus Linotype"/>
          <w:b/>
          <w:bCs/>
          <w:sz w:val="28"/>
          <w:szCs w:val="28"/>
          <w:rtl/>
        </w:rPr>
        <w:t>وقِيلَ:</w:t>
      </w:r>
      <w:r w:rsidRPr="00A11B4D">
        <w:rPr>
          <w:rFonts w:ascii="Lotus Linotype" w:hAnsi="Lotus Linotype" w:cs="Lotus Linotype"/>
          <w:sz w:val="28"/>
          <w:szCs w:val="28"/>
          <w:rtl/>
        </w:rPr>
        <w:t xml:space="preserve"> المُرَادُ نِسَاءُ بَنِي آدَمَ، أَيْ خَلَقْنَاهُنَّ خَلْقًا جَدِيدًا وهُوَ الإعَادَةُ</w:t>
      </w:r>
      <w:r w:rsidR="00133924" w:rsidRPr="00A11B4D">
        <w:rPr>
          <w:rFonts w:ascii="Lotus Linotype" w:hAnsi="Lotus Linotype" w:cs="Lotus Linotype" w:hint="cs"/>
          <w:sz w:val="28"/>
          <w:szCs w:val="28"/>
          <w:rtl/>
        </w:rPr>
        <w:t>:</w:t>
      </w:r>
      <w:r w:rsidRPr="00A11B4D">
        <w:rPr>
          <w:rFonts w:ascii="Lotus Linotype" w:hAnsi="Lotus Linotype" w:cs="Lotus Linotype"/>
          <w:sz w:val="28"/>
          <w:szCs w:val="28"/>
          <w:rtl/>
        </w:rPr>
        <w:t xml:space="preserve"> أي أَعَدْنَاهُنَّ إلى حالِ الشبابِ وكمالِ الجمالِ؛ </w:t>
      </w:r>
      <w:r w:rsidRPr="00A11B4D">
        <w:rPr>
          <w:rFonts w:ascii="Lotus Linotype" w:hAnsi="Lotus Linotype" w:cs="Lotus Linotype"/>
          <w:b/>
          <w:bCs/>
          <w:sz w:val="28"/>
          <w:szCs w:val="28"/>
          <w:rtl/>
        </w:rPr>
        <w:t>والصواب</w:t>
      </w:r>
      <w:r w:rsidR="002F3F10" w:rsidRPr="00A11B4D">
        <w:rPr>
          <w:rFonts w:ascii="Lotus Linotype" w:hAnsi="Lotus Linotype" w:cs="Lotus Linotype" w:hint="cs"/>
          <w:b/>
          <w:bCs/>
          <w:sz w:val="28"/>
          <w:szCs w:val="28"/>
          <w:rtl/>
        </w:rPr>
        <w:t>ُ</w:t>
      </w:r>
      <w:r w:rsidRPr="00A11B4D">
        <w:rPr>
          <w:rFonts w:ascii="Lotus Linotype" w:hAnsi="Lotus Linotype" w:cs="Lotus Linotype"/>
          <w:b/>
          <w:bCs/>
          <w:sz w:val="28"/>
          <w:szCs w:val="28"/>
          <w:rtl/>
        </w:rPr>
        <w:t xml:space="preserve"> أن يقال</w:t>
      </w:r>
      <w:r w:rsidRPr="00A11B4D">
        <w:rPr>
          <w:rFonts w:ascii="Lotus Linotype" w:hAnsi="Lotus Linotype" w:cs="Lotus Linotype"/>
          <w:sz w:val="28"/>
          <w:szCs w:val="28"/>
          <w:rtl/>
        </w:rPr>
        <w:t>: إن</w:t>
      </w:r>
      <w:r w:rsidR="0016008A" w:rsidRPr="00A11B4D">
        <w:rPr>
          <w:rFonts w:ascii="Lotus Linotype" w:hAnsi="Lotus Linotype" w:cs="Lotus Linotype" w:hint="cs"/>
          <w:sz w:val="28"/>
          <w:szCs w:val="28"/>
          <w:rtl/>
        </w:rPr>
        <w:t>َّ</w:t>
      </w:r>
      <w:r w:rsidRPr="00A11B4D">
        <w:rPr>
          <w:rFonts w:ascii="Lotus Linotype" w:hAnsi="Lotus Linotype" w:cs="Lotus Linotype"/>
          <w:sz w:val="28"/>
          <w:szCs w:val="28"/>
          <w:rtl/>
        </w:rPr>
        <w:t xml:space="preserve"> الإنشاء</w:t>
      </w:r>
      <w:r w:rsidR="002F3F10" w:rsidRPr="00A11B4D">
        <w:rPr>
          <w:rFonts w:ascii="Lotus Linotype" w:hAnsi="Lotus Linotype" w:cs="Lotus Linotype" w:hint="cs"/>
          <w:sz w:val="28"/>
          <w:szCs w:val="28"/>
          <w:rtl/>
        </w:rPr>
        <w:t>َ</w:t>
      </w:r>
      <w:r w:rsidRPr="00A11B4D">
        <w:rPr>
          <w:rFonts w:ascii="Lotus Linotype" w:hAnsi="Lotus Linotype" w:cs="Lotus Linotype"/>
          <w:sz w:val="28"/>
          <w:szCs w:val="28"/>
          <w:rtl/>
        </w:rPr>
        <w:t xml:space="preserve"> عمَّهُنَّ كُلَّهن</w:t>
      </w:r>
      <w:r w:rsidR="00B45B93" w:rsidRPr="00A11B4D">
        <w:rPr>
          <w:rFonts w:ascii="Lotus Linotype" w:hAnsi="Lotus Linotype" w:cs="Lotus Linotype"/>
          <w:sz w:val="28"/>
          <w:szCs w:val="28"/>
          <w:rtl/>
        </w:rPr>
        <w:t xml:space="preserve"> (المؤمنات من</w:t>
      </w:r>
      <w:r w:rsidR="00B45B93" w:rsidRPr="00A11B4D">
        <w:rPr>
          <w:rFonts w:ascii="Lotus Linotype" w:hAnsi="Lotus Linotype" w:cs="Lotus Linotype"/>
          <w:b/>
          <w:bCs/>
          <w:sz w:val="28"/>
          <w:szCs w:val="28"/>
          <w:rtl/>
        </w:rPr>
        <w:t xml:space="preserve"> </w:t>
      </w:r>
      <w:r w:rsidR="00B45B93" w:rsidRPr="00A11B4D">
        <w:rPr>
          <w:rFonts w:ascii="Lotus Linotype" w:hAnsi="Lotus Linotype" w:cs="Lotus Linotype"/>
          <w:sz w:val="28"/>
          <w:szCs w:val="28"/>
          <w:rtl/>
        </w:rPr>
        <w:t>نِسَاءُ بَنِي آدَمَ، والحُور العين):</w:t>
      </w:r>
    </w:p>
    <w:p w14:paraId="6C6EB5DA" w14:textId="570BFE30" w:rsidR="0016008A" w:rsidRPr="00A11B4D" w:rsidRDefault="00B45B93" w:rsidP="00B45B93">
      <w:pPr>
        <w:rPr>
          <w:rFonts w:ascii="Lotus Linotype" w:hAnsi="Lotus Linotype" w:cs="Lotus Linotype"/>
          <w:sz w:val="28"/>
          <w:szCs w:val="28"/>
          <w:rtl/>
        </w:rPr>
      </w:pPr>
      <w:r w:rsidRPr="00A11B4D">
        <w:rPr>
          <w:rFonts w:ascii="Lotus Linotype" w:hAnsi="Lotus Linotype" w:cs="Lotus Linotype"/>
          <w:sz w:val="28"/>
          <w:szCs w:val="28"/>
          <w:rtl/>
        </w:rPr>
        <w:t>1-</w:t>
      </w:r>
      <w:r w:rsidR="006223C9" w:rsidRPr="00A11B4D">
        <w:rPr>
          <w:rFonts w:ascii="Lotus Linotype" w:hAnsi="Lotus Linotype" w:cs="Lotus Linotype"/>
          <w:b/>
          <w:bCs/>
          <w:sz w:val="28"/>
          <w:szCs w:val="28"/>
          <w:rtl/>
        </w:rPr>
        <w:t>فالحُور</w:t>
      </w:r>
      <w:r w:rsidR="006223C9" w:rsidRPr="00A11B4D">
        <w:rPr>
          <w:rFonts w:ascii="Lotus Linotype" w:hAnsi="Lotus Linotype" w:cs="Lotus Linotype"/>
          <w:sz w:val="28"/>
          <w:szCs w:val="28"/>
          <w:rtl/>
        </w:rPr>
        <w:t xml:space="preserve"> أُن</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ش</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ئ</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ن</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 xml:space="preserve"> ابتداءً، </w:t>
      </w:r>
      <w:r w:rsidRPr="00A11B4D">
        <w:rPr>
          <w:rFonts w:ascii="Lotus Linotype" w:hAnsi="Lotus Linotype" w:cs="Lotus Linotype"/>
          <w:sz w:val="28"/>
          <w:szCs w:val="28"/>
          <w:rtl/>
        </w:rPr>
        <w:t>2-</w:t>
      </w:r>
      <w:r w:rsidR="006223C9" w:rsidRPr="00A11B4D">
        <w:rPr>
          <w:rFonts w:ascii="Lotus Linotype" w:hAnsi="Lotus Linotype" w:cs="Lotus Linotype"/>
          <w:b/>
          <w:bCs/>
          <w:sz w:val="28"/>
          <w:szCs w:val="28"/>
          <w:rtl/>
        </w:rPr>
        <w:t>والمؤمنات</w:t>
      </w:r>
      <w:r w:rsidRPr="00A11B4D">
        <w:rPr>
          <w:rFonts w:ascii="Lotus Linotype" w:hAnsi="Lotus Linotype" w:cs="Lotus Linotype"/>
          <w:b/>
          <w:bCs/>
          <w:sz w:val="28"/>
          <w:szCs w:val="28"/>
          <w:rtl/>
        </w:rPr>
        <w:t>ُ</w:t>
      </w:r>
      <w:r w:rsidR="006223C9" w:rsidRPr="00A11B4D">
        <w:rPr>
          <w:rFonts w:ascii="Lotus Linotype" w:hAnsi="Lotus Linotype" w:cs="Lotus Linotype"/>
          <w:sz w:val="28"/>
          <w:szCs w:val="28"/>
          <w:rtl/>
        </w:rPr>
        <w:t xml:space="preserve"> أُن</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ش</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ئ</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ن</w:t>
      </w:r>
      <w:r w:rsidR="0016008A" w:rsidRPr="00A11B4D">
        <w:rPr>
          <w:rFonts w:ascii="Lotus Linotype" w:hAnsi="Lotus Linotype" w:cs="Lotus Linotype" w:hint="cs"/>
          <w:sz w:val="28"/>
          <w:szCs w:val="28"/>
          <w:rtl/>
        </w:rPr>
        <w:t>َ</w:t>
      </w:r>
      <w:r w:rsidR="006223C9" w:rsidRPr="00A11B4D">
        <w:rPr>
          <w:rFonts w:ascii="Lotus Linotype" w:hAnsi="Lotus Linotype" w:cs="Lotus Linotype"/>
          <w:sz w:val="28"/>
          <w:szCs w:val="28"/>
          <w:rtl/>
        </w:rPr>
        <w:t xml:space="preserve"> بالإعادة وتغيير الصفات. </w:t>
      </w:r>
    </w:p>
    <w:p w14:paraId="711EC063" w14:textId="484A7B73" w:rsidR="006223C9" w:rsidRPr="00A11B4D" w:rsidRDefault="006223C9" w:rsidP="00B45B93">
      <w:pPr>
        <w:rPr>
          <w:rFonts w:ascii="Lotus Linotype" w:hAnsi="Lotus Linotype" w:cs="Lotus Linotype"/>
          <w:sz w:val="28"/>
          <w:szCs w:val="28"/>
        </w:rPr>
      </w:pPr>
      <w:r w:rsidRPr="00A11B4D">
        <w:rPr>
          <w:rFonts w:ascii="Lotus Linotype" w:hAnsi="Lotus Linotype" w:cs="Lotus Linotype"/>
          <w:sz w:val="28"/>
          <w:szCs w:val="28"/>
          <w:rtl/>
        </w:rPr>
        <w:t>انظر: تفسير القرطبي (17/210)، زاد المسير، ابن الجوزي (4/223).</w:t>
      </w:r>
    </w:p>
  </w:footnote>
  <w:footnote w:id="32">
    <w:p w14:paraId="75AC944E" w14:textId="77777777" w:rsidR="003E72C2" w:rsidRPr="00A11B4D" w:rsidRDefault="003E72C2" w:rsidP="003E72C2">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البخاري (3073)، ومسلم (2834).</w:t>
      </w:r>
    </w:p>
  </w:footnote>
  <w:footnote w:id="33">
    <w:p w14:paraId="7AFC798C" w14:textId="62461BAC" w:rsidR="003E72C2" w:rsidRPr="00A11B4D" w:rsidRDefault="003E72C2" w:rsidP="003E72C2">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مرقاة المفاتيح، </w:t>
      </w:r>
      <w:proofErr w:type="gramStart"/>
      <w:r w:rsidRPr="00A11B4D">
        <w:rPr>
          <w:rFonts w:ascii="Lotus Linotype" w:hAnsi="Lotus Linotype" w:cs="Lotus Linotype"/>
          <w:b w:val="0"/>
          <w:bCs w:val="0"/>
          <w:sz w:val="28"/>
          <w:szCs w:val="28"/>
          <w:rtl/>
        </w:rPr>
        <w:t>علي</w:t>
      </w:r>
      <w:proofErr w:type="gramEnd"/>
      <w:r w:rsidRPr="00A11B4D">
        <w:rPr>
          <w:rFonts w:ascii="Lotus Linotype" w:hAnsi="Lotus Linotype" w:cs="Lotus Linotype"/>
          <w:b w:val="0"/>
          <w:bCs w:val="0"/>
          <w:sz w:val="28"/>
          <w:szCs w:val="28"/>
          <w:rtl/>
        </w:rPr>
        <w:t xml:space="preserve"> القاري (9/3581)</w:t>
      </w:r>
    </w:p>
  </w:footnote>
  <w:footnote w:id="34">
    <w:p w14:paraId="1061DFB1" w14:textId="77777777" w:rsidR="003E72C2" w:rsidRPr="00A11B4D" w:rsidRDefault="003E72C2" w:rsidP="003E72C2">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الترمذي (1663)، وصححه الألباني في صحيح الترمذي.</w:t>
      </w:r>
    </w:p>
  </w:footnote>
  <w:footnote w:id="35">
    <w:p w14:paraId="380DFE85" w14:textId="77777777" w:rsidR="00937F34" w:rsidRPr="00A11B4D" w:rsidRDefault="00937F34" w:rsidP="00937F34">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البخاري (3073)، ومسلم (2834).</w:t>
      </w:r>
    </w:p>
  </w:footnote>
  <w:footnote w:id="36">
    <w:p w14:paraId="41515E76" w14:textId="552C2AD1" w:rsidR="00125D0C" w:rsidRPr="00A11B4D" w:rsidRDefault="00125D0C">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مرقاة المفاتيح، </w:t>
      </w:r>
      <w:proofErr w:type="gramStart"/>
      <w:r w:rsidRPr="00A11B4D">
        <w:rPr>
          <w:rFonts w:ascii="Lotus Linotype" w:hAnsi="Lotus Linotype" w:cs="Lotus Linotype"/>
          <w:b w:val="0"/>
          <w:bCs w:val="0"/>
          <w:sz w:val="28"/>
          <w:szCs w:val="28"/>
          <w:rtl/>
        </w:rPr>
        <w:t>علي</w:t>
      </w:r>
      <w:proofErr w:type="gramEnd"/>
      <w:r w:rsidRPr="00A11B4D">
        <w:rPr>
          <w:rFonts w:ascii="Lotus Linotype" w:hAnsi="Lotus Linotype" w:cs="Lotus Linotype"/>
          <w:b w:val="0"/>
          <w:bCs w:val="0"/>
          <w:sz w:val="28"/>
          <w:szCs w:val="28"/>
          <w:rtl/>
        </w:rPr>
        <w:t xml:space="preserve"> القاري (9/3581)</w:t>
      </w:r>
    </w:p>
  </w:footnote>
  <w:footnote w:id="37">
    <w:p w14:paraId="664300C4" w14:textId="1B852889" w:rsidR="00A22CEE" w:rsidRPr="00A11B4D" w:rsidRDefault="00A22CEE">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حادي الأرواح</w:t>
      </w:r>
      <w:r w:rsidR="002F3F10" w:rsidRPr="00A11B4D">
        <w:rPr>
          <w:rFonts w:ascii="Lotus Linotype" w:hAnsi="Lotus Linotype" w:cs="Lotus Linotype" w:hint="cs"/>
          <w:b w:val="0"/>
          <w:bCs w:val="0"/>
          <w:sz w:val="28"/>
          <w:szCs w:val="28"/>
          <w:rtl/>
        </w:rPr>
        <w:t xml:space="preserve"> إلى بلاد الأفراح</w:t>
      </w:r>
      <w:r w:rsidRPr="00A11B4D">
        <w:rPr>
          <w:rFonts w:ascii="Lotus Linotype" w:hAnsi="Lotus Linotype" w:cs="Lotus Linotype"/>
          <w:b w:val="0"/>
          <w:bCs w:val="0"/>
          <w:sz w:val="28"/>
          <w:szCs w:val="28"/>
          <w:rtl/>
        </w:rPr>
        <w:t>، ابن القيم (218). بتصرف</w:t>
      </w:r>
    </w:p>
  </w:footnote>
  <w:footnote w:id="38">
    <w:p w14:paraId="6CA21CD0" w14:textId="14A47701" w:rsidR="00C72193" w:rsidRPr="00A11B4D" w:rsidRDefault="00C72193">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رواه البخاري (2643).</w:t>
      </w:r>
    </w:p>
  </w:footnote>
  <w:footnote w:id="39">
    <w:p w14:paraId="060F69CB" w14:textId="160262B6" w:rsidR="00CD5DE4" w:rsidRPr="00A11B4D" w:rsidRDefault="00CD5DE4">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2F3F10" w:rsidRPr="00A11B4D">
        <w:rPr>
          <w:rFonts w:ascii="Lotus Linotype" w:hAnsi="Lotus Linotype" w:cs="Lotus Linotype" w:hint="cs"/>
          <w:b w:val="0"/>
          <w:bCs w:val="0"/>
          <w:sz w:val="28"/>
          <w:szCs w:val="28"/>
          <w:rtl/>
        </w:rPr>
        <w:t xml:space="preserve">قوله </w:t>
      </w:r>
      <w:r w:rsidR="002F3F10" w:rsidRPr="00A11B4D">
        <w:rPr>
          <w:rFonts w:ascii="Lotus Linotype" w:hAnsi="Lotus Linotype" w:cs="Lotus Linotype" w:hint="cs"/>
          <w:b w:val="0"/>
          <w:bCs w:val="0"/>
          <w:sz w:val="28"/>
          <w:szCs w:val="28"/>
        </w:rPr>
        <w:sym w:font="AGA Arabesque" w:char="F055"/>
      </w:r>
      <w:r w:rsidR="002F3F10" w:rsidRPr="00A11B4D">
        <w:rPr>
          <w:rFonts w:ascii="Lotus Linotype" w:hAnsi="Lotus Linotype" w:cs="Lotus Linotype" w:hint="cs"/>
          <w:b w:val="0"/>
          <w:bCs w:val="0"/>
          <w:sz w:val="28"/>
          <w:szCs w:val="28"/>
          <w:rtl/>
        </w:rPr>
        <w:t xml:space="preserve">: </w:t>
      </w:r>
      <w:r w:rsidR="00123877" w:rsidRPr="00A11B4D">
        <w:rPr>
          <w:rFonts w:ascii="Lotus Linotype" w:hAnsi="Lotus Linotype" w:cs="Lotus Linotype"/>
          <w:b w:val="0"/>
          <w:bCs w:val="0"/>
          <w:sz w:val="28"/>
          <w:szCs w:val="28"/>
          <w:rtl/>
        </w:rPr>
        <w:t>﴿</w:t>
      </w:r>
      <w:r w:rsidRPr="00A11B4D">
        <w:rPr>
          <w:rFonts w:ascii="Lotus Linotype" w:hAnsi="Lotus Linotype" w:cs="Lotus Linotype"/>
          <w:color w:val="C00000"/>
          <w:sz w:val="28"/>
          <w:szCs w:val="28"/>
          <w:rtl/>
        </w:rPr>
        <w:t>مُطَهَّرَةٌ</w:t>
      </w:r>
      <w:r w:rsidR="00123877" w:rsidRPr="00A11B4D">
        <w:rPr>
          <w:rFonts w:ascii="Lotus Linotype" w:hAnsi="Lotus Linotype" w:cs="Lotus Linotype"/>
          <w:b w:val="0"/>
          <w:bCs w:val="0"/>
          <w:sz w:val="28"/>
          <w:szCs w:val="28"/>
          <w:rtl/>
        </w:rPr>
        <w:t>﴾</w:t>
      </w:r>
      <w:r w:rsidR="00B45B93"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أ</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ب</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ل</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غ</w:t>
      </w:r>
      <w:r w:rsidR="002F3F10" w:rsidRPr="00A11B4D">
        <w:rPr>
          <w:rFonts w:ascii="Lotus Linotype" w:hAnsi="Lotus Linotype" w:cs="Lotus Linotype" w:hint="cs"/>
          <w:b w:val="0"/>
          <w:bCs w:val="0"/>
          <w:sz w:val="28"/>
          <w:szCs w:val="28"/>
          <w:rtl/>
        </w:rPr>
        <w:t>ُ</w:t>
      </w:r>
      <w:r w:rsidRPr="00A11B4D">
        <w:rPr>
          <w:rFonts w:ascii="Lotus Linotype" w:hAnsi="Lotus Linotype" w:cs="Lotus Linotype"/>
          <w:b w:val="0"/>
          <w:bCs w:val="0"/>
          <w:sz w:val="28"/>
          <w:szCs w:val="28"/>
          <w:rtl/>
        </w:rPr>
        <w:t xml:space="preserve"> من طاهرة</w:t>
      </w:r>
      <w:r w:rsidR="00123877" w:rsidRPr="00A11B4D">
        <w:rPr>
          <w:rFonts w:ascii="Lotus Linotype" w:hAnsi="Lotus Linotype" w:cs="Lotus Linotype"/>
          <w:b w:val="0"/>
          <w:bCs w:val="0"/>
          <w:sz w:val="28"/>
          <w:szCs w:val="28"/>
          <w:rtl/>
        </w:rPr>
        <w:t>؛</w:t>
      </w:r>
      <w:r w:rsidRPr="00A11B4D">
        <w:rPr>
          <w:rFonts w:ascii="Lotus Linotype" w:hAnsi="Lotus Linotype" w:cs="Lotus Linotype"/>
          <w:b w:val="0"/>
          <w:bCs w:val="0"/>
          <w:sz w:val="28"/>
          <w:szCs w:val="28"/>
          <w:rtl/>
        </w:rPr>
        <w:t xml:space="preserve"> لأنه للتكثير. </w:t>
      </w:r>
      <w:r w:rsidR="00123877" w:rsidRPr="00A11B4D">
        <w:rPr>
          <w:rFonts w:ascii="Lotus Linotype" w:hAnsi="Lotus Linotype" w:cs="Lotus Linotype"/>
          <w:b w:val="0"/>
          <w:bCs w:val="0"/>
          <w:sz w:val="28"/>
          <w:szCs w:val="28"/>
          <w:rtl/>
        </w:rPr>
        <w:t xml:space="preserve">انظر: </w:t>
      </w:r>
      <w:r w:rsidRPr="00A11B4D">
        <w:rPr>
          <w:rFonts w:ascii="Lotus Linotype" w:hAnsi="Lotus Linotype" w:cs="Lotus Linotype"/>
          <w:b w:val="0"/>
          <w:bCs w:val="0"/>
          <w:sz w:val="28"/>
          <w:szCs w:val="28"/>
          <w:rtl/>
        </w:rPr>
        <w:t>زاد المسير، ابن الجوزي (1/46).</w:t>
      </w:r>
    </w:p>
  </w:footnote>
  <w:footnote w:id="40">
    <w:p w14:paraId="1F6204E0" w14:textId="2E6989E1" w:rsidR="00F7078A" w:rsidRPr="00A11B4D" w:rsidRDefault="00F7078A" w:rsidP="00F7078A">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w:t>
      </w:r>
      <w:r w:rsidR="002E05AA" w:rsidRPr="00A11B4D">
        <w:rPr>
          <w:rFonts w:ascii="Lotus Linotype" w:hAnsi="Lotus Linotype" w:cs="Lotus Linotype"/>
          <w:b w:val="0"/>
          <w:bCs w:val="0"/>
          <w:sz w:val="28"/>
          <w:szCs w:val="28"/>
          <w:rtl/>
        </w:rPr>
        <w:t>تفسير الطبري (1/396)</w:t>
      </w:r>
      <w:r w:rsidR="002F3F10" w:rsidRPr="00A11B4D">
        <w:rPr>
          <w:rFonts w:ascii="Lotus Linotype" w:hAnsi="Lotus Linotype" w:cs="Lotus Linotype" w:hint="cs"/>
          <w:b w:val="0"/>
          <w:bCs w:val="0"/>
          <w:sz w:val="28"/>
          <w:szCs w:val="28"/>
          <w:rtl/>
        </w:rPr>
        <w:t>،</w:t>
      </w:r>
      <w:r w:rsidR="002E05AA" w:rsidRPr="00A11B4D">
        <w:rPr>
          <w:rFonts w:ascii="Lotus Linotype" w:hAnsi="Lotus Linotype" w:cs="Lotus Linotype"/>
          <w:b w:val="0"/>
          <w:bCs w:val="0"/>
          <w:sz w:val="28"/>
          <w:szCs w:val="28"/>
          <w:rtl/>
        </w:rPr>
        <w:t xml:space="preserve"> </w:t>
      </w:r>
      <w:r w:rsidR="002F3F10" w:rsidRPr="00A11B4D">
        <w:rPr>
          <w:rFonts w:ascii="Lotus Linotype" w:hAnsi="Lotus Linotype" w:cs="Lotus Linotype" w:hint="cs"/>
          <w:b w:val="0"/>
          <w:bCs w:val="0"/>
          <w:sz w:val="28"/>
          <w:szCs w:val="28"/>
          <w:rtl/>
        </w:rPr>
        <w:t xml:space="preserve">تفسير </w:t>
      </w:r>
      <w:r w:rsidR="002E05AA" w:rsidRPr="00A11B4D">
        <w:rPr>
          <w:rFonts w:ascii="Lotus Linotype" w:hAnsi="Lotus Linotype" w:cs="Lotus Linotype"/>
          <w:b w:val="0"/>
          <w:bCs w:val="0"/>
          <w:sz w:val="28"/>
          <w:szCs w:val="28"/>
          <w:rtl/>
        </w:rPr>
        <w:t xml:space="preserve">ابن كثير (2/338)، </w:t>
      </w:r>
      <w:r w:rsidRPr="00A11B4D">
        <w:rPr>
          <w:rFonts w:ascii="Lotus Linotype" w:hAnsi="Lotus Linotype" w:cs="Lotus Linotype"/>
          <w:b w:val="0"/>
          <w:bCs w:val="0"/>
          <w:sz w:val="28"/>
          <w:szCs w:val="28"/>
          <w:rtl/>
        </w:rPr>
        <w:t>تفسير السمرقندي (1/36)</w:t>
      </w:r>
      <w:r w:rsidR="002E05AA" w:rsidRPr="00A11B4D">
        <w:rPr>
          <w:rFonts w:ascii="Lotus Linotype" w:hAnsi="Lotus Linotype" w:cs="Lotus Linotype"/>
          <w:b w:val="0"/>
          <w:bCs w:val="0"/>
          <w:sz w:val="28"/>
          <w:szCs w:val="28"/>
          <w:rtl/>
        </w:rPr>
        <w:t xml:space="preserve">. </w:t>
      </w:r>
      <w:r w:rsidR="00123877" w:rsidRPr="00A11B4D">
        <w:rPr>
          <w:rFonts w:ascii="Lotus Linotype" w:hAnsi="Lotus Linotype" w:cs="Lotus Linotype"/>
          <w:b w:val="0"/>
          <w:bCs w:val="0"/>
          <w:sz w:val="28"/>
          <w:szCs w:val="28"/>
          <w:rtl/>
        </w:rPr>
        <w:t>ب</w:t>
      </w:r>
      <w:r w:rsidR="002E05AA" w:rsidRPr="00A11B4D">
        <w:rPr>
          <w:rFonts w:ascii="Lotus Linotype" w:hAnsi="Lotus Linotype" w:cs="Lotus Linotype"/>
          <w:b w:val="0"/>
          <w:bCs w:val="0"/>
          <w:sz w:val="28"/>
          <w:szCs w:val="28"/>
          <w:rtl/>
        </w:rPr>
        <w:t xml:space="preserve">تصرف </w:t>
      </w:r>
    </w:p>
  </w:footnote>
  <w:footnote w:id="41">
    <w:p w14:paraId="57E2BD18" w14:textId="1810DF4A" w:rsidR="00C72193" w:rsidRPr="00A11B4D" w:rsidRDefault="00C72193">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زاد المعاد، ابن القيم (4/251).</w:t>
      </w:r>
    </w:p>
  </w:footnote>
  <w:footnote w:id="42">
    <w:p w14:paraId="6454E7F6" w14:textId="7544E1BC" w:rsidR="004C210B" w:rsidRPr="00A11B4D" w:rsidRDefault="004C210B">
      <w:pPr>
        <w:pStyle w:val="a7"/>
        <w:rPr>
          <w:rFonts w:ascii="Lotus Linotype" w:hAnsi="Lotus Linotype" w:cs="Lotus Linotype"/>
          <w:sz w:val="28"/>
          <w:szCs w:val="28"/>
        </w:rPr>
      </w:pPr>
      <w:r w:rsidRPr="00A11B4D">
        <w:rPr>
          <w:rStyle w:val="a8"/>
          <w:rFonts w:ascii="Lotus Linotype" w:hAnsi="Lotus Linotype" w:cs="Lotus Linotype"/>
          <w:sz w:val="28"/>
          <w:szCs w:val="28"/>
        </w:rPr>
        <w:footnoteRef/>
      </w:r>
      <w:r w:rsidRPr="00A11B4D">
        <w:rPr>
          <w:rFonts w:ascii="Lotus Linotype" w:hAnsi="Lotus Linotype" w:cs="Lotus Linotype"/>
          <w:sz w:val="28"/>
          <w:szCs w:val="28"/>
          <w:rtl/>
        </w:rPr>
        <w:t xml:space="preserve"> </w:t>
      </w:r>
      <w:r w:rsidRPr="00A11B4D">
        <w:rPr>
          <w:rFonts w:ascii="Lotus Linotype" w:hAnsi="Lotus Linotype" w:cs="Lotus Linotype"/>
          <w:b w:val="0"/>
          <w:bCs w:val="0"/>
          <w:sz w:val="28"/>
          <w:szCs w:val="28"/>
          <w:rtl/>
        </w:rPr>
        <w:t>حادي الأرواح</w:t>
      </w:r>
      <w:r w:rsidR="002F3F10" w:rsidRPr="00A11B4D">
        <w:rPr>
          <w:rFonts w:ascii="Lotus Linotype" w:hAnsi="Lotus Linotype" w:cs="Lotus Linotype" w:hint="cs"/>
          <w:b w:val="0"/>
          <w:bCs w:val="0"/>
          <w:sz w:val="28"/>
          <w:szCs w:val="28"/>
          <w:rtl/>
        </w:rPr>
        <w:t xml:space="preserve"> إلى بلاد الأفراح</w:t>
      </w:r>
      <w:r w:rsidRPr="00A11B4D">
        <w:rPr>
          <w:rFonts w:ascii="Lotus Linotype" w:hAnsi="Lotus Linotype" w:cs="Lotus Linotype"/>
          <w:b w:val="0"/>
          <w:bCs w:val="0"/>
          <w:sz w:val="28"/>
          <w:szCs w:val="28"/>
          <w:rtl/>
        </w:rPr>
        <w:t xml:space="preserve"> (241).</w:t>
      </w:r>
    </w:p>
  </w:footnote>
  <w:footnote w:id="43">
    <w:p w14:paraId="309ED480" w14:textId="18958820" w:rsidR="00C72193" w:rsidRPr="00A11B4D" w:rsidRDefault="00C72193">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انظر: روضة المحبين، ابن القيم (8، 471).</w:t>
      </w:r>
    </w:p>
  </w:footnote>
  <w:footnote w:id="44">
    <w:p w14:paraId="4F8671AE" w14:textId="32D37DE1" w:rsidR="00C72193" w:rsidRPr="00A11B4D" w:rsidRDefault="00C72193">
      <w:pPr>
        <w:pStyle w:val="a7"/>
        <w:rPr>
          <w:rFonts w:ascii="Lotus Linotype" w:hAnsi="Lotus Linotype" w:cs="Lotus Linotype"/>
          <w:b w:val="0"/>
          <w:bCs w:val="0"/>
          <w:sz w:val="28"/>
          <w:szCs w:val="28"/>
        </w:rPr>
      </w:pPr>
      <w:r w:rsidRPr="00A11B4D">
        <w:rPr>
          <w:rStyle w:val="a8"/>
          <w:rFonts w:ascii="Lotus Linotype" w:hAnsi="Lotus Linotype" w:cs="Lotus Linotype"/>
          <w:b w:val="0"/>
          <w:bCs w:val="0"/>
          <w:sz w:val="28"/>
          <w:szCs w:val="28"/>
        </w:rPr>
        <w:footnoteRef/>
      </w:r>
      <w:r w:rsidRPr="00A11B4D">
        <w:rPr>
          <w:rFonts w:ascii="Lotus Linotype" w:hAnsi="Lotus Linotype" w:cs="Lotus Linotype"/>
          <w:b w:val="0"/>
          <w:bCs w:val="0"/>
          <w:sz w:val="28"/>
          <w:szCs w:val="28"/>
          <w:rtl/>
        </w:rPr>
        <w:t xml:space="preserve"> تفسير ابن كثير (6/ 518).</w:t>
      </w:r>
      <w:r w:rsidR="00F73DA6" w:rsidRPr="00A11B4D">
        <w:rPr>
          <w:rFonts w:ascii="Lotus Linotype" w:hAnsi="Lotus Linotype" w:cs="Lotus Linotype"/>
          <w:b w:val="0"/>
          <w:bCs w:val="0"/>
          <w:sz w:val="28"/>
          <w:szCs w:val="28"/>
          <w:rtl/>
        </w:rPr>
        <w:t xml:space="preserve"> باختصار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87C4E"/>
    <w:rsid w:val="005903C0"/>
    <w:rsid w:val="0059135D"/>
    <w:rsid w:val="00591703"/>
    <w:rsid w:val="00591C5A"/>
    <w:rsid w:val="00592A5C"/>
    <w:rsid w:val="00593FCD"/>
    <w:rsid w:val="00594189"/>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279"/>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E0CC5"/>
    <w:rsid w:val="007E1676"/>
    <w:rsid w:val="007E1D5A"/>
    <w:rsid w:val="007E399B"/>
    <w:rsid w:val="007E3DED"/>
    <w:rsid w:val="007E40BD"/>
    <w:rsid w:val="007E45D7"/>
    <w:rsid w:val="007E6CF3"/>
    <w:rsid w:val="007F04CF"/>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20A50"/>
    <w:rsid w:val="00920D4F"/>
    <w:rsid w:val="0092104D"/>
    <w:rsid w:val="0092223F"/>
    <w:rsid w:val="0092329B"/>
    <w:rsid w:val="00923B47"/>
    <w:rsid w:val="0092420C"/>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C6B"/>
    <w:rsid w:val="00B42638"/>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3DC0"/>
    <w:rsid w:val="00B74523"/>
    <w:rsid w:val="00B74BFD"/>
    <w:rsid w:val="00B75358"/>
    <w:rsid w:val="00B7554D"/>
    <w:rsid w:val="00B75B73"/>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16248</TotalTime>
  <Pages>11</Pages>
  <Words>1084</Words>
  <Characters>6185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1578</cp:revision>
  <cp:lastPrinted>2024-09-25T06:44:00Z</cp:lastPrinted>
  <dcterms:created xsi:type="dcterms:W3CDTF">2024-02-18T07:58:00Z</dcterms:created>
  <dcterms:modified xsi:type="dcterms:W3CDTF">2025-12-31T07:35:00Z</dcterms:modified>
</cp:coreProperties>
</file>