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4213A" w14:textId="7091A53A" w:rsidR="00CD30F9" w:rsidRPr="005E6076" w:rsidRDefault="00BD30E0" w:rsidP="005E6076">
      <w:pPr>
        <w:spacing w:after="0" w:line="240" w:lineRule="auto"/>
        <w:ind w:firstLine="720"/>
        <w:jc w:val="center"/>
        <w:rPr>
          <w:rFonts w:ascii="Traditional Arabic" w:hAnsi="Traditional Arabic" w:cs="Arabic Transparent"/>
          <w:b/>
          <w:bCs/>
          <w:sz w:val="36"/>
          <w:szCs w:val="36"/>
          <w:rtl/>
        </w:rPr>
      </w:pPr>
      <w:r w:rsidRPr="005E6076">
        <w:rPr>
          <w:rFonts w:ascii="Traditional Arabic" w:hAnsi="Traditional Arabic" w:cs="Times New Roman" w:hint="cs"/>
          <w:b/>
          <w:bCs/>
          <w:sz w:val="36"/>
          <w:szCs w:val="36"/>
          <w:rtl/>
        </w:rPr>
        <w:t>الح</w:t>
      </w:r>
      <w:r w:rsidR="00B6476F" w:rsidRPr="005E6076">
        <w:rPr>
          <w:rFonts w:ascii="Traditional Arabic" w:hAnsi="Traditional Arabic" w:cs="Times New Roman" w:hint="cs"/>
          <w:b/>
          <w:bCs/>
          <w:sz w:val="36"/>
          <w:szCs w:val="36"/>
          <w:rtl/>
        </w:rPr>
        <w:t>ِ</w:t>
      </w:r>
      <w:r w:rsidRPr="005E6076">
        <w:rPr>
          <w:rFonts w:ascii="Traditional Arabic" w:hAnsi="Traditional Arabic" w:cs="Times New Roman" w:hint="cs"/>
          <w:b/>
          <w:bCs/>
          <w:sz w:val="36"/>
          <w:szCs w:val="36"/>
          <w:rtl/>
        </w:rPr>
        <w:t>ف</w:t>
      </w:r>
      <w:r w:rsidR="00B6476F" w:rsidRPr="005E6076">
        <w:rPr>
          <w:rFonts w:ascii="Traditional Arabic" w:hAnsi="Traditional Arabic" w:cs="Times New Roman" w:hint="cs"/>
          <w:b/>
          <w:bCs/>
          <w:sz w:val="36"/>
          <w:szCs w:val="36"/>
          <w:rtl/>
        </w:rPr>
        <w:t>َ</w:t>
      </w:r>
      <w:r w:rsidRPr="005E6076">
        <w:rPr>
          <w:rFonts w:ascii="Traditional Arabic" w:hAnsi="Traditional Arabic" w:cs="Times New Roman" w:hint="cs"/>
          <w:b/>
          <w:bCs/>
          <w:sz w:val="36"/>
          <w:szCs w:val="36"/>
          <w:rtl/>
        </w:rPr>
        <w:t>اظ</w:t>
      </w:r>
      <w:r w:rsidR="00B6476F" w:rsidRPr="005E6076">
        <w:rPr>
          <w:rFonts w:ascii="Traditional Arabic" w:hAnsi="Traditional Arabic" w:cs="Times New Roman" w:hint="cs"/>
          <w:b/>
          <w:bCs/>
          <w:sz w:val="36"/>
          <w:szCs w:val="36"/>
          <w:rtl/>
        </w:rPr>
        <w:t>ُ</w:t>
      </w:r>
      <w:r w:rsidRPr="005E6076">
        <w:rPr>
          <w:rFonts w:ascii="Traditional Arabic" w:hAnsi="Traditional Arabic" w:cs="Times New Roman" w:hint="cs"/>
          <w:b/>
          <w:bCs/>
          <w:sz w:val="36"/>
          <w:szCs w:val="36"/>
          <w:rtl/>
        </w:rPr>
        <w:t xml:space="preserve"> ع</w:t>
      </w:r>
      <w:r w:rsidR="00B6476F" w:rsidRPr="005E6076">
        <w:rPr>
          <w:rFonts w:ascii="Traditional Arabic" w:hAnsi="Traditional Arabic" w:cs="Times New Roman" w:hint="cs"/>
          <w:b/>
          <w:bCs/>
          <w:sz w:val="36"/>
          <w:szCs w:val="36"/>
          <w:rtl/>
        </w:rPr>
        <w:t>َ</w:t>
      </w:r>
      <w:r w:rsidRPr="005E6076">
        <w:rPr>
          <w:rFonts w:ascii="Traditional Arabic" w:hAnsi="Traditional Arabic" w:cs="Times New Roman" w:hint="cs"/>
          <w:b/>
          <w:bCs/>
          <w:sz w:val="36"/>
          <w:szCs w:val="36"/>
          <w:rtl/>
        </w:rPr>
        <w:t>ل</w:t>
      </w:r>
      <w:r w:rsidR="00B6476F" w:rsidRPr="005E6076">
        <w:rPr>
          <w:rFonts w:ascii="Traditional Arabic" w:hAnsi="Traditional Arabic" w:cs="Times New Roman" w:hint="cs"/>
          <w:b/>
          <w:bCs/>
          <w:sz w:val="36"/>
          <w:szCs w:val="36"/>
          <w:rtl/>
        </w:rPr>
        <w:t>َ</w:t>
      </w:r>
      <w:r w:rsidRPr="005E6076">
        <w:rPr>
          <w:rFonts w:ascii="Traditional Arabic" w:hAnsi="Traditional Arabic" w:cs="Times New Roman" w:hint="cs"/>
          <w:b/>
          <w:bCs/>
          <w:sz w:val="36"/>
          <w:szCs w:val="36"/>
          <w:rtl/>
        </w:rPr>
        <w:t>ى الب</w:t>
      </w:r>
      <w:r w:rsidR="00B6476F" w:rsidRPr="005E6076">
        <w:rPr>
          <w:rFonts w:ascii="Traditional Arabic" w:hAnsi="Traditional Arabic" w:cs="Times New Roman" w:hint="cs"/>
          <w:b/>
          <w:bCs/>
          <w:sz w:val="36"/>
          <w:szCs w:val="36"/>
          <w:rtl/>
        </w:rPr>
        <w:t>ِ</w:t>
      </w:r>
      <w:r w:rsidRPr="005E6076">
        <w:rPr>
          <w:rFonts w:ascii="Traditional Arabic" w:hAnsi="Traditional Arabic" w:cs="Times New Roman" w:hint="cs"/>
          <w:b/>
          <w:bCs/>
          <w:sz w:val="36"/>
          <w:szCs w:val="36"/>
          <w:rtl/>
        </w:rPr>
        <w:t>ي</w:t>
      </w:r>
      <w:r w:rsidR="00B6476F" w:rsidRPr="005E6076">
        <w:rPr>
          <w:rFonts w:ascii="Traditional Arabic" w:hAnsi="Traditional Arabic" w:cs="Times New Roman" w:hint="cs"/>
          <w:b/>
          <w:bCs/>
          <w:sz w:val="36"/>
          <w:szCs w:val="36"/>
          <w:rtl/>
        </w:rPr>
        <w:t>ْ</w:t>
      </w:r>
      <w:r w:rsidRPr="005E6076">
        <w:rPr>
          <w:rFonts w:ascii="Traditional Arabic" w:hAnsi="Traditional Arabic" w:cs="Times New Roman" w:hint="cs"/>
          <w:b/>
          <w:bCs/>
          <w:sz w:val="36"/>
          <w:szCs w:val="36"/>
          <w:rtl/>
        </w:rPr>
        <w:t>ئ</w:t>
      </w:r>
      <w:r w:rsidR="00B6476F" w:rsidRPr="005E6076">
        <w:rPr>
          <w:rFonts w:ascii="Traditional Arabic" w:hAnsi="Traditional Arabic" w:cs="Times New Roman" w:hint="cs"/>
          <w:b/>
          <w:bCs/>
          <w:sz w:val="36"/>
          <w:szCs w:val="36"/>
          <w:rtl/>
        </w:rPr>
        <w:t>َ</w:t>
      </w:r>
      <w:r w:rsidRPr="005E6076">
        <w:rPr>
          <w:rFonts w:ascii="Traditional Arabic" w:hAnsi="Traditional Arabic" w:cs="Times New Roman" w:hint="cs"/>
          <w:b/>
          <w:bCs/>
          <w:sz w:val="36"/>
          <w:szCs w:val="36"/>
          <w:rtl/>
        </w:rPr>
        <w:t>ة</w:t>
      </w:r>
      <w:r w:rsidR="00B6476F" w:rsidRPr="005E6076">
        <w:rPr>
          <w:rFonts w:ascii="Traditional Arabic" w:hAnsi="Traditional Arabic" w:cs="Times New Roman" w:hint="cs"/>
          <w:b/>
          <w:bCs/>
          <w:sz w:val="36"/>
          <w:szCs w:val="36"/>
          <w:rtl/>
        </w:rPr>
        <w:t>ِ</w:t>
      </w:r>
      <w:r w:rsidR="005C3A69" w:rsidRPr="005E6076">
        <w:rPr>
          <w:rFonts w:ascii="Traditional Arabic" w:hAnsi="Traditional Arabic" w:cs="Arabic Transparent" w:hint="cs"/>
          <w:b/>
          <w:bCs/>
          <w:sz w:val="36"/>
          <w:szCs w:val="36"/>
          <w:rtl/>
        </w:rPr>
        <w:t xml:space="preserve">  </w:t>
      </w:r>
      <w:r w:rsidR="005E6076">
        <w:rPr>
          <w:rFonts w:ascii="Traditional Arabic" w:hAnsi="Traditional Arabic" w:cs="Arabic Transparent" w:hint="cs"/>
          <w:b/>
          <w:bCs/>
          <w:sz w:val="36"/>
          <w:szCs w:val="36"/>
          <w:rtl/>
        </w:rPr>
        <w:t xml:space="preserve">  </w:t>
      </w:r>
    </w:p>
    <w:p w14:paraId="5A4BA8BA" w14:textId="492F5B92" w:rsidR="0079264F" w:rsidRPr="005E6076" w:rsidRDefault="005E6076" w:rsidP="003D1017">
      <w:pPr>
        <w:spacing w:after="0" w:line="240" w:lineRule="auto"/>
        <w:ind w:firstLine="720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imes New Roman" w:hint="cs"/>
          <w:b/>
          <w:bCs/>
          <w:sz w:val="36"/>
          <w:szCs w:val="36"/>
          <w:rtl/>
        </w:rPr>
        <w:t xml:space="preserve"> </w:t>
      </w:r>
    </w:p>
    <w:p w14:paraId="1ECC53CC" w14:textId="77777777" w:rsidR="00CB4ABE" w:rsidRPr="00B31CF4" w:rsidRDefault="00BD30E0" w:rsidP="007E1667">
      <w:pPr>
        <w:pStyle w:val="a3"/>
        <w:shd w:val="clear" w:color="auto" w:fill="FFFFFF"/>
        <w:bidi/>
        <w:spacing w:before="0" w:beforeAutospacing="0" w:after="0" w:afterAutospacing="0"/>
        <w:jc w:val="both"/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</w:pPr>
      <w:r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الح</w:t>
      </w:r>
      <w:r w:rsidR="00B6476F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م</w:t>
      </w:r>
      <w:r w:rsidR="00B6476F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ْ</w:t>
      </w:r>
      <w:r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دُ للهِ مُغيثِ المُستَغِيثينَ، ومُس</w:t>
      </w:r>
      <w:r w:rsidR="00B6476F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ْ</w:t>
      </w:r>
      <w:r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ب</w:t>
      </w:r>
      <w:r w:rsidR="00B6476F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لِ النِّعمِ ع</w:t>
      </w:r>
      <w:r w:rsidR="00B6476F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ل</w:t>
      </w:r>
      <w:r w:rsidR="00B6476F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ى خَل</w:t>
      </w:r>
      <w:r w:rsidR="00B6476F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ْ</w:t>
      </w:r>
      <w:r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 xml:space="preserve">قِهِ </w:t>
      </w:r>
      <w:proofErr w:type="gramStart"/>
      <w:r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أَج</w:t>
      </w:r>
      <w:r w:rsidR="00B6476F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ْ</w:t>
      </w:r>
      <w:r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م</w:t>
      </w:r>
      <w:r w:rsidR="00B6476F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عِينَ,</w:t>
      </w:r>
      <w:proofErr w:type="gramEnd"/>
      <w:r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 xml:space="preserve"> عَظُمَ حِلمُه</w:t>
      </w:r>
      <w:r w:rsidR="00B6476F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ُ</w:t>
      </w:r>
      <w:r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 xml:space="preserve"> فَس</w:t>
      </w:r>
      <w:r w:rsidR="00B6476F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تَرَ، وَبَس</w:t>
      </w:r>
      <w:r w:rsidR="00B6476F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طَ يَدَهُ بِالع</w:t>
      </w:r>
      <w:r w:rsidR="00B6476F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طَاءِ فَأك</w:t>
      </w:r>
      <w:r w:rsidR="00B6476F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ْ</w:t>
      </w:r>
      <w:r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 xml:space="preserve">ثَرَ، نِعَمُه </w:t>
      </w:r>
      <w:proofErr w:type="spellStart"/>
      <w:r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تَترَى</w:t>
      </w:r>
      <w:proofErr w:type="spellEnd"/>
      <w:r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، وَفضلُهُ لا يُحص</w:t>
      </w:r>
      <w:r w:rsidR="00B6476F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ى، إ</w:t>
      </w:r>
      <w:r w:rsidR="00B6476F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ل</w:t>
      </w:r>
      <w:r w:rsidR="00B6476F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يه</w:t>
      </w:r>
      <w:r w:rsidR="00B6476F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 xml:space="preserve"> و</w:t>
      </w:r>
      <w:r w:rsidR="00B6476F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ح</w:t>
      </w:r>
      <w:r w:rsidR="00B6476F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ْ</w:t>
      </w:r>
      <w:r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 xml:space="preserve">دَهُ تُرفعُ </w:t>
      </w:r>
      <w:r w:rsidR="00CB4ABE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الشَّكُوى</w:t>
      </w:r>
      <w:r w:rsidR="00CB4ABE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.</w:t>
      </w:r>
      <w:r w:rsidR="00F05224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..</w:t>
      </w:r>
    </w:p>
    <w:p w14:paraId="1FB78DDB" w14:textId="77777777" w:rsidR="00B2425F" w:rsidRPr="00B31CF4" w:rsidRDefault="008A3E4B" w:rsidP="007E1667">
      <w:pPr>
        <w:pStyle w:val="a3"/>
        <w:shd w:val="clear" w:color="auto" w:fill="FFFFFF"/>
        <w:bidi/>
        <w:spacing w:before="0" w:beforeAutospacing="0" w:after="0" w:afterAutospacing="0"/>
        <w:jc w:val="both"/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</w:pPr>
      <w:r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نَشهدُ أن لا إلهَ إل</w:t>
      </w:r>
      <w:r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َّ</w:t>
      </w:r>
      <w:r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ا</w:t>
      </w:r>
      <w:r w:rsidR="00BD30E0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 xml:space="preserve"> اللهُ وحدَهُ لا شَريكَ لَهُ المُطَّلِعُ على السِّرِّ والنَّجوَى، ونَشهدُ أنَّ سَيِّدَنَا وَنَبِيَّنَا مُحمَّدًا عبدُ اللهِ ورسولُهُ، أَصدَقُ العِ</w:t>
      </w:r>
      <w:r w:rsidR="001141E3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بَادِ عِبَادَةً وأحسَنُهم قَصد</w:t>
      </w:r>
      <w:r w:rsidR="001141E3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ً</w:t>
      </w:r>
      <w:r w:rsidR="001141E3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ا</w:t>
      </w:r>
      <w:r w:rsidR="00BD30E0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، وأَعظَمُهم لِرَبِّهِ خَشيَةً وَتَقوى، ص</w:t>
      </w:r>
      <w:r w:rsidR="005C3A69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َ</w:t>
      </w:r>
      <w:r w:rsidR="00BD30E0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لَّى اللهُ وسَلَّمَ وَبَارَكَ عَل</w:t>
      </w:r>
      <w:r w:rsidR="005C3A69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َ</w:t>
      </w:r>
      <w:r w:rsidR="00BD30E0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يه</w:t>
      </w:r>
      <w:r w:rsidR="005C3A69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ِ</w:t>
      </w:r>
      <w:r w:rsidR="00BD30E0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، و</w:t>
      </w:r>
      <w:r w:rsidR="005C3A69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َ</w:t>
      </w:r>
      <w:r w:rsidR="00BD30E0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ع</w:t>
      </w:r>
      <w:r w:rsidR="005C3A69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َ</w:t>
      </w:r>
      <w:r w:rsidR="00BD30E0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ل</w:t>
      </w:r>
      <w:r w:rsidR="005C3A69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َ</w:t>
      </w:r>
      <w:r w:rsidR="00BD30E0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 xml:space="preserve">ى </w:t>
      </w:r>
      <w:proofErr w:type="spellStart"/>
      <w:r w:rsidR="00BD30E0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آلِهِ</w:t>
      </w:r>
      <w:proofErr w:type="spellEnd"/>
      <w:r w:rsidR="00BD30E0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 xml:space="preserve"> و</w:t>
      </w:r>
      <w:r w:rsidR="005C3A69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َ</w:t>
      </w:r>
      <w:r w:rsidR="00BD30E0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أ</w:t>
      </w:r>
      <w:r w:rsidR="005C3A69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َ</w:t>
      </w:r>
      <w:r w:rsidR="00BD30E0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ص</w:t>
      </w:r>
      <w:r w:rsidR="005C3A69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ْ</w:t>
      </w:r>
      <w:r w:rsidR="00BD30E0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ح</w:t>
      </w:r>
      <w:r w:rsidR="005C3A69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َ</w:t>
      </w:r>
      <w:r w:rsidR="00BD30E0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ابِهِ و</w:t>
      </w:r>
      <w:r w:rsidR="005C3A69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َ</w:t>
      </w:r>
      <w:r w:rsidR="00BD30E0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مَن سَارَ ع</w:t>
      </w:r>
      <w:r w:rsidR="005C3A69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َ</w:t>
      </w:r>
      <w:r w:rsidR="00BD30E0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ل</w:t>
      </w:r>
      <w:r w:rsidR="005C3A69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َ</w:t>
      </w:r>
      <w:r w:rsidR="00BD30E0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ى نَهجِهم و</w:t>
      </w:r>
      <w:r w:rsidR="005C3A69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َ</w:t>
      </w:r>
      <w:r w:rsidR="00BD30E0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اتَّبعَ ط</w:t>
      </w:r>
      <w:r w:rsidR="005C3A69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َ</w:t>
      </w:r>
      <w:r w:rsidR="00BD30E0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ريقَ التَّقوى.</w:t>
      </w:r>
      <w:r w:rsidR="00B2425F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 xml:space="preserve"> </w:t>
      </w:r>
    </w:p>
    <w:p w14:paraId="5FC9CEBE" w14:textId="1418B4D0" w:rsidR="00B2425F" w:rsidRPr="00B31CF4" w:rsidRDefault="00BD30E0" w:rsidP="007E1667">
      <w:pPr>
        <w:pStyle w:val="a3"/>
        <w:shd w:val="clear" w:color="auto" w:fill="FFFFFF"/>
        <w:bidi/>
        <w:spacing w:before="0" w:beforeAutospacing="0" w:after="0" w:afterAutospacing="0"/>
        <w:jc w:val="both"/>
        <w:rPr>
          <w:rFonts w:ascii="Traditional Arabic" w:eastAsiaTheme="minorHAnsi" w:hAnsi="Traditional Arabic" w:cs="Traditional Arabic"/>
          <w:b/>
          <w:bCs/>
          <w:sz w:val="32"/>
          <w:szCs w:val="32"/>
        </w:rPr>
      </w:pPr>
      <w:r w:rsidRPr="005E6076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أمَّا بعدُ:</w:t>
      </w:r>
      <w:r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 xml:space="preserve"> فاتَّقوا اللهَ ع</w:t>
      </w:r>
      <w:r w:rsidR="005C3A69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بادَ اللهِ</w:t>
      </w:r>
      <w:r w:rsidR="00DD0AE1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 xml:space="preserve">، </w:t>
      </w:r>
      <w:r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ف</w:t>
      </w:r>
      <w:r w:rsidR="005C3A69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ت</w:t>
      </w:r>
      <w:r w:rsidR="005C3A69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ق</w:t>
      </w:r>
      <w:r w:rsidR="005C3A69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ْ</w:t>
      </w:r>
      <w:r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و</w:t>
      </w:r>
      <w:r w:rsidR="005C3A69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ى الله</w:t>
      </w:r>
      <w:r w:rsidR="005C3A69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 xml:space="preserve"> ط</w:t>
      </w:r>
      <w:r w:rsidR="005C3A69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ريق</w:t>
      </w:r>
      <w:r w:rsidR="005C3A69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ُ</w:t>
      </w:r>
      <w:r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 xml:space="preserve"> الف</w:t>
      </w:r>
      <w:r w:rsidR="005C3A69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وز</w:t>
      </w:r>
      <w:r w:rsidR="005C3A69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 xml:space="preserve"> و</w:t>
      </w:r>
      <w:r w:rsidR="005C3A69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الك</w:t>
      </w:r>
      <w:r w:rsidR="005C3A69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ر</w:t>
      </w:r>
      <w:r w:rsidR="005C3A69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ام</w:t>
      </w:r>
      <w:r w:rsidR="005C3A69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ة</w:t>
      </w:r>
      <w:r w:rsidR="005C3A69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 xml:space="preserve"> </w:t>
      </w:r>
      <w:r w:rsidR="00F07A2E" w:rsidRPr="005E6076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﴿</w:t>
      </w:r>
      <w:r w:rsidR="001141E3" w:rsidRPr="005E6076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تِلْكَ</w:t>
      </w:r>
      <w:r w:rsidR="001141E3" w:rsidRPr="005E6076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 xml:space="preserve"> </w:t>
      </w:r>
      <w:r w:rsidR="001141E3" w:rsidRPr="005E6076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الْجَنَّةُ</w:t>
      </w:r>
      <w:r w:rsidR="001141E3" w:rsidRPr="005E6076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 xml:space="preserve"> </w:t>
      </w:r>
      <w:r w:rsidR="001141E3" w:rsidRPr="005E6076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الَّتِي</w:t>
      </w:r>
      <w:r w:rsidR="001141E3" w:rsidRPr="005E6076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 xml:space="preserve"> </w:t>
      </w:r>
      <w:r w:rsidR="001141E3" w:rsidRPr="005E6076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نُورِثُ</w:t>
      </w:r>
      <w:r w:rsidR="001141E3" w:rsidRPr="005E6076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 xml:space="preserve"> </w:t>
      </w:r>
      <w:r w:rsidR="001141E3" w:rsidRPr="005E6076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مِنْ</w:t>
      </w:r>
      <w:r w:rsidR="001141E3" w:rsidRPr="005E6076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 xml:space="preserve"> </w:t>
      </w:r>
      <w:r w:rsidR="001141E3" w:rsidRPr="005E6076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عِبَادِنَا</w:t>
      </w:r>
      <w:r w:rsidR="001141E3" w:rsidRPr="005E6076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 xml:space="preserve"> </w:t>
      </w:r>
      <w:r w:rsidR="001141E3" w:rsidRPr="005E6076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مَنْ</w:t>
      </w:r>
      <w:r w:rsidR="001141E3" w:rsidRPr="005E6076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 xml:space="preserve"> </w:t>
      </w:r>
      <w:r w:rsidR="001141E3" w:rsidRPr="005E6076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كَانَ</w:t>
      </w:r>
      <w:r w:rsidR="001141E3" w:rsidRPr="005E6076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 xml:space="preserve"> </w:t>
      </w:r>
      <w:r w:rsidR="001141E3" w:rsidRPr="005E6076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تَقِيًّا</w:t>
      </w:r>
      <w:proofErr w:type="gramStart"/>
      <w:r w:rsidR="00F07A2E" w:rsidRPr="005E6076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﴾</w:t>
      </w:r>
      <w:r w:rsidR="005E6076" w:rsidRPr="005E6076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1141E3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.</w:t>
      </w:r>
      <w:proofErr w:type="gramEnd"/>
      <w:r w:rsidR="005E6076" w:rsidRPr="005E6076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[</w:t>
      </w:r>
      <w:r w:rsidR="005E6076" w:rsidRPr="005E6076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مريم</w:t>
      </w:r>
      <w:r w:rsidR="005E6076" w:rsidRPr="005E6076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: 63].</w:t>
      </w:r>
    </w:p>
    <w:p w14:paraId="5C0D341A" w14:textId="77777777" w:rsidR="00CB4ABE" w:rsidRPr="005E6076" w:rsidRDefault="00785906" w:rsidP="003D1017">
      <w:pPr>
        <w:spacing w:after="0" w:line="240" w:lineRule="auto"/>
        <w:ind w:firstLine="720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5E607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</w:t>
      </w:r>
      <w:r w:rsidR="005C3A69" w:rsidRPr="005E607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5E607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</w:t>
      </w:r>
      <w:r w:rsidR="005C3A69" w:rsidRPr="005E607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ُّ</w:t>
      </w:r>
      <w:r w:rsidRPr="005E607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</w:t>
      </w:r>
      <w:r w:rsidR="005C3A69" w:rsidRPr="005E607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5E607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 الم</w:t>
      </w:r>
      <w:r w:rsidR="005C3A69" w:rsidRPr="005E607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5E607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</w:t>
      </w:r>
      <w:r w:rsidR="005C3A69" w:rsidRPr="005E607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5E607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</w:t>
      </w:r>
      <w:r w:rsidR="005C3A69" w:rsidRPr="005E607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5E607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</w:t>
      </w:r>
      <w:r w:rsidR="005C3A69" w:rsidRPr="005E607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5E607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ون</w:t>
      </w:r>
      <w:r w:rsidR="005C3A69" w:rsidRPr="005E607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5E607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</w:p>
    <w:p w14:paraId="0194A490" w14:textId="188DA369" w:rsidR="002C6E62" w:rsidRPr="00B31CF4" w:rsidRDefault="00BD30E0" w:rsidP="007E1667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5C3A69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5C3A69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ش</w:t>
      </w:r>
      <w:r w:rsidR="005C3A69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5C3A69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يحِ ب</w:t>
      </w:r>
      <w:r w:rsidR="005C3A69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نِ ه</w:t>
      </w:r>
      <w:r w:rsidR="005C3A69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ان</w:t>
      </w:r>
      <w:r w:rsidR="005C3A69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ئ</w:t>
      </w:r>
      <w:r w:rsidR="001C7FB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EC0A62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قَالَ</w:t>
      </w:r>
      <w:r w:rsidR="00EC0A62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="00EC0A62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قُلْتُ</w:t>
      </w:r>
      <w:r w:rsidR="00EC0A62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EC0A62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لِعَائِشَةَ</w:t>
      </w:r>
      <w:r w:rsidR="00EC0A62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="00EC0A62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هَلْ</w:t>
      </w:r>
      <w:r w:rsidR="00EC0A62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EC0A62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كَانَ</w:t>
      </w:r>
      <w:r w:rsidR="00EC0A62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EC0A62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النَّبِيُّ</w:t>
      </w:r>
      <w:r w:rsidR="00EC0A62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EC0A62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صَلَّى</w:t>
      </w:r>
      <w:r w:rsidR="00EC0A62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EC0A62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اللهُ</w:t>
      </w:r>
      <w:r w:rsidR="00EC0A62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EC0A62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عَلَيْهِ</w:t>
      </w:r>
      <w:r w:rsidR="00EC0A62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EC0A62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وَسَلَّمَ</w:t>
      </w:r>
      <w:r w:rsidR="00EC0A62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EC0A62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يَبْدُو؟</w:t>
      </w:r>
      <w:r w:rsidR="005E6076" w:rsidRPr="005E607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- أَيْ</w:t>
      </w:r>
      <w:r w:rsidR="005E6076" w:rsidRPr="005E607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5E6076" w:rsidRPr="005E607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يَخْرُجُ</w:t>
      </w:r>
      <w:r w:rsidR="005E6076" w:rsidRPr="005E607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5E6076" w:rsidRPr="005E607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إِلَى</w:t>
      </w:r>
      <w:r w:rsidR="005E6076" w:rsidRPr="005E607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5E6076" w:rsidRPr="005E607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الْبَادِيَةِ</w:t>
      </w:r>
      <w:r w:rsidR="005E607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-</w:t>
      </w:r>
      <w:r w:rsidR="005E6076" w:rsidRPr="005E607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EC0A62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قَالَتْ</w:t>
      </w:r>
      <w:r w:rsidR="00EC0A62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="00EC0A62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نَعَمْ،</w:t>
      </w:r>
      <w:r w:rsidR="00EC0A62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EC0A62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كَانَ</w:t>
      </w:r>
      <w:r w:rsidR="00EC0A62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EC0A62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يَبْدُو</w:t>
      </w:r>
      <w:r w:rsidR="00EC0A62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EC0A62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إِلَى</w:t>
      </w:r>
      <w:r w:rsidR="00EC0A62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EC0A62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هَذِهِ</w:t>
      </w:r>
      <w:r w:rsidR="00EC0A62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EC0A62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التِّلَاعِ</w:t>
      </w:r>
      <w:r w:rsidR="00E74F4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EC0A62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فَأَرَادَ</w:t>
      </w:r>
      <w:r w:rsidR="00EC0A62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EC0A62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الْبَدَاوَةَ</w:t>
      </w:r>
      <w:r w:rsidR="00CA7C81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EC0A62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مَرَّةً،</w:t>
      </w:r>
      <w:r w:rsidR="00EC0A62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EC0A62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فَأَرْسَلَ</w:t>
      </w:r>
      <w:r w:rsidR="00EC0A62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EC0A62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إِلَى</w:t>
      </w:r>
      <w:r w:rsidR="00EC0A62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EC0A62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نَعَمٍ</w:t>
      </w:r>
      <w:r w:rsidR="00EC0A62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EC0A62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مِنْ</w:t>
      </w:r>
      <w:r w:rsidR="00EC0A62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EC0A62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إِبِلِ</w:t>
      </w:r>
      <w:r w:rsidR="00EC0A62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EC0A62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الصَّدَقَةِ،</w:t>
      </w:r>
      <w:r w:rsidR="00EC0A62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EC0A62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فَأَعْطَانِي</w:t>
      </w:r>
      <w:r w:rsidR="00EC0A62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EC0A62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مِنْهَا</w:t>
      </w:r>
      <w:r w:rsidR="00EC0A62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EC0A62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نَاقَةً</w:t>
      </w:r>
      <w:r w:rsidR="00EC0A62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EC0A62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مُحَرَّمَةً</w:t>
      </w:r>
      <w:r w:rsidR="00CC7E4A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5E607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- و</w:t>
      </w:r>
      <w:r w:rsidR="005E6076" w:rsidRPr="005E607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هِيَ</w:t>
      </w:r>
      <w:r w:rsidR="005E6076" w:rsidRPr="005E607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5E6076" w:rsidRPr="005E607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الَّتِي</w:t>
      </w:r>
      <w:r w:rsidR="005E6076" w:rsidRPr="005E607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5E6076" w:rsidRPr="005E607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لَمْ</w:t>
      </w:r>
      <w:r w:rsidR="005E6076" w:rsidRPr="005E607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5E6076" w:rsidRPr="005E607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تُرْكَبْ</w:t>
      </w:r>
      <w:r w:rsidR="005E6076" w:rsidRPr="005E607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5E6076" w:rsidRPr="005E607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وَلَمْ</w:t>
      </w:r>
      <w:r w:rsidR="005E6076" w:rsidRPr="005E607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5E6076" w:rsidRPr="005E607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تُذَلَّلْ</w:t>
      </w:r>
      <w:r w:rsidR="005E6076" w:rsidRPr="005E607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5E607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- </w:t>
      </w:r>
      <w:r w:rsidR="00EC0A62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ثُمَّ</w:t>
      </w:r>
      <w:r w:rsidR="00EC0A62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EC0A62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قَالَ</w:t>
      </w:r>
      <w:r w:rsidR="00EC0A62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: "</w:t>
      </w:r>
      <w:r w:rsidR="00EC0A62" w:rsidRPr="005E607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يَا</w:t>
      </w:r>
      <w:r w:rsidR="00EC0A62" w:rsidRPr="005E607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EC0A62" w:rsidRPr="005E607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عَائِشَةُ</w:t>
      </w:r>
      <w:r w:rsidR="00EC0A62" w:rsidRPr="005E607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EC0A62" w:rsidRPr="005E607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عَلَيْكِ</w:t>
      </w:r>
      <w:r w:rsidR="00EC0A62" w:rsidRPr="005E607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EC0A62" w:rsidRPr="005E607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بِتَقْوَى</w:t>
      </w:r>
      <w:r w:rsidR="00EC0A62" w:rsidRPr="005E607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EC0A62" w:rsidRPr="005E607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اللهِ</w:t>
      </w:r>
      <w:r w:rsidR="00EC0A62" w:rsidRPr="005E607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EC0A62" w:rsidRPr="005E607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عَزَّ</w:t>
      </w:r>
      <w:r w:rsidR="00EC0A62" w:rsidRPr="005E607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EC0A62" w:rsidRPr="005E607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وَجَلَّ</w:t>
      </w:r>
      <w:r w:rsidR="00EC0A62" w:rsidRPr="005E607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EC0A62" w:rsidRPr="005E607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وَالرِّفْقِ،</w:t>
      </w:r>
      <w:r w:rsidR="00EC0A62" w:rsidRPr="005E607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EC0A62" w:rsidRPr="005E607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فَإِنَّ</w:t>
      </w:r>
      <w:r w:rsidR="00EC0A62" w:rsidRPr="005E607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EC0A62" w:rsidRPr="005E607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الرِّفْقَ</w:t>
      </w:r>
      <w:r w:rsidR="00EC0A62" w:rsidRPr="005E607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EC0A62" w:rsidRPr="005E607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لَمْ</w:t>
      </w:r>
      <w:r w:rsidR="00EC0A62" w:rsidRPr="005E607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proofErr w:type="spellStart"/>
      <w:r w:rsidR="00EC0A62" w:rsidRPr="005E607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يَكُ</w:t>
      </w:r>
      <w:proofErr w:type="spellEnd"/>
      <w:r w:rsidR="00EC0A62" w:rsidRPr="005E607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EC0A62" w:rsidRPr="005E607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فِي</w:t>
      </w:r>
      <w:r w:rsidR="00EC0A62" w:rsidRPr="005E607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EC0A62" w:rsidRPr="005E607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شَيْءٍ</w:t>
      </w:r>
      <w:r w:rsidR="00EC0A62" w:rsidRPr="005E607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EC0A62" w:rsidRPr="005E607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قَطُّ</w:t>
      </w:r>
      <w:r w:rsidR="00EC0A62" w:rsidRPr="005E607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EC0A62" w:rsidRPr="005E607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إِلَّا</w:t>
      </w:r>
      <w:r w:rsidR="00EC0A62" w:rsidRPr="005E607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EC0A62" w:rsidRPr="005E607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زَانَهُ</w:t>
      </w:r>
      <w:r w:rsidR="004E5851" w:rsidRPr="005E607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EC0A62" w:rsidRPr="005E607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وَلَمْ</w:t>
      </w:r>
      <w:r w:rsidR="00EC0A62" w:rsidRPr="005E607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EC0A62" w:rsidRPr="005E607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يُنْزَعْ</w:t>
      </w:r>
      <w:r w:rsidR="00EC0A62" w:rsidRPr="005E607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EC0A62" w:rsidRPr="005E607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مِنْ</w:t>
      </w:r>
      <w:r w:rsidR="00EC0A62" w:rsidRPr="005E607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EC0A62" w:rsidRPr="005E607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شَيْءٍ</w:t>
      </w:r>
      <w:r w:rsidR="00EC0A62" w:rsidRPr="005E607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EC0A62" w:rsidRPr="005E607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قَطُّ</w:t>
      </w:r>
      <w:r w:rsidR="00EC0A62" w:rsidRPr="005E607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EC0A62" w:rsidRPr="005E607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إِلَّا</w:t>
      </w:r>
      <w:r w:rsidR="00EC0A62" w:rsidRPr="005E607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EC0A62" w:rsidRPr="005E607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شَانَهُ</w:t>
      </w:r>
      <w:r w:rsidR="004E5851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EC0A62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"</w:t>
      </w:r>
      <w:r w:rsidR="00EC0A62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رواه الإمام أحمد وأبي داوود وغيرهم وصححه الألباني.</w:t>
      </w:r>
    </w:p>
    <w:p w14:paraId="6339AE55" w14:textId="21994CA1" w:rsidR="00393F6E" w:rsidRPr="00B31CF4" w:rsidRDefault="007E1667" w:rsidP="007E1667">
      <w:pPr>
        <w:pStyle w:val="a3"/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دل هذا ال</w:t>
      </w:r>
      <w:r w:rsidR="005C3607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ح</w:t>
      </w:r>
      <w:r w:rsidR="009B57C6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َ</w:t>
      </w:r>
      <w:r w:rsidR="005C3607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د</w:t>
      </w:r>
      <w:r w:rsidR="009B57C6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ِ</w:t>
      </w:r>
      <w:r w:rsidR="005C3607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يث</w:t>
      </w:r>
      <w:r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 xml:space="preserve"> على</w:t>
      </w:r>
      <w:r w:rsidR="007829E9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7829E9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ج</w:t>
      </w:r>
      <w:r w:rsidR="009B57C6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َ</w:t>
      </w:r>
      <w:r w:rsidR="007829E9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و</w:t>
      </w:r>
      <w:r w:rsidR="009B57C6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َ</w:t>
      </w:r>
      <w:r w:rsidR="007829E9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از</w:t>
      </w:r>
      <w:r w:rsidR="009B57C6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ُ</w:t>
      </w:r>
      <w:r w:rsidR="007829E9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 xml:space="preserve"> الخ</w:t>
      </w:r>
      <w:r w:rsidR="009B57C6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ُ</w:t>
      </w:r>
      <w:r w:rsidR="007829E9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ر</w:t>
      </w:r>
      <w:r w:rsidR="009B57C6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ُ</w:t>
      </w:r>
      <w:r w:rsidR="007829E9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وج</w:t>
      </w:r>
      <w:r w:rsidR="009B57C6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ِ</w:t>
      </w:r>
      <w:r w:rsidR="007829E9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 xml:space="preserve"> ل</w:t>
      </w:r>
      <w:r w:rsidR="009B57C6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ِ</w:t>
      </w:r>
      <w:r w:rsidR="007829E9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لت</w:t>
      </w:r>
      <w:r w:rsidR="009B57C6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َّ</w:t>
      </w:r>
      <w:r w:rsidR="007829E9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ن</w:t>
      </w:r>
      <w:r w:rsidR="009B57C6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َ</w:t>
      </w:r>
      <w:r w:rsidR="007829E9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ز</w:t>
      </w:r>
      <w:r w:rsidR="009B57C6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ُّ</w:t>
      </w:r>
      <w:r w:rsidR="007829E9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ه</w:t>
      </w:r>
      <w:r w:rsidR="009B57C6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ِ</w:t>
      </w:r>
      <w:r w:rsidR="007829E9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 xml:space="preserve"> ف</w:t>
      </w:r>
      <w:r w:rsidR="009B57C6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ِ</w:t>
      </w:r>
      <w:r w:rsidR="007829E9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ي الب</w:t>
      </w:r>
      <w:r w:rsidR="009B57C6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َ</w:t>
      </w:r>
      <w:r w:rsidR="007829E9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ر</w:t>
      </w:r>
      <w:r w:rsidR="009B57C6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ِّ</w:t>
      </w:r>
      <w:r w:rsidR="007829E9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 xml:space="preserve"> و</w:t>
      </w:r>
      <w:r w:rsidR="009B57C6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َ</w:t>
      </w:r>
      <w:r w:rsidR="007829E9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م</w:t>
      </w:r>
      <w:r w:rsidR="009B57C6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َ</w:t>
      </w:r>
      <w:r w:rsidR="007829E9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ج</w:t>
      </w:r>
      <w:r w:rsidR="009B57C6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َ</w:t>
      </w:r>
      <w:r w:rsidR="007829E9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ار</w:t>
      </w:r>
      <w:r w:rsidR="009B57C6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ِ</w:t>
      </w:r>
      <w:r w:rsidR="007829E9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ي الس</w:t>
      </w:r>
      <w:r w:rsidR="009B57C6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ُ</w:t>
      </w:r>
      <w:r w:rsidR="007829E9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ي</w:t>
      </w:r>
      <w:r w:rsidR="009B57C6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ُ</w:t>
      </w:r>
      <w:r w:rsidR="007829E9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ول</w:t>
      </w:r>
      <w:r w:rsidR="009B57C6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ِ</w:t>
      </w:r>
      <w:r w:rsidR="007829E9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 xml:space="preserve"> ب</w:t>
      </w:r>
      <w:r w:rsidR="009B57C6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ِ</w:t>
      </w:r>
      <w:r w:rsidR="007829E9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ل</w:t>
      </w:r>
      <w:r w:rsidR="009B57C6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َ</w:t>
      </w:r>
      <w:r w:rsidR="007829E9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ا ك</w:t>
      </w:r>
      <w:r w:rsidR="009B57C6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َ</w:t>
      </w:r>
      <w:r w:rsidR="007829E9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ر</w:t>
      </w:r>
      <w:r w:rsidR="009B57C6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َ</w:t>
      </w:r>
      <w:r w:rsidR="007829E9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اه</w:t>
      </w:r>
      <w:r w:rsidR="009B57C6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َ</w:t>
      </w:r>
      <w:r w:rsidR="007829E9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ة</w:t>
      </w:r>
      <w:r w:rsidR="009B57C6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ٍ</w:t>
      </w:r>
      <w:r w:rsidR="007829E9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،</w:t>
      </w:r>
      <w:r w:rsidR="00393F6E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1C5F6E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ب</w:t>
      </w:r>
      <w:r w:rsidR="009B57C6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 xml:space="preserve">ل </w:t>
      </w:r>
      <w:r w:rsidR="007829E9" w:rsidRPr="00775A75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ق</w:t>
      </w:r>
      <w:r w:rsidR="009B57C6" w:rsidRPr="00775A75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َ</w:t>
      </w:r>
      <w:r w:rsidR="007829E9" w:rsidRPr="00775A75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ال</w:t>
      </w:r>
      <w:r w:rsidR="009B57C6" w:rsidRPr="00775A75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َ</w:t>
      </w:r>
      <w:r w:rsidR="007829E9" w:rsidRPr="00775A75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 xml:space="preserve"> </w:t>
      </w:r>
      <w:r w:rsidR="005C3607" w:rsidRPr="00775A75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الع</w:t>
      </w:r>
      <w:r w:rsidR="009B57C6" w:rsidRPr="00775A75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َ</w:t>
      </w:r>
      <w:r w:rsidR="005C3607" w:rsidRPr="00775A75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ل</w:t>
      </w:r>
      <w:r w:rsidR="009B57C6" w:rsidRPr="00775A75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َّ</w:t>
      </w:r>
      <w:r w:rsidR="005C3607" w:rsidRPr="00775A75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ام</w:t>
      </w:r>
      <w:r w:rsidR="009B57C6" w:rsidRPr="00775A75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َ</w:t>
      </w:r>
      <w:r w:rsidR="005C3607" w:rsidRPr="00775A75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ة</w:t>
      </w:r>
      <w:r w:rsidR="009B57C6" w:rsidRPr="00775A75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ُ</w:t>
      </w:r>
      <w:r w:rsidR="005C3607" w:rsidRPr="00775A75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7829E9" w:rsidRPr="00775A75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الش</w:t>
      </w:r>
      <w:r w:rsidR="009B57C6" w:rsidRPr="00775A75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َّ</w:t>
      </w:r>
      <w:r w:rsidR="007829E9" w:rsidRPr="00775A75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يخ</w:t>
      </w:r>
      <w:r w:rsidR="009B57C6" w:rsidRPr="00775A75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ُ</w:t>
      </w:r>
      <w:r w:rsidR="007829E9" w:rsidRPr="00775A75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 xml:space="preserve"> م</w:t>
      </w:r>
      <w:r w:rsidR="009B57C6" w:rsidRPr="00775A75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ُ</w:t>
      </w:r>
      <w:r w:rsidR="007829E9" w:rsidRPr="00775A75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ح</w:t>
      </w:r>
      <w:r w:rsidR="009B57C6" w:rsidRPr="00775A75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َ</w:t>
      </w:r>
      <w:r w:rsidR="007829E9" w:rsidRPr="00775A75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م</w:t>
      </w:r>
      <w:r w:rsidR="009B57C6" w:rsidRPr="00775A75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َّ</w:t>
      </w:r>
      <w:r w:rsidR="007829E9" w:rsidRPr="00775A75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د</w:t>
      </w:r>
      <w:r w:rsidR="009B57C6" w:rsidRPr="00775A75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ُ</w:t>
      </w:r>
      <w:r w:rsidR="007829E9" w:rsidRPr="00775A75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 xml:space="preserve"> بن</w:t>
      </w:r>
      <w:r w:rsidR="009B57C6" w:rsidRPr="00775A75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ِ</w:t>
      </w:r>
      <w:r w:rsidR="007829E9" w:rsidRPr="00775A75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 xml:space="preserve"> إ</w:t>
      </w:r>
      <w:r w:rsidR="009B57C6" w:rsidRPr="00775A75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ِ</w:t>
      </w:r>
      <w:r w:rsidR="007829E9" w:rsidRPr="00775A75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بر</w:t>
      </w:r>
      <w:r w:rsidR="009B57C6" w:rsidRPr="00775A75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َ</w:t>
      </w:r>
      <w:r w:rsidR="007829E9" w:rsidRPr="00775A75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اه</w:t>
      </w:r>
      <w:r w:rsidR="009B57C6" w:rsidRPr="00775A75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ِ</w:t>
      </w:r>
      <w:r w:rsidR="007829E9" w:rsidRPr="00775A75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يم</w:t>
      </w:r>
      <w:r w:rsidR="009B57C6" w:rsidRPr="00775A75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َ</w:t>
      </w:r>
      <w:r w:rsidR="007829E9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 xml:space="preserve"> </w:t>
      </w:r>
      <w:r w:rsidR="00FF11D4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-</w:t>
      </w:r>
      <w:r w:rsidR="007829E9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ر</w:t>
      </w:r>
      <w:r w:rsidR="009B57C6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َ</w:t>
      </w:r>
      <w:r w:rsidR="007829E9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ح</w:t>
      </w:r>
      <w:r w:rsidR="009B57C6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ِ</w:t>
      </w:r>
      <w:r w:rsidR="007829E9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م</w:t>
      </w:r>
      <w:r w:rsidR="009B57C6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َ</w:t>
      </w:r>
      <w:r w:rsidR="007829E9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ه</w:t>
      </w:r>
      <w:r w:rsidR="009B57C6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ُ</w:t>
      </w:r>
      <w:r w:rsidR="007829E9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 xml:space="preserve"> الله</w:t>
      </w:r>
      <w:r w:rsidR="009B57C6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ُ</w:t>
      </w:r>
      <w:r w:rsidR="00FF11D4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 xml:space="preserve">- </w:t>
      </w:r>
      <w:r w:rsidR="00DD0AE1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م</w:t>
      </w:r>
      <w:r w:rsidR="009B57C6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ُ</w:t>
      </w:r>
      <w:r w:rsidR="00DD0AE1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فت</w:t>
      </w:r>
      <w:r w:rsidR="009B57C6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ِ</w:t>
      </w:r>
      <w:r w:rsidR="00DD0AE1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ي الد</w:t>
      </w:r>
      <w:r w:rsidR="009B57C6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ِّ</w:t>
      </w:r>
      <w:r w:rsidR="00DD0AE1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ي</w:t>
      </w:r>
      <w:r w:rsidR="009B57C6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َ</w:t>
      </w:r>
      <w:r w:rsidR="00DD0AE1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ار</w:t>
      </w:r>
      <w:r w:rsidR="009B57C6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ِ</w:t>
      </w:r>
      <w:r w:rsidR="00DD0AE1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 xml:space="preserve"> </w:t>
      </w:r>
      <w:proofErr w:type="gramStart"/>
      <w:r w:rsidR="00BE577E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الس</w:t>
      </w:r>
      <w:r w:rsidR="001C7FB8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ّ</w:t>
      </w:r>
      <w:r w:rsidR="00BE577E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ع</w:t>
      </w:r>
      <w:r w:rsidR="009B57C6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ُ</w:t>
      </w:r>
      <w:r w:rsidR="00BE577E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ود</w:t>
      </w:r>
      <w:r w:rsidR="009B57C6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ِ</w:t>
      </w:r>
      <w:r w:rsidR="00BE577E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ي</w:t>
      </w:r>
      <w:r w:rsidR="009B57C6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َّ</w:t>
      </w:r>
      <w:r w:rsidR="00BE577E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ة</w:t>
      </w:r>
      <w:r w:rsidR="009B57C6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ِ</w:t>
      </w:r>
      <w:r w:rsidR="00836E9F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 xml:space="preserve"> :</w:t>
      </w:r>
      <w:proofErr w:type="gramEnd"/>
      <w:r w:rsidR="00836E9F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4348B4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"</w:t>
      </w:r>
      <w:r w:rsidR="007829E9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م</w:t>
      </w:r>
      <w:r w:rsidR="009B57C6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ِ</w:t>
      </w:r>
      <w:r w:rsidR="007829E9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م</w:t>
      </w:r>
      <w:r w:rsidR="009B57C6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َّ</w:t>
      </w:r>
      <w:r w:rsidR="007829E9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ا</w:t>
      </w:r>
      <w:r w:rsidR="005C3607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 xml:space="preserve"> ي</w:t>
      </w:r>
      <w:r w:rsidR="009B57C6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ُ</w:t>
      </w:r>
      <w:r w:rsidR="005C3607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ن</w:t>
      </w:r>
      <w:r w:rsidR="009B57C6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ْ</w:t>
      </w:r>
      <w:r w:rsidR="005C3607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د</w:t>
      </w:r>
      <w:r w:rsidR="009B57C6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َ</w:t>
      </w:r>
      <w:r w:rsidR="005C3607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ب</w:t>
      </w:r>
      <w:r w:rsidR="009B57C6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ُ</w:t>
      </w:r>
      <w:r w:rsidR="005C3607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 xml:space="preserve"> الخ</w:t>
      </w:r>
      <w:r w:rsidR="009B57C6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ُ</w:t>
      </w:r>
      <w:r w:rsidR="005C3607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ر</w:t>
      </w:r>
      <w:r w:rsidR="009B57C6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ُ</w:t>
      </w:r>
      <w:r w:rsidR="005C3607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وج</w:t>
      </w:r>
      <w:r w:rsidR="009B57C6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ُ</w:t>
      </w:r>
      <w:r w:rsidR="005C3607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 xml:space="preserve"> إ</w:t>
      </w:r>
      <w:r w:rsidR="009B57C6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ِ</w:t>
      </w:r>
      <w:r w:rsidR="005C3607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ل</w:t>
      </w:r>
      <w:r w:rsidR="009B57C6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َ</w:t>
      </w:r>
      <w:r w:rsidR="005C3607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ى الو</w:t>
      </w:r>
      <w:r w:rsidR="009B57C6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َ</w:t>
      </w:r>
      <w:r w:rsidR="005C3607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اد</w:t>
      </w:r>
      <w:r w:rsidR="009B57C6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ِ</w:t>
      </w:r>
      <w:r w:rsidR="005C3607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ي إ</w:t>
      </w:r>
      <w:r w:rsidR="009B57C6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ِ</w:t>
      </w:r>
      <w:r w:rsidR="005C3607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ذ</w:t>
      </w:r>
      <w:r w:rsidR="009B57C6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َ</w:t>
      </w:r>
      <w:r w:rsidR="005C3607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ا س</w:t>
      </w:r>
      <w:r w:rsidR="009B57C6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َ</w:t>
      </w:r>
      <w:r w:rsidR="005C3607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ال</w:t>
      </w:r>
      <w:r w:rsidR="009B57C6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َ</w:t>
      </w:r>
      <w:r w:rsidR="007829E9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، و</w:t>
      </w:r>
      <w:r w:rsidR="009B57C6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َ</w:t>
      </w:r>
      <w:r w:rsidR="007829E9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ت</w:t>
      </w:r>
      <w:r w:rsidR="009B57C6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َ</w:t>
      </w:r>
      <w:r w:rsidR="007829E9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رج</w:t>
      </w:r>
      <w:r w:rsidR="009B57C6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َ</w:t>
      </w:r>
      <w:r w:rsidR="007829E9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م</w:t>
      </w:r>
      <w:r w:rsidR="009B57C6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َ</w:t>
      </w:r>
      <w:r w:rsidR="007829E9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 xml:space="preserve"> ع</w:t>
      </w:r>
      <w:r w:rsidR="009B57C6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َ</w:t>
      </w:r>
      <w:r w:rsidR="007829E9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ل</w:t>
      </w:r>
      <w:r w:rsidR="009B57C6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َ</w:t>
      </w:r>
      <w:r w:rsidR="007829E9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يه</w:t>
      </w:r>
      <w:r w:rsidR="009B57C6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ِ</w:t>
      </w:r>
      <w:r w:rsidR="007829E9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 xml:space="preserve"> الب</w:t>
      </w:r>
      <w:r w:rsidR="009D3984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ُ</w:t>
      </w:r>
      <w:r w:rsidR="007829E9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خ</w:t>
      </w:r>
      <w:r w:rsidR="009D3984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َ</w:t>
      </w:r>
      <w:r w:rsidR="007829E9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ار</w:t>
      </w:r>
      <w:r w:rsidR="009D3984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ِ</w:t>
      </w:r>
      <w:r w:rsidR="007829E9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ي</w:t>
      </w:r>
      <w:r w:rsidR="009D3984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ُّ</w:t>
      </w:r>
      <w:r w:rsidR="007829E9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 xml:space="preserve"> ف</w:t>
      </w:r>
      <w:r w:rsidR="009D3984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ِ</w:t>
      </w:r>
      <w:r w:rsidR="007829E9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ي الأ</w:t>
      </w:r>
      <w:r w:rsidR="009D3984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َ</w:t>
      </w:r>
      <w:r w:rsidR="007829E9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د</w:t>
      </w:r>
      <w:r w:rsidR="009D3984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َ</w:t>
      </w:r>
      <w:r w:rsidR="007829E9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ب</w:t>
      </w:r>
      <w:r w:rsidR="009D3984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ِ</w:t>
      </w:r>
      <w:r w:rsidR="007829E9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 xml:space="preserve"> الم</w:t>
      </w:r>
      <w:r w:rsidR="009D3984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ُ</w:t>
      </w:r>
      <w:r w:rsidR="007829E9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ف</w:t>
      </w:r>
      <w:r w:rsidR="009D3984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ْ</w:t>
      </w:r>
      <w:r w:rsidR="007829E9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ر</w:t>
      </w:r>
      <w:r w:rsidR="009D3984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َ</w:t>
      </w:r>
      <w:r w:rsidR="007829E9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د</w:t>
      </w:r>
      <w:r w:rsidR="009D3984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ِ</w:t>
      </w:r>
      <w:r w:rsidR="007829E9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 xml:space="preserve"> ، و</w:t>
      </w:r>
      <w:r w:rsidR="009D3984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َ</w:t>
      </w:r>
      <w:r w:rsidR="00DD0AE1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ه</w:t>
      </w:r>
      <w:r w:rsidR="009D3984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َ</w:t>
      </w:r>
      <w:r w:rsidR="00DD0AE1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ذ</w:t>
      </w:r>
      <w:r w:rsidR="009D3984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َ</w:t>
      </w:r>
      <w:r w:rsidR="00DD0AE1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ا م</w:t>
      </w:r>
      <w:r w:rsidR="009D3984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ُ</w:t>
      </w:r>
      <w:r w:rsidR="00DD0AE1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ط</w:t>
      </w:r>
      <w:r w:rsidR="009D3984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ْ</w:t>
      </w:r>
      <w:r w:rsidR="00DD0AE1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ل</w:t>
      </w:r>
      <w:r w:rsidR="009D3984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َ</w:t>
      </w:r>
      <w:r w:rsidR="00393F6E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ق</w:t>
      </w:r>
      <w:r w:rsidR="00393F6E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ً</w:t>
      </w:r>
      <w:r w:rsidR="00393F6E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ا</w:t>
      </w:r>
      <w:r w:rsidR="00DD0AE1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، و</w:t>
      </w:r>
      <w:r w:rsidR="009D3984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َ</w:t>
      </w:r>
      <w:r w:rsidR="00DD0AE1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ب</w:t>
      </w:r>
      <w:r w:rsidR="009D3984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َ</w:t>
      </w:r>
      <w:r w:rsidR="00DD0AE1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عد</w:t>
      </w:r>
      <w:r w:rsidR="009D3984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َ</w:t>
      </w:r>
      <w:r w:rsidR="00DD0AE1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 xml:space="preserve"> الاس</w:t>
      </w:r>
      <w:r w:rsidR="009D3984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ْ</w:t>
      </w:r>
      <w:r w:rsidR="00DD0AE1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ت</w:t>
      </w:r>
      <w:r w:rsidR="009D3984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ِ</w:t>
      </w:r>
      <w:r w:rsidR="00DD0AE1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غ</w:t>
      </w:r>
      <w:r w:rsidR="009D3984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َ</w:t>
      </w:r>
      <w:r w:rsidR="00DD0AE1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اث</w:t>
      </w:r>
      <w:r w:rsidR="009D3984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َ</w:t>
      </w:r>
      <w:r w:rsidR="00DD0AE1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ة</w:t>
      </w:r>
      <w:r w:rsidR="009D3984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ِ</w:t>
      </w:r>
      <w:r w:rsidR="00DD0AE1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 xml:space="preserve"> </w:t>
      </w:r>
      <w:proofErr w:type="spellStart"/>
      <w:r w:rsidR="00DD0AE1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آك</w:t>
      </w:r>
      <w:r w:rsidR="009D3984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َ</w:t>
      </w:r>
      <w:r w:rsidR="00DD0AE1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د</w:t>
      </w:r>
      <w:r w:rsidR="009D3984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ٌ</w:t>
      </w:r>
      <w:proofErr w:type="spellEnd"/>
      <w:r w:rsidR="004348B4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 xml:space="preserve">" </w:t>
      </w:r>
      <w:proofErr w:type="spellStart"/>
      <w:r w:rsidR="007829E9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ا</w:t>
      </w:r>
      <w:r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.</w:t>
      </w:r>
      <w:r w:rsidR="007829E9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ه</w:t>
      </w:r>
      <w:proofErr w:type="spellEnd"/>
      <w:r w:rsidR="007829E9" w:rsidRPr="00B31CF4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ـ</w:t>
      </w:r>
      <w:r w:rsidR="004348B4" w:rsidRPr="00B31CF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 xml:space="preserve"> </w:t>
      </w:r>
    </w:p>
    <w:p w14:paraId="106615C9" w14:textId="77777777" w:rsidR="0035617D" w:rsidRPr="00775A75" w:rsidRDefault="00BE577E" w:rsidP="003D1017">
      <w:pPr>
        <w:pStyle w:val="a3"/>
        <w:shd w:val="clear" w:color="auto" w:fill="FFFFFF"/>
        <w:bidi/>
        <w:spacing w:before="0" w:beforeAutospacing="0" w:after="0" w:afterAutospacing="0"/>
        <w:ind w:firstLine="720"/>
        <w:jc w:val="both"/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</w:pPr>
      <w:r w:rsidRPr="00775A75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أ</w:t>
      </w:r>
      <w:r w:rsidR="009D3984" w:rsidRPr="00775A75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َ</w:t>
      </w:r>
      <w:r w:rsidRPr="00775A75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ي</w:t>
      </w:r>
      <w:r w:rsidR="009D3984" w:rsidRPr="00775A75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ُّ</w:t>
      </w:r>
      <w:r w:rsidRPr="00775A75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ه</w:t>
      </w:r>
      <w:r w:rsidR="009D3984" w:rsidRPr="00775A75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َ</w:t>
      </w:r>
      <w:r w:rsidRPr="00775A75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ا الم</w:t>
      </w:r>
      <w:r w:rsidR="009D3984" w:rsidRPr="00775A75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ُ</w:t>
      </w:r>
      <w:r w:rsidRPr="00775A75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س</w:t>
      </w:r>
      <w:r w:rsidR="009D3984" w:rsidRPr="00775A75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ْ</w:t>
      </w:r>
      <w:r w:rsidRPr="00775A75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ل</w:t>
      </w:r>
      <w:r w:rsidR="009D3984" w:rsidRPr="00775A75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ِ</w:t>
      </w:r>
      <w:r w:rsidRPr="00775A75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م</w:t>
      </w:r>
      <w:r w:rsidR="009D3984" w:rsidRPr="00775A75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ُ</w:t>
      </w:r>
      <w:r w:rsidRPr="00775A75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ون</w:t>
      </w:r>
      <w:r w:rsidR="009D3984" w:rsidRPr="00775A75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َ</w:t>
      </w:r>
      <w:r w:rsidR="00DD28C9" w:rsidRPr="00775A75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:</w:t>
      </w:r>
    </w:p>
    <w:p w14:paraId="375E7645" w14:textId="77777777" w:rsidR="00F81FA4" w:rsidRPr="00B31CF4" w:rsidRDefault="00DD28C9" w:rsidP="007E1667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</w:t>
      </w:r>
      <w:r w:rsidR="009D3984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</w:t>
      </w:r>
      <w:r w:rsidR="009D3984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 أ</w:t>
      </w:r>
      <w:r w:rsidR="009D3984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E577E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9D3984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BE577E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9D3984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E577E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 </w:t>
      </w:r>
      <w:r w:rsidR="00BE577E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</w:t>
      </w:r>
      <w:r w:rsidR="009D3984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BE577E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ي ه</w:t>
      </w:r>
      <w:r w:rsidR="009D3984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E577E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ذ</w:t>
      </w:r>
      <w:r w:rsidR="009D3984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BE577E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9D3984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BE577E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الأ</w:t>
      </w:r>
      <w:r w:rsidR="009D3984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E577E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9D3984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E577E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ام</w:t>
      </w:r>
      <w:r w:rsidR="009D3984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BE577E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ف</w:t>
      </w:r>
      <w:r w:rsidR="00BE577E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ِي ف</w:t>
      </w:r>
      <w:r w:rsidR="009D3984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E577E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صل</w:t>
      </w:r>
      <w:r w:rsidR="009D3984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الش</w:t>
      </w:r>
      <w:r w:rsidR="00BE577E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ّ</w:t>
      </w:r>
      <w:r w:rsidR="009D3984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BE577E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9D3984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E577E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اء</w:t>
      </w:r>
      <w:r w:rsidR="009D3984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BE577E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، و</w:t>
      </w:r>
      <w:r w:rsidR="009D3984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E577E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9D3984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E577E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9D3984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BE577E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ث</w:t>
      </w:r>
      <w:r w:rsidR="009D3984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BE577E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9D3984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BE577E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خ</w:t>
      </w:r>
      <w:r w:rsidR="009D3984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BE577E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9D3984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BE577E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وج</w:t>
      </w:r>
      <w:r w:rsidR="009D3984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BE577E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الن</w:t>
      </w:r>
      <w:r w:rsidR="009D3984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BE577E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اس</w:t>
      </w:r>
      <w:r w:rsidR="009D3984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BE577E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للتَّنز</w:t>
      </w:r>
      <w:r w:rsidR="009D3984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ُّ</w:t>
      </w:r>
      <w:r w:rsidR="00BE577E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9D3984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BE577E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</w:t>
      </w:r>
      <w:r w:rsidR="009D3984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E577E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الف</w:t>
      </w:r>
      <w:r w:rsidR="009D3984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BE577E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رج</w:t>
      </w:r>
      <w:r w:rsidR="009D3984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E577E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="009D3984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، 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</w:t>
      </w:r>
      <w:r w:rsidR="009D3984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</w:t>
      </w:r>
      <w:r w:rsidR="009D3984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</w:t>
      </w:r>
      <w:r w:rsidR="009D3984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يك</w:t>
      </w:r>
      <w:r w:rsidR="009D3984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</w:t>
      </w:r>
      <w:r w:rsidR="009D3984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ب</w:t>
      </w:r>
      <w:r w:rsidR="009D3984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عض</w:t>
      </w:r>
      <w:r w:rsidR="009D3984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الأ</w:t>
      </w:r>
      <w:r w:rsidR="009D3984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</w:t>
      </w:r>
      <w:r w:rsidR="009D3984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ور</w:t>
      </w:r>
      <w:r w:rsidR="009D3984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الت</w:t>
      </w:r>
      <w:r w:rsidR="009D3984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 ي</w:t>
      </w:r>
      <w:r w:rsidR="009D3984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</w:t>
      </w:r>
      <w:r w:rsidR="009D3984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</w:t>
      </w:r>
      <w:r w:rsidR="009D3984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غ</w:t>
      </w:r>
      <w:r w:rsidR="009D3984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 م</w:t>
      </w:r>
      <w:r w:rsidR="009D3984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</w:t>
      </w:r>
      <w:r w:rsidR="009D3984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اع</w:t>
      </w:r>
      <w:r w:rsidR="009D3984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ات</w:t>
      </w:r>
      <w:r w:rsidR="009D3984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</w:t>
      </w:r>
      <w:r w:rsidR="009D3984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 أ</w:t>
      </w:r>
      <w:r w:rsidR="009D3984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ثن</w:t>
      </w:r>
      <w:r w:rsidR="009D3984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اء</w:t>
      </w:r>
      <w:r w:rsidR="009D3984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ذ</w:t>
      </w:r>
      <w:r w:rsidR="009D3984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</w:t>
      </w:r>
      <w:r w:rsidR="009D3984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</w:t>
      </w:r>
      <w:r w:rsidR="009D3984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 w:rsidR="00F81FA4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</w:p>
    <w:p w14:paraId="3DEBFC06" w14:textId="77777777" w:rsidR="00F81FA4" w:rsidRPr="007E1667" w:rsidRDefault="006D21FA" w:rsidP="007E1667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الح</w:t>
      </w:r>
      <w:r w:rsidR="009D3984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رص</w:t>
      </w:r>
      <w:r w:rsidR="009D3984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ع</w:t>
      </w:r>
      <w:r w:rsidR="009D3984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</w:t>
      </w:r>
      <w:r w:rsidR="009D3984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ى الذ</w:t>
      </w:r>
      <w:r w:rsidR="009D3984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</w:t>
      </w:r>
      <w:r w:rsidR="009D3984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اب</w:t>
      </w:r>
      <w:r w:rsidR="009D3984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ب</w:t>
      </w:r>
      <w:r w:rsidR="009D3984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الو</w:t>
      </w:r>
      <w:r w:rsidR="009D3984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</w:t>
      </w:r>
      <w:r w:rsidR="009D3984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د</w:t>
      </w:r>
      <w:r w:rsidR="009D3984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ين</w:t>
      </w:r>
      <w:r w:rsidR="009D3984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و</w:t>
      </w:r>
      <w:r w:rsidR="009D3984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</w:t>
      </w:r>
      <w:r w:rsidR="009D3984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هل</w:t>
      </w:r>
      <w:r w:rsidR="009D3984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و</w:t>
      </w:r>
      <w:r w:rsidR="009D3984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</w:t>
      </w:r>
      <w:r w:rsidR="009D3984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</w:t>
      </w:r>
      <w:r w:rsidR="009D3984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</w:t>
      </w:r>
      <w:r w:rsidR="009D3984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اد</w:t>
      </w:r>
      <w:r w:rsidR="009D3984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 و</w:t>
      </w:r>
      <w:r w:rsidR="009D3984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اخت</w:t>
      </w:r>
      <w:r w:rsidR="009D3984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</w:t>
      </w:r>
      <w:r w:rsidR="009D3984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ار</w:t>
      </w:r>
      <w:r w:rsidR="009D3984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الأم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اك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الم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ُنَ</w:t>
      </w:r>
      <w:r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اس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ة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ب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عيد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ًا</w:t>
      </w:r>
      <w:r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ع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 الأ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اك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الخ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ط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ة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ك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ج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ار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 الس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ُّ</w:t>
      </w:r>
      <w:r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ول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و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َالأَ</w:t>
      </w:r>
      <w:r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ود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ة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 و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الح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ذ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م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الف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تح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ات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و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الث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وب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الت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 ت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ون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غ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052D9F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بًا</w:t>
      </w:r>
      <w:r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م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ى ل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لز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اح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و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الق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ار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ض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الخ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ط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ة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  <w:r w:rsidR="00F81FA4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</w:p>
    <w:p w14:paraId="21304C8C" w14:textId="3F1713D9" w:rsidR="00732CA1" w:rsidRPr="007E1667" w:rsidRDefault="00041DD4" w:rsidP="007E1667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C036F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2C036F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 ذ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C036F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2C036F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C036F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7B4C6B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ا</w:t>
      </w:r>
      <w:r w:rsidR="001C5F6E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لح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ذ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8E208D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م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8E208D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</w:t>
      </w:r>
      <w:r w:rsidR="001C5F6E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ت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1C5F6E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1C5F6E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يث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1C5F6E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الم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1C5F6E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ز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ِّ</w:t>
      </w:r>
      <w:r w:rsidR="001C5F6E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ات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1C5F6E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8C6B8F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8C6B8F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8C6B8F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خ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8C6B8F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8C6B8F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8C6B8F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ات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8C6B8F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الأ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8C6B8F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8C6B8F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8C6B8F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و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8C6B8F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الش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ُّ</w:t>
      </w:r>
      <w:r w:rsidR="008C6B8F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رب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8C6B8F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و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8C6B8F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غ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8C6B8F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ير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8C6B8F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8C6B8F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</w:t>
      </w:r>
      <w:r w:rsidR="008E208D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، و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8E208D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ا</w:t>
      </w:r>
      <w:r w:rsidR="001C5F6E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ست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1C5F6E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ش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1C5F6E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ار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1C5F6E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ا ي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1C5F6E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1C5F6E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8E208D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ى </w:t>
      </w:r>
      <w:r w:rsidR="001C5F6E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1C5F6E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1C5F6E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ا م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1C5F6E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1C5F6E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إ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1C5F6E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1C5F6E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اد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ٍ</w:t>
      </w:r>
      <w:r w:rsidR="001C5F6E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إ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1C5F6E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يذ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اء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ٍ</w:t>
      </w:r>
      <w:r w:rsidR="001C5F6E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1C5F6E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لنَّاس. و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رك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1C5F6E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الم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1C5F6E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خ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1C5F6E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ات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8E208D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1C5F6E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أ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1C5F6E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ر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1C5F6E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1C5F6E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ا ف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1C5F6E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ي غ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ير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1C5F6E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الأ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اك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1C5F6E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8E208D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1C5F6E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الم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1C5F6E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خ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ص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1C5F6E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ص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1C5F6E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7F1561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ا</w:t>
      </w:r>
      <w:r w:rsidR="001C5F6E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ار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ٌ</w:t>
      </w:r>
      <w:r w:rsidR="001C5F6E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8E208D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ى الج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1C5F6E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1C5F6E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، و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1C5F6E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1C5F6E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1C5F6E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الع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1C5F6E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1C5F6E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1C5F6E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، و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ساد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F81FA4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الذ</w:t>
      </w:r>
      <w:r w:rsidR="00F81FA4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8C6B8F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وق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8C6B8F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8C6B8F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الط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8C6B8F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بع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8C6B8F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="001C5F6E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8C6B8F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8C6B8F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8C6B8F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إ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8C6B8F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8C6B8F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F27D67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27D67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F27D67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F27D67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يث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27D67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ه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27D67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ذ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F27D67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F27D67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الأ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27D67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27D67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اك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F27D67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F27D67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م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7B4C6B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7B4C6B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الإ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7B4C6B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يذ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7B4C6B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اءِ الم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7B4C6B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ح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7B4C6B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F81FA4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مِ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؛</w:t>
      </w:r>
      <w:r w:rsidR="00F81FA4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7B4C6B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7B4C6B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7F1561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584539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ولهِ </w:t>
      </w:r>
      <w:r w:rsidR="00584539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-</w:t>
      </w:r>
      <w:r w:rsidR="00052D9F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7B4C6B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صَلَّى اللهُ عَلَيْهِ وَسَلَّمَ</w:t>
      </w:r>
      <w:r w:rsidR="00584539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7B4C6B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-: </w:t>
      </w:r>
      <w:r w:rsidR="007F2412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>«</w:t>
      </w:r>
      <w:r w:rsidR="00A2029B" w:rsidRPr="007E1667">
        <w:rPr>
          <w:rFonts w:ascii="Traditional Arabic" w:hAnsi="Traditional Arabic" w:cs="Traditional Arabic" w:hint="cs"/>
          <w:b/>
          <w:bCs/>
          <w:color w:val="000099"/>
          <w:sz w:val="32"/>
          <w:szCs w:val="32"/>
          <w:rtl/>
        </w:rPr>
        <w:t>اتَّقُوا</w:t>
      </w:r>
      <w:r w:rsidR="00A2029B" w:rsidRPr="007E1667">
        <w:rPr>
          <w:rFonts w:ascii="Traditional Arabic" w:hAnsi="Traditional Arabic" w:cs="Traditional Arabic"/>
          <w:b/>
          <w:bCs/>
          <w:color w:val="000099"/>
          <w:sz w:val="32"/>
          <w:szCs w:val="32"/>
          <w:rtl/>
        </w:rPr>
        <w:t xml:space="preserve"> </w:t>
      </w:r>
      <w:r w:rsidR="00A2029B" w:rsidRPr="007E1667">
        <w:rPr>
          <w:rFonts w:ascii="Traditional Arabic" w:hAnsi="Traditional Arabic" w:cs="Traditional Arabic" w:hint="cs"/>
          <w:b/>
          <w:bCs/>
          <w:color w:val="000099"/>
          <w:sz w:val="32"/>
          <w:szCs w:val="32"/>
          <w:rtl/>
        </w:rPr>
        <w:t>الْمَلَاعِنَ</w:t>
      </w:r>
      <w:r w:rsidR="00A2029B" w:rsidRPr="007E1667">
        <w:rPr>
          <w:rFonts w:ascii="Traditional Arabic" w:hAnsi="Traditional Arabic" w:cs="Traditional Arabic"/>
          <w:b/>
          <w:bCs/>
          <w:color w:val="000099"/>
          <w:sz w:val="32"/>
          <w:szCs w:val="32"/>
          <w:rtl/>
        </w:rPr>
        <w:t xml:space="preserve"> </w:t>
      </w:r>
      <w:r w:rsidR="00A2029B" w:rsidRPr="007E1667">
        <w:rPr>
          <w:rFonts w:ascii="Traditional Arabic" w:hAnsi="Traditional Arabic" w:cs="Traditional Arabic" w:hint="cs"/>
          <w:b/>
          <w:bCs/>
          <w:color w:val="000099"/>
          <w:sz w:val="32"/>
          <w:szCs w:val="32"/>
          <w:rtl/>
        </w:rPr>
        <w:t>الثَّلَاثَةَ</w:t>
      </w:r>
      <w:r w:rsidR="00A2029B" w:rsidRPr="007E1667">
        <w:rPr>
          <w:rFonts w:ascii="Traditional Arabic" w:hAnsi="Traditional Arabic" w:cs="Traditional Arabic"/>
          <w:b/>
          <w:bCs/>
          <w:color w:val="000099"/>
          <w:sz w:val="32"/>
          <w:szCs w:val="32"/>
          <w:rtl/>
        </w:rPr>
        <w:t xml:space="preserve">: </w:t>
      </w:r>
      <w:r w:rsidR="00A2029B" w:rsidRPr="007E1667">
        <w:rPr>
          <w:rFonts w:ascii="Traditional Arabic" w:hAnsi="Traditional Arabic" w:cs="Traditional Arabic" w:hint="cs"/>
          <w:b/>
          <w:bCs/>
          <w:color w:val="000099"/>
          <w:sz w:val="32"/>
          <w:szCs w:val="32"/>
          <w:rtl/>
        </w:rPr>
        <w:t>الْبَرَازَ</w:t>
      </w:r>
      <w:r w:rsidR="00A2029B" w:rsidRPr="007E1667">
        <w:rPr>
          <w:rFonts w:ascii="Traditional Arabic" w:hAnsi="Traditional Arabic" w:cs="Traditional Arabic"/>
          <w:b/>
          <w:bCs/>
          <w:color w:val="000099"/>
          <w:sz w:val="32"/>
          <w:szCs w:val="32"/>
          <w:rtl/>
        </w:rPr>
        <w:t xml:space="preserve"> </w:t>
      </w:r>
      <w:r w:rsidR="00A2029B" w:rsidRPr="007E1667">
        <w:rPr>
          <w:rFonts w:ascii="Traditional Arabic" w:hAnsi="Traditional Arabic" w:cs="Traditional Arabic" w:hint="cs"/>
          <w:b/>
          <w:bCs/>
          <w:color w:val="000099"/>
          <w:sz w:val="32"/>
          <w:szCs w:val="32"/>
          <w:rtl/>
        </w:rPr>
        <w:t>فِي</w:t>
      </w:r>
      <w:r w:rsidR="00A2029B" w:rsidRPr="007E1667">
        <w:rPr>
          <w:rFonts w:ascii="Traditional Arabic" w:hAnsi="Traditional Arabic" w:cs="Traditional Arabic"/>
          <w:b/>
          <w:bCs/>
          <w:color w:val="000099"/>
          <w:sz w:val="32"/>
          <w:szCs w:val="32"/>
          <w:rtl/>
        </w:rPr>
        <w:t xml:space="preserve"> </w:t>
      </w:r>
      <w:r w:rsidR="00A2029B" w:rsidRPr="007E1667">
        <w:rPr>
          <w:rFonts w:ascii="Traditional Arabic" w:hAnsi="Traditional Arabic" w:cs="Traditional Arabic" w:hint="cs"/>
          <w:b/>
          <w:bCs/>
          <w:color w:val="000099"/>
          <w:sz w:val="32"/>
          <w:szCs w:val="32"/>
          <w:rtl/>
        </w:rPr>
        <w:t>الْمَوَارِدِ،</w:t>
      </w:r>
      <w:r w:rsidR="00A2029B" w:rsidRPr="007E1667">
        <w:rPr>
          <w:rFonts w:ascii="Traditional Arabic" w:hAnsi="Traditional Arabic" w:cs="Traditional Arabic"/>
          <w:b/>
          <w:bCs/>
          <w:color w:val="000099"/>
          <w:sz w:val="32"/>
          <w:szCs w:val="32"/>
          <w:rtl/>
        </w:rPr>
        <w:t xml:space="preserve"> </w:t>
      </w:r>
      <w:r w:rsidR="00A2029B" w:rsidRPr="007E1667">
        <w:rPr>
          <w:rFonts w:ascii="Traditional Arabic" w:hAnsi="Traditional Arabic" w:cs="Traditional Arabic" w:hint="cs"/>
          <w:b/>
          <w:bCs/>
          <w:color w:val="000099"/>
          <w:sz w:val="32"/>
          <w:szCs w:val="32"/>
          <w:rtl/>
        </w:rPr>
        <w:t>وَقَارِعَةِ</w:t>
      </w:r>
      <w:r w:rsidR="00A2029B" w:rsidRPr="007E1667">
        <w:rPr>
          <w:rFonts w:ascii="Traditional Arabic" w:hAnsi="Traditional Arabic" w:cs="Traditional Arabic"/>
          <w:b/>
          <w:bCs/>
          <w:color w:val="000099"/>
          <w:sz w:val="32"/>
          <w:szCs w:val="32"/>
          <w:rtl/>
        </w:rPr>
        <w:t xml:space="preserve"> </w:t>
      </w:r>
      <w:r w:rsidR="00A2029B" w:rsidRPr="007E1667">
        <w:rPr>
          <w:rFonts w:ascii="Traditional Arabic" w:hAnsi="Traditional Arabic" w:cs="Traditional Arabic" w:hint="cs"/>
          <w:b/>
          <w:bCs/>
          <w:color w:val="000099"/>
          <w:sz w:val="32"/>
          <w:szCs w:val="32"/>
          <w:rtl/>
        </w:rPr>
        <w:t>الطَّرِيقِ،</w:t>
      </w:r>
      <w:r w:rsidR="00A2029B" w:rsidRPr="007E1667">
        <w:rPr>
          <w:rFonts w:ascii="Traditional Arabic" w:hAnsi="Traditional Arabic" w:cs="Traditional Arabic"/>
          <w:b/>
          <w:bCs/>
          <w:color w:val="000099"/>
          <w:sz w:val="32"/>
          <w:szCs w:val="32"/>
          <w:rtl/>
        </w:rPr>
        <w:t xml:space="preserve"> </w:t>
      </w:r>
      <w:r w:rsidR="00A2029B" w:rsidRPr="007E1667">
        <w:rPr>
          <w:rFonts w:ascii="Traditional Arabic" w:hAnsi="Traditional Arabic" w:cs="Traditional Arabic" w:hint="cs"/>
          <w:b/>
          <w:bCs/>
          <w:color w:val="000099"/>
          <w:sz w:val="32"/>
          <w:szCs w:val="32"/>
          <w:rtl/>
        </w:rPr>
        <w:t>وَالظِّلِّ</w:t>
      </w:r>
      <w:r w:rsidR="007F2412" w:rsidRPr="007E1667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»</w:t>
      </w:r>
      <w:r w:rsidR="00A2029B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  <w:r w:rsidR="00775A75" w:rsidRPr="007E166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رواهُ أبو داودَ </w:t>
      </w:r>
      <w:r w:rsidR="00775A75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والطبراني والحاكم وحسنه الالباني.</w:t>
      </w:r>
      <w:r w:rsidR="00A2029B" w:rsidRPr="007E16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</w:p>
    <w:p w14:paraId="54F54C95" w14:textId="77777777" w:rsidR="005F0E15" w:rsidRPr="00775A75" w:rsidRDefault="007B4C6B" w:rsidP="00775A75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7F1561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7F1561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7F1561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اس</w:t>
      </w:r>
      <w:r w:rsidR="007F1561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عل</w:t>
      </w:r>
      <w:r w:rsidR="007F1561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يه ر</w:t>
      </w:r>
      <w:r w:rsidR="007F1561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مي</w:t>
      </w:r>
      <w:r w:rsidR="007F1561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</w:t>
      </w:r>
      <w:r w:rsidR="007F1561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خ</w:t>
      </w:r>
      <w:r w:rsidR="007F1561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7F1561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 w:rsidR="007F1561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ات</w:t>
      </w:r>
      <w:r w:rsidR="007F1561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الأ</w:t>
      </w:r>
      <w:r w:rsidR="007F1561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7F1561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7F1561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لو</w:t>
      </w:r>
      <w:r w:rsidR="007F1561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7F1561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7F1561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7F1561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="007F1561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</w:t>
      </w:r>
      <w:r w:rsidR="007F1561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الب</w:t>
      </w:r>
      <w:r w:rsidR="007F1561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لَ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اس</w:t>
      </w:r>
      <w:r w:rsidR="007F1561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7F1561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يك</w:t>
      </w:r>
      <w:r w:rsidR="007F1561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7F1561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="007F1561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</w:t>
      </w:r>
      <w:r w:rsidR="007F1561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الم</w:t>
      </w:r>
      <w:r w:rsidR="007F1561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7F1561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ني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.</w:t>
      </w:r>
      <w:r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أ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ح م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ا ت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عض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الن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ِّ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اء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أ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الله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ر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ح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ائ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ظ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الأ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طف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ال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. و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يس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الح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ه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إ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ح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اق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الم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خ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ات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ق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بل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الار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حال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ن الم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ان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، و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ج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ا ف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ي ك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يس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ٍ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بط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ا ث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إ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لق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ائ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ا ب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أ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قر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ح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او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ٍ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؛ ل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ذ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اه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ا م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اه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ا</w:t>
      </w:r>
      <w:r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إ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ان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ٍ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ح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ان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ٍ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. و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إ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ا ف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د م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ات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ح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ان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ا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ٍ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ابت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1C5F6E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لاع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ا ل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ذ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الم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خ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ات</w:t>
      </w:r>
      <w:r w:rsidR="00772C48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75A75">
        <w:rPr>
          <w:rFonts w:ascii="Traditional Arabic" w:hAnsi="Traditional Arabic" w:cs="Traditional Arabic"/>
          <w:b/>
          <w:bCs/>
          <w:sz w:val="32"/>
          <w:szCs w:val="32"/>
        </w:rPr>
        <w:t>!</w:t>
      </w:r>
      <w:r w:rsidR="00732CA1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</w:t>
      </w:r>
    </w:p>
    <w:p w14:paraId="6187D308" w14:textId="552C43D8" w:rsidR="005F0E15" w:rsidRPr="00B31CF4" w:rsidRDefault="008C6B8F" w:rsidP="00775A75">
      <w:pPr>
        <w:pStyle w:val="aa"/>
        <w:spacing w:after="0" w:line="240" w:lineRule="auto"/>
        <w:ind w:left="0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69359A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69359A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ن ر</w:t>
      </w:r>
      <w:r w:rsidR="0069359A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حم</w:t>
      </w:r>
      <w:r w:rsidR="0069359A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="0069359A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الله</w:t>
      </w:r>
      <w:r w:rsidR="0069359A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</w:t>
      </w:r>
      <w:r w:rsidR="0069359A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 w:rsidR="0069359A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ض</w:t>
      </w:r>
      <w:r w:rsidR="0069359A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69359A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أ</w:t>
      </w:r>
      <w:r w:rsidR="0069359A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</w:t>
      </w:r>
      <w:r w:rsidR="0069359A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ُّ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</w:t>
      </w:r>
      <w:r w:rsidR="0069359A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 الس</w:t>
      </w:r>
      <w:r w:rsidR="0069359A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اد</w:t>
      </w:r>
      <w:r w:rsidR="0069359A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ة</w:t>
      </w:r>
      <w:r w:rsidR="0069359A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أ</w:t>
      </w:r>
      <w:r w:rsidR="0069359A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69359A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ج</w:t>
      </w:r>
      <w:r w:rsidR="0069359A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69359A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69359A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إ</w:t>
      </w:r>
      <w:r w:rsidR="0069359A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69359A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اط</w:t>
      </w:r>
      <w:r w:rsidR="0069359A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="0069359A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الأ</w:t>
      </w:r>
      <w:r w:rsidR="0069359A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ذ</w:t>
      </w:r>
      <w:r w:rsidR="0069359A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ى ع</w:t>
      </w:r>
      <w:r w:rsidR="0069359A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ن النَّاس</w:t>
      </w:r>
      <w:r w:rsidR="0069359A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</w:t>
      </w:r>
      <w:r w:rsidR="0069359A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69359A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</w:t>
      </w:r>
      <w:r w:rsidR="0069359A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سب</w:t>
      </w:r>
      <w:r w:rsidR="0069359A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اب</w:t>
      </w:r>
      <w:r w:rsidR="0069359A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د</w:t>
      </w:r>
      <w:r w:rsidR="0069359A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خ</w:t>
      </w:r>
      <w:r w:rsidR="0069359A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ول</w:t>
      </w:r>
      <w:r w:rsidR="0069359A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ج</w:t>
      </w:r>
      <w:r w:rsidR="0069359A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69359A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69359A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69359A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</w:t>
      </w:r>
      <w:r w:rsidR="0069359A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الف</w:t>
      </w:r>
      <w:r w:rsidR="0069359A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وز</w:t>
      </w:r>
      <w:r w:rsidR="0069359A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</w:t>
      </w:r>
      <w:r w:rsidR="0069359A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رض</w:t>
      </w:r>
      <w:r w:rsidR="0069359A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اه</w:t>
      </w:r>
      <w:r w:rsidR="0069359A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، </w:t>
      </w:r>
      <w:r w:rsidR="00732CA1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فَعَنْ</w:t>
      </w:r>
      <w:r w:rsidR="00732CA1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32CA1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أَبِي</w:t>
      </w:r>
      <w:r w:rsidR="00732CA1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32CA1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هُرَيْرَةَ،</w:t>
      </w:r>
      <w:r w:rsidR="00732CA1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32CA1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عَنِ</w:t>
      </w:r>
      <w:r w:rsidR="00732CA1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32CA1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النَّبِيِّ</w:t>
      </w:r>
      <w:r w:rsidR="00732CA1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32CA1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صَلَّى</w:t>
      </w:r>
      <w:r w:rsidR="00732CA1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32CA1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اللهُ</w:t>
      </w:r>
      <w:r w:rsidR="00732CA1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32CA1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عَلَيْهِ</w:t>
      </w:r>
      <w:r w:rsidR="00732CA1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32CA1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وَسَلَّمَ،</w:t>
      </w:r>
      <w:r w:rsidR="00732CA1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32CA1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قَالَ</w:t>
      </w:r>
      <w:r w:rsidR="00732CA1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: «</w:t>
      </w:r>
      <w:r w:rsidR="00732CA1" w:rsidRPr="00B31CF4">
        <w:rPr>
          <w:rFonts w:ascii="Traditional Arabic" w:hAnsi="Traditional Arabic" w:cs="Traditional Arabic" w:hint="cs"/>
          <w:b/>
          <w:bCs/>
          <w:color w:val="000099"/>
          <w:sz w:val="32"/>
          <w:szCs w:val="32"/>
          <w:rtl/>
        </w:rPr>
        <w:t>لَقَدْ</w:t>
      </w:r>
      <w:r w:rsidR="00732CA1" w:rsidRPr="00B31CF4">
        <w:rPr>
          <w:rFonts w:ascii="Traditional Arabic" w:hAnsi="Traditional Arabic" w:cs="Traditional Arabic"/>
          <w:b/>
          <w:bCs/>
          <w:color w:val="000099"/>
          <w:sz w:val="32"/>
          <w:szCs w:val="32"/>
          <w:rtl/>
        </w:rPr>
        <w:t xml:space="preserve"> </w:t>
      </w:r>
      <w:r w:rsidR="00732CA1" w:rsidRPr="00B31CF4">
        <w:rPr>
          <w:rFonts w:ascii="Traditional Arabic" w:hAnsi="Traditional Arabic" w:cs="Traditional Arabic" w:hint="cs"/>
          <w:b/>
          <w:bCs/>
          <w:color w:val="000099"/>
          <w:sz w:val="32"/>
          <w:szCs w:val="32"/>
          <w:rtl/>
        </w:rPr>
        <w:t>رَأَيْتُ</w:t>
      </w:r>
      <w:r w:rsidR="00732CA1" w:rsidRPr="00B31CF4">
        <w:rPr>
          <w:rFonts w:ascii="Traditional Arabic" w:hAnsi="Traditional Arabic" w:cs="Traditional Arabic"/>
          <w:b/>
          <w:bCs/>
          <w:color w:val="000099"/>
          <w:sz w:val="32"/>
          <w:szCs w:val="32"/>
          <w:rtl/>
        </w:rPr>
        <w:t xml:space="preserve"> </w:t>
      </w:r>
      <w:r w:rsidR="00732CA1" w:rsidRPr="00B31CF4">
        <w:rPr>
          <w:rFonts w:ascii="Traditional Arabic" w:hAnsi="Traditional Arabic" w:cs="Traditional Arabic" w:hint="cs"/>
          <w:b/>
          <w:bCs/>
          <w:color w:val="000099"/>
          <w:sz w:val="32"/>
          <w:szCs w:val="32"/>
          <w:rtl/>
        </w:rPr>
        <w:t>رَجُلًا</w:t>
      </w:r>
      <w:r w:rsidR="00732CA1" w:rsidRPr="00B31CF4">
        <w:rPr>
          <w:rFonts w:ascii="Traditional Arabic" w:hAnsi="Traditional Arabic" w:cs="Traditional Arabic"/>
          <w:b/>
          <w:bCs/>
          <w:color w:val="000099"/>
          <w:sz w:val="32"/>
          <w:szCs w:val="32"/>
          <w:rtl/>
        </w:rPr>
        <w:t xml:space="preserve"> </w:t>
      </w:r>
      <w:r w:rsidR="00732CA1" w:rsidRPr="00B31CF4">
        <w:rPr>
          <w:rFonts w:ascii="Traditional Arabic" w:hAnsi="Traditional Arabic" w:cs="Traditional Arabic" w:hint="cs"/>
          <w:b/>
          <w:bCs/>
          <w:color w:val="000099"/>
          <w:sz w:val="32"/>
          <w:szCs w:val="32"/>
          <w:rtl/>
        </w:rPr>
        <w:t>يَتَقَلَّبُ</w:t>
      </w:r>
      <w:r w:rsidR="00732CA1" w:rsidRPr="00B31CF4">
        <w:rPr>
          <w:rFonts w:ascii="Traditional Arabic" w:hAnsi="Traditional Arabic" w:cs="Traditional Arabic"/>
          <w:b/>
          <w:bCs/>
          <w:color w:val="000099"/>
          <w:sz w:val="32"/>
          <w:szCs w:val="32"/>
          <w:rtl/>
        </w:rPr>
        <w:t xml:space="preserve"> </w:t>
      </w:r>
      <w:r w:rsidR="00732CA1" w:rsidRPr="00B31CF4">
        <w:rPr>
          <w:rFonts w:ascii="Traditional Arabic" w:hAnsi="Traditional Arabic" w:cs="Traditional Arabic" w:hint="cs"/>
          <w:b/>
          <w:bCs/>
          <w:color w:val="000099"/>
          <w:sz w:val="32"/>
          <w:szCs w:val="32"/>
          <w:rtl/>
        </w:rPr>
        <w:t>فِي</w:t>
      </w:r>
      <w:r w:rsidR="00732CA1" w:rsidRPr="00B31CF4">
        <w:rPr>
          <w:rFonts w:ascii="Traditional Arabic" w:hAnsi="Traditional Arabic" w:cs="Traditional Arabic"/>
          <w:b/>
          <w:bCs/>
          <w:color w:val="000099"/>
          <w:sz w:val="32"/>
          <w:szCs w:val="32"/>
          <w:rtl/>
        </w:rPr>
        <w:t xml:space="preserve"> </w:t>
      </w:r>
      <w:r w:rsidR="00732CA1" w:rsidRPr="00B31CF4">
        <w:rPr>
          <w:rFonts w:ascii="Traditional Arabic" w:hAnsi="Traditional Arabic" w:cs="Traditional Arabic" w:hint="cs"/>
          <w:b/>
          <w:bCs/>
          <w:color w:val="000099"/>
          <w:sz w:val="32"/>
          <w:szCs w:val="32"/>
          <w:rtl/>
        </w:rPr>
        <w:t>الْجَنَّةِ،</w:t>
      </w:r>
      <w:r w:rsidR="00732CA1" w:rsidRPr="00B31CF4">
        <w:rPr>
          <w:rFonts w:ascii="Traditional Arabic" w:hAnsi="Traditional Arabic" w:cs="Traditional Arabic"/>
          <w:b/>
          <w:bCs/>
          <w:color w:val="000099"/>
          <w:sz w:val="32"/>
          <w:szCs w:val="32"/>
          <w:rtl/>
        </w:rPr>
        <w:t xml:space="preserve"> </w:t>
      </w:r>
      <w:r w:rsidR="00732CA1" w:rsidRPr="00B31CF4">
        <w:rPr>
          <w:rFonts w:ascii="Traditional Arabic" w:hAnsi="Traditional Arabic" w:cs="Traditional Arabic" w:hint="cs"/>
          <w:b/>
          <w:bCs/>
          <w:color w:val="000099"/>
          <w:sz w:val="32"/>
          <w:szCs w:val="32"/>
          <w:rtl/>
        </w:rPr>
        <w:t>فِي</w:t>
      </w:r>
      <w:r w:rsidR="00732CA1" w:rsidRPr="00B31CF4">
        <w:rPr>
          <w:rFonts w:ascii="Traditional Arabic" w:hAnsi="Traditional Arabic" w:cs="Traditional Arabic"/>
          <w:b/>
          <w:bCs/>
          <w:color w:val="000099"/>
          <w:sz w:val="32"/>
          <w:szCs w:val="32"/>
          <w:rtl/>
        </w:rPr>
        <w:t xml:space="preserve"> </w:t>
      </w:r>
      <w:r w:rsidR="00732CA1" w:rsidRPr="00B31CF4">
        <w:rPr>
          <w:rFonts w:ascii="Traditional Arabic" w:hAnsi="Traditional Arabic" w:cs="Traditional Arabic" w:hint="cs"/>
          <w:b/>
          <w:bCs/>
          <w:color w:val="000099"/>
          <w:sz w:val="32"/>
          <w:szCs w:val="32"/>
          <w:rtl/>
        </w:rPr>
        <w:t>شَجَرَةٍ</w:t>
      </w:r>
      <w:r w:rsidR="00732CA1" w:rsidRPr="00B31CF4">
        <w:rPr>
          <w:rFonts w:ascii="Traditional Arabic" w:hAnsi="Traditional Arabic" w:cs="Traditional Arabic"/>
          <w:b/>
          <w:bCs/>
          <w:color w:val="000099"/>
          <w:sz w:val="32"/>
          <w:szCs w:val="32"/>
          <w:rtl/>
        </w:rPr>
        <w:t xml:space="preserve"> </w:t>
      </w:r>
      <w:r w:rsidR="00732CA1" w:rsidRPr="00B31CF4">
        <w:rPr>
          <w:rFonts w:ascii="Traditional Arabic" w:hAnsi="Traditional Arabic" w:cs="Traditional Arabic" w:hint="cs"/>
          <w:b/>
          <w:bCs/>
          <w:color w:val="000099"/>
          <w:sz w:val="32"/>
          <w:szCs w:val="32"/>
          <w:rtl/>
        </w:rPr>
        <w:t>قَطَعَهَا</w:t>
      </w:r>
      <w:r w:rsidR="00732CA1" w:rsidRPr="00B31CF4">
        <w:rPr>
          <w:rFonts w:ascii="Traditional Arabic" w:hAnsi="Traditional Arabic" w:cs="Traditional Arabic"/>
          <w:b/>
          <w:bCs/>
          <w:color w:val="000099"/>
          <w:sz w:val="32"/>
          <w:szCs w:val="32"/>
          <w:rtl/>
        </w:rPr>
        <w:t xml:space="preserve"> </w:t>
      </w:r>
      <w:r w:rsidR="00732CA1" w:rsidRPr="00B31CF4">
        <w:rPr>
          <w:rFonts w:ascii="Traditional Arabic" w:hAnsi="Traditional Arabic" w:cs="Traditional Arabic" w:hint="cs"/>
          <w:b/>
          <w:bCs/>
          <w:color w:val="000099"/>
          <w:sz w:val="32"/>
          <w:szCs w:val="32"/>
          <w:rtl/>
        </w:rPr>
        <w:t>مِنْ</w:t>
      </w:r>
      <w:r w:rsidR="00732CA1" w:rsidRPr="00B31CF4">
        <w:rPr>
          <w:rFonts w:ascii="Traditional Arabic" w:hAnsi="Traditional Arabic" w:cs="Traditional Arabic"/>
          <w:b/>
          <w:bCs/>
          <w:color w:val="000099"/>
          <w:sz w:val="32"/>
          <w:szCs w:val="32"/>
          <w:rtl/>
        </w:rPr>
        <w:t xml:space="preserve"> </w:t>
      </w:r>
      <w:r w:rsidR="00732CA1" w:rsidRPr="00B31CF4">
        <w:rPr>
          <w:rFonts w:ascii="Traditional Arabic" w:hAnsi="Traditional Arabic" w:cs="Traditional Arabic" w:hint="cs"/>
          <w:b/>
          <w:bCs/>
          <w:color w:val="000099"/>
          <w:sz w:val="32"/>
          <w:szCs w:val="32"/>
          <w:rtl/>
        </w:rPr>
        <w:t>ظَهْرِ</w:t>
      </w:r>
      <w:r w:rsidR="00732CA1" w:rsidRPr="00B31CF4">
        <w:rPr>
          <w:rFonts w:ascii="Traditional Arabic" w:hAnsi="Traditional Arabic" w:cs="Traditional Arabic"/>
          <w:b/>
          <w:bCs/>
          <w:color w:val="000099"/>
          <w:sz w:val="32"/>
          <w:szCs w:val="32"/>
          <w:rtl/>
        </w:rPr>
        <w:t xml:space="preserve"> </w:t>
      </w:r>
      <w:r w:rsidR="00732CA1" w:rsidRPr="00B31CF4">
        <w:rPr>
          <w:rFonts w:ascii="Traditional Arabic" w:hAnsi="Traditional Arabic" w:cs="Traditional Arabic" w:hint="cs"/>
          <w:b/>
          <w:bCs/>
          <w:color w:val="000099"/>
          <w:sz w:val="32"/>
          <w:szCs w:val="32"/>
          <w:rtl/>
        </w:rPr>
        <w:t>الطَّرِيقِ،</w:t>
      </w:r>
      <w:r w:rsidR="00732CA1" w:rsidRPr="00B31CF4">
        <w:rPr>
          <w:rFonts w:ascii="Traditional Arabic" w:hAnsi="Traditional Arabic" w:cs="Traditional Arabic"/>
          <w:b/>
          <w:bCs/>
          <w:color w:val="000099"/>
          <w:sz w:val="32"/>
          <w:szCs w:val="32"/>
          <w:rtl/>
        </w:rPr>
        <w:t xml:space="preserve"> </w:t>
      </w:r>
      <w:r w:rsidR="00732CA1" w:rsidRPr="00B31CF4">
        <w:rPr>
          <w:rFonts w:ascii="Traditional Arabic" w:hAnsi="Traditional Arabic" w:cs="Traditional Arabic" w:hint="cs"/>
          <w:b/>
          <w:bCs/>
          <w:color w:val="000099"/>
          <w:sz w:val="32"/>
          <w:szCs w:val="32"/>
          <w:rtl/>
        </w:rPr>
        <w:t>كَانَتْ</w:t>
      </w:r>
      <w:r w:rsidR="00732CA1" w:rsidRPr="00B31CF4">
        <w:rPr>
          <w:rFonts w:ascii="Traditional Arabic" w:hAnsi="Traditional Arabic" w:cs="Traditional Arabic"/>
          <w:b/>
          <w:bCs/>
          <w:color w:val="000099"/>
          <w:sz w:val="32"/>
          <w:szCs w:val="32"/>
          <w:rtl/>
        </w:rPr>
        <w:t xml:space="preserve"> </w:t>
      </w:r>
      <w:r w:rsidR="00732CA1" w:rsidRPr="00B31CF4">
        <w:rPr>
          <w:rFonts w:ascii="Traditional Arabic" w:hAnsi="Traditional Arabic" w:cs="Traditional Arabic" w:hint="cs"/>
          <w:b/>
          <w:bCs/>
          <w:color w:val="000099"/>
          <w:sz w:val="32"/>
          <w:szCs w:val="32"/>
          <w:rtl/>
        </w:rPr>
        <w:t>تُؤْذِي</w:t>
      </w:r>
      <w:r w:rsidR="00732CA1" w:rsidRPr="00B31CF4">
        <w:rPr>
          <w:rFonts w:ascii="Traditional Arabic" w:hAnsi="Traditional Arabic" w:cs="Traditional Arabic"/>
          <w:b/>
          <w:bCs/>
          <w:color w:val="000099"/>
          <w:sz w:val="32"/>
          <w:szCs w:val="32"/>
          <w:rtl/>
        </w:rPr>
        <w:t xml:space="preserve"> </w:t>
      </w:r>
      <w:r w:rsidR="00732CA1" w:rsidRPr="00B31CF4">
        <w:rPr>
          <w:rFonts w:ascii="Traditional Arabic" w:hAnsi="Traditional Arabic" w:cs="Traditional Arabic" w:hint="cs"/>
          <w:b/>
          <w:bCs/>
          <w:color w:val="000099"/>
          <w:sz w:val="32"/>
          <w:szCs w:val="32"/>
          <w:rtl/>
        </w:rPr>
        <w:t>النَّاسَ</w:t>
      </w:r>
      <w:r w:rsidR="00732CA1" w:rsidRPr="00B31CF4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»</w:t>
      </w:r>
      <w:r w:rsidR="00732CA1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رواهُ مسل</w:t>
      </w:r>
      <w:r w:rsid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م.</w:t>
      </w:r>
    </w:p>
    <w:p w14:paraId="32B7D11E" w14:textId="77777777" w:rsidR="00712632" w:rsidRPr="00775A75" w:rsidRDefault="007B4C6B" w:rsidP="00775A75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69359A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E178C5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</w:t>
      </w:r>
      <w:r w:rsidR="0069359A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E178C5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</w:t>
      </w:r>
      <w:r w:rsidR="0069359A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E178C5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 ي</w:t>
      </w:r>
      <w:r w:rsidR="0069359A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E178C5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نب</w:t>
      </w:r>
      <w:r w:rsidR="0069359A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E178C5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غ</w:t>
      </w:r>
      <w:r w:rsidR="0069359A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E178C5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 م</w:t>
      </w:r>
      <w:r w:rsidR="0069359A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E178C5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</w:t>
      </w:r>
      <w:r w:rsidR="0069359A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E178C5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اع</w:t>
      </w:r>
      <w:r w:rsidR="0069359A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E178C5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ات</w:t>
      </w:r>
      <w:r w:rsidR="0069359A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E178C5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</w:t>
      </w:r>
      <w:r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E178C5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الح</w:t>
      </w:r>
      <w:r w:rsidR="0069359A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E178C5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ذ</w:t>
      </w:r>
      <w:r w:rsidR="0069359A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E178C5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</w:t>
      </w:r>
      <w:r w:rsidR="0069359A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E178C5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م</w:t>
      </w:r>
      <w:r w:rsidR="0069359A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E178C5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</w:t>
      </w:r>
      <w:r w:rsidR="0069359A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E178C5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إ</w:t>
      </w:r>
      <w:r w:rsidR="0069359A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يذ</w:t>
      </w:r>
      <w:r w:rsidR="0069359A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اءِ </w:t>
      </w:r>
      <w:r w:rsidR="00E178C5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</w:t>
      </w:r>
      <w:r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لم</w:t>
      </w:r>
      <w:r w:rsidR="0069359A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سل</w:t>
      </w:r>
      <w:r w:rsidR="0069359A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69359A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ينَ ف</w:t>
      </w:r>
      <w:r w:rsidR="0069359A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ي ط</w:t>
      </w:r>
      <w:r w:rsidR="0069359A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69359A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قِه</w:t>
      </w:r>
      <w:r w:rsidR="00E178C5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69359A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E178C5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س</w:t>
      </w:r>
      <w:r w:rsidR="0069359A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E178C5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</w:t>
      </w:r>
      <w:r w:rsidR="004D582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</w:t>
      </w:r>
      <w:r w:rsidR="00E178C5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</w:t>
      </w:r>
      <w:r w:rsidR="004D582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E178C5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</w:t>
      </w:r>
      <w:r w:rsidR="00940F61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</w:t>
      </w:r>
      <w:r w:rsidR="004D582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940F61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ول</w:t>
      </w:r>
      <w:r w:rsidR="004D582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940F61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ئ</w:t>
      </w:r>
      <w:r w:rsidR="004D582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940F61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4D582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940F61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الش</w:t>
      </w:r>
      <w:r w:rsidR="004D582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940F61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4D582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940F61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اب</w:t>
      </w:r>
      <w:r w:rsidR="004D582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940F61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</w:t>
      </w:r>
      <w:r w:rsidR="004D582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940F61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ذ</w:t>
      </w:r>
      <w:r w:rsidR="004D582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940F61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ين</w:t>
      </w:r>
      <w:r w:rsidR="004D582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DF0B57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ي</w:t>
      </w:r>
      <w:r w:rsidR="004D582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DF0B57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ذ</w:t>
      </w:r>
      <w:r w:rsidR="004D582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DF0B57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</w:t>
      </w:r>
      <w:r w:rsidR="004D582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DF0B57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</w:t>
      </w:r>
      <w:r w:rsidR="004D582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DF0B57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ون</w:t>
      </w:r>
      <w:r w:rsidR="004D582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940F61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DF0B57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4D582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DF0B57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رُؤْيَةِ الْأَوْدِيَةِ وَالشِّعَابِ وَهِيَ تَجْرِي بِالمَاءِ، فَيَقْلِبُ بَعْضُهُمْ سَاعَاتِ الْفَرَحِ و</w:t>
      </w:r>
      <w:r w:rsidR="004D582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DF0B57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الم</w:t>
      </w:r>
      <w:r w:rsidR="004D582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DF0B57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تع</w:t>
      </w:r>
      <w:r w:rsidR="004D582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DF0B57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ةِ إ</w:t>
      </w:r>
      <w:r w:rsidR="004D582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DF0B57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لَى فَجَائِعَ وَمَصَائِبَ وَأَحْزَانٍ دَائِمَةٍ، بِتَهَوُّرٍ مَجْنُونٍ، وَمُغَامَرَاتٍ لَا تُحْسَبُ عَوَاقِبُهَا، فَمِنْهُمْ مَنْ يُغَامِرُ بِقَطْعِ الْأَوْدِيَةِ بسيارتِهِ؛ لإِظهار قدرَته على القِيادَة فِي الْأ</w:t>
      </w:r>
      <w:r w:rsidR="004D582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DF0B57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4D582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DF0B57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اك</w:t>
      </w:r>
      <w:r w:rsidR="004D582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DF0B57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4D582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DF0B57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الخ</w:t>
      </w:r>
      <w:r w:rsidR="004D582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DF0B57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ط</w:t>
      </w:r>
      <w:r w:rsidR="004D582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DF0B57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4D582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DF0B57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="004D582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DF0B57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، </w:t>
      </w:r>
      <w:r w:rsidR="00DF0B57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</w:t>
      </w:r>
      <w:r w:rsidR="004D582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DF0B57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</w:t>
      </w:r>
      <w:r w:rsidR="004D582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DF0B57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DF0B57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لِيَنَالَ إِعْجَابَ مَنْ يَنْظُرُونَ إِلَيْهِ خ</w:t>
      </w:r>
      <w:r w:rsidR="004D582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DF0B57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ص</w:t>
      </w:r>
      <w:r w:rsidR="004D582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DF0B57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وصًا ف</w:t>
      </w:r>
      <w:r w:rsidR="004D582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DF0B57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ي ظ</w:t>
      </w:r>
      <w:r w:rsidR="004D582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DF0B57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لِّ الت</w:t>
      </w:r>
      <w:r w:rsidR="004D582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DF0B57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وث</w:t>
      </w:r>
      <w:r w:rsidR="004D582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DF0B57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يقِ و</w:t>
      </w:r>
      <w:r w:rsidR="004D582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DF0B57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الت</w:t>
      </w:r>
      <w:r w:rsidR="004D582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DF0B57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صو</w:t>
      </w:r>
      <w:r w:rsidR="004D582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DF0B57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يرِ و</w:t>
      </w:r>
      <w:r w:rsidR="004D582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DF0B57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4D582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DF0B57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ثِّهَا ف</w:t>
      </w:r>
      <w:r w:rsidR="004D582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DF0B57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ي و</w:t>
      </w:r>
      <w:r w:rsidR="004D582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DF0B57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4D582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DF0B57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ائ</w:t>
      </w:r>
      <w:r w:rsidR="004D582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DF0B57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لِ الت</w:t>
      </w:r>
      <w:r w:rsidR="004D582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DF0B57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واص</w:t>
      </w:r>
      <w:r w:rsidR="004D582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DF0B57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لِ الاجت</w:t>
      </w:r>
      <w:r w:rsidR="004D582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DF0B57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4D582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DF0B57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اع</w:t>
      </w:r>
      <w:r w:rsidR="004D582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DF0B57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يِّ </w:t>
      </w:r>
      <w:r w:rsidR="00712632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فَيَعْلَقُ وَيَغْرَقُ وَيَهْلِك</w:t>
      </w:r>
      <w:r w:rsidR="00712632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ُ. </w:t>
      </w:r>
    </w:p>
    <w:p w14:paraId="50DE455D" w14:textId="77777777" w:rsidR="00712632" w:rsidRPr="00B31CF4" w:rsidRDefault="00DF0B57" w:rsidP="00775A75">
      <w:pPr>
        <w:pStyle w:val="aa"/>
        <w:spacing w:after="0" w:line="240" w:lineRule="auto"/>
        <w:ind w:left="0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وَمِنْهُمْ مَنْ لَا يَكْفِيهِ أَنْ يُخَاطِرَ بِنَفْسِهِ حَتَّى يُخَاطِرَ بِغَيْرِهِ، فَيَأْخُذُ أَصْحَابَهُ أَوْ أَهْلَهُ فِي سَيَّارَتِهِ لِيَقْطَعَ بِهِمْ وَادِيًا يَجْرِي، فَيَجْرِفُهُمُ السَّيْلُ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حَتَّى يُغْرِقَهُمْ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="00940F61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2C26C2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</w:t>
      </w:r>
      <w:r w:rsidR="004D582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C26C2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</w:t>
      </w:r>
      <w:r w:rsidR="004D582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C26C2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ذ</w:t>
      </w:r>
      <w:r w:rsidR="004D582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C26C2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</w:t>
      </w:r>
      <w:r w:rsidR="004D582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2C26C2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</w:t>
      </w:r>
      <w:r w:rsidR="004D582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C26C2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940F61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ص</w:t>
      </w:r>
      <w:r w:rsidR="004D582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940F61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4D582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940F61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ود</w:t>
      </w:r>
      <w:r w:rsidR="004D582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940F61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ك</w:t>
      </w:r>
      <w:r w:rsidR="004D582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940F61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ث</w:t>
      </w:r>
      <w:r w:rsidR="004D582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940F61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4D582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940F61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ان</w:t>
      </w:r>
      <w:r w:rsidR="004D582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940F61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الر</w:t>
      </w:r>
      <w:r w:rsidR="004D582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940F61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4D582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940F61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4D582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940F61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الم</w:t>
      </w:r>
      <w:r w:rsidR="004D582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940F61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رت</w:t>
      </w:r>
      <w:r w:rsidR="004D582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940F61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 w:rsidR="004D582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940F61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4D582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940F61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="004D582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B4C6B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</w:t>
      </w:r>
      <w:r w:rsidR="004D582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7B4C6B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</w:t>
      </w:r>
      <w:r w:rsidR="004D582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7B4C6B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</w:t>
      </w:r>
      <w:r w:rsidR="004D582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7B4C6B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</w:t>
      </w:r>
      <w:r w:rsidR="004D582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ُّ</w:t>
      </w:r>
      <w:r w:rsidR="007B4C6B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</w:t>
      </w:r>
      <w:r w:rsidR="004D582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ٍ</w:t>
      </w:r>
      <w:r w:rsidR="007B4C6B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="003D5567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م</w:t>
      </w:r>
      <w:r w:rsidR="004D582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3D5567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</w:t>
      </w:r>
      <w:r w:rsidR="004D582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3D5567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 ي</w:t>
      </w:r>
      <w:r w:rsidR="004D582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3D5567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</w:t>
      </w:r>
      <w:r w:rsidR="004D582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3D5567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</w:t>
      </w:r>
      <w:r w:rsidR="004D582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ِّ</w:t>
      </w:r>
      <w:r w:rsidR="003D5567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ض</w:t>
      </w:r>
      <w:r w:rsidR="004D582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222A3B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ص</w:t>
      </w:r>
      <w:r w:rsidR="004D582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22A3B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اح</w:t>
      </w:r>
      <w:r w:rsidR="004D582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222A3B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</w:t>
      </w:r>
      <w:r w:rsidR="004D582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22A3B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</w:t>
      </w:r>
      <w:r w:rsidR="004D582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22A3B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 إ</w:t>
      </w:r>
      <w:r w:rsidR="004D582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222A3B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</w:t>
      </w:r>
      <w:r w:rsidR="004D582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22A3B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ى خ</w:t>
      </w:r>
      <w:r w:rsidR="004D582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22A3B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ط</w:t>
      </w:r>
      <w:r w:rsidR="004D582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22A3B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</w:t>
      </w:r>
      <w:r w:rsidR="004D582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222A3B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الح</w:t>
      </w:r>
      <w:r w:rsidR="004D582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22A3B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</w:t>
      </w:r>
      <w:r w:rsidR="004D582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22A3B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اد</w:t>
      </w:r>
      <w:r w:rsidR="004D582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222A3B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ث</w:t>
      </w:r>
      <w:r w:rsidR="004D582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222A3B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الم</w:t>
      </w:r>
      <w:r w:rsidR="004D582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222A3B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</w:t>
      </w:r>
      <w:r w:rsidR="004D582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222A3B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يت</w:t>
      </w:r>
      <w:r w:rsidR="004D582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22A3B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ة</w:t>
      </w:r>
      <w:r w:rsidR="004D582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222A3B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 أ</w:t>
      </w:r>
      <w:r w:rsidR="004D582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22A3B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 الإ</w:t>
      </w:r>
      <w:r w:rsidR="004D582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222A3B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</w:t>
      </w:r>
      <w:r w:rsidR="004D582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22A3B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اق</w:t>
      </w:r>
      <w:r w:rsidR="004D582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22A3B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ات</w:t>
      </w:r>
      <w:r w:rsidR="004D582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222A3B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الم</w:t>
      </w:r>
      <w:r w:rsidR="004D582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222A3B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</w:t>
      </w:r>
      <w:r w:rsidR="008949B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222A3B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</w:t>
      </w:r>
      <w:r w:rsidR="008949B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22A3B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د</w:t>
      </w:r>
      <w:r w:rsidR="008949B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222A3B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يم</w:t>
      </w:r>
      <w:r w:rsidR="008949B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22A3B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ة</w:t>
      </w:r>
      <w:r w:rsidR="00712632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ِ. </w:t>
      </w:r>
    </w:p>
    <w:p w14:paraId="7A17D5FA" w14:textId="77777777" w:rsidR="00712632" w:rsidRPr="00775A75" w:rsidRDefault="00E178C5" w:rsidP="00775A75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8949B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</w:t>
      </w:r>
      <w:r w:rsidR="008949B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</w:t>
      </w:r>
      <w:r w:rsidR="008949B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</w:t>
      </w:r>
      <w:r w:rsidR="008949B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</w:t>
      </w:r>
      <w:r w:rsidR="008949B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نب</w:t>
      </w:r>
      <w:r w:rsidR="008949B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غ</w:t>
      </w:r>
      <w:r w:rsidR="008949B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 م</w:t>
      </w:r>
      <w:r w:rsidR="008949B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</w:t>
      </w:r>
      <w:r w:rsidR="008949B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اع</w:t>
      </w:r>
      <w:r w:rsidR="008949B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ات</w:t>
      </w:r>
      <w:r w:rsidR="008949B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</w:t>
      </w:r>
      <w:r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</w:t>
      </w:r>
      <w:r w:rsidR="008949B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يض</w:t>
      </w:r>
      <w:r w:rsidR="008949B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ًا</w:t>
      </w:r>
      <w:r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041DD4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الح</w:t>
      </w:r>
      <w:r w:rsidR="008949B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041DD4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ذ</w:t>
      </w:r>
      <w:r w:rsidR="008949B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041DD4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8949B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041DD4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</w:t>
      </w:r>
      <w:r w:rsidR="008949B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041DD4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8949B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041DD4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الإ</w:t>
      </w:r>
      <w:r w:rsidR="008949B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041DD4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8949B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041DD4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8949B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041DD4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اف</w:t>
      </w:r>
      <w:r w:rsidR="008949B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7B4C6B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</w:t>
      </w:r>
      <w:r w:rsidR="008949B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7B4C6B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ي </w:t>
      </w:r>
      <w:r w:rsidR="007B4C6B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</w:t>
      </w:r>
      <w:r w:rsidR="008949B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7B4C6B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ش</w:t>
      </w:r>
      <w:r w:rsidR="008949B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7B4C6B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</w:t>
      </w:r>
      <w:r w:rsidR="008949B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7B4C6B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</w:t>
      </w:r>
      <w:r w:rsidR="008949B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7B4C6B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و</w:t>
      </w:r>
      <w:r w:rsidR="008949B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7B4C6B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</w:t>
      </w:r>
      <w:r w:rsidR="008949B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7B4C6B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</w:t>
      </w:r>
      <w:r w:rsidR="008949B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7B4C6B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</w:t>
      </w:r>
      <w:r w:rsidR="008949B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7B4C6B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</w:t>
      </w:r>
      <w:r w:rsidR="008949B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7B4C6B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، ث</w:t>
      </w:r>
      <w:r w:rsidR="008949B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7B4C6B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8949B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7B4C6B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إ</w:t>
      </w:r>
      <w:r w:rsidR="008949B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7B4C6B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8949B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7B4C6B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ا</w:t>
      </w:r>
      <w:r w:rsidR="00041DD4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نت</w:t>
      </w:r>
      <w:r w:rsidR="008949B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041DD4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8949B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041DD4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ا ب</w:t>
      </w:r>
      <w:r w:rsidR="008949B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041DD4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إ</w:t>
      </w:r>
      <w:r w:rsidR="008949B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041DD4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لق</w:t>
      </w:r>
      <w:r w:rsidR="008949B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041DD4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ائ</w:t>
      </w:r>
      <w:r w:rsidR="008949B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041DD4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8949B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041DD4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ا ف</w:t>
      </w:r>
      <w:r w:rsidR="008949B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041DD4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ي الأ</w:t>
      </w:r>
      <w:r w:rsidR="008949B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041DD4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رض</w:t>
      </w:r>
      <w:r w:rsidR="008949B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041DD4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، ب</w:t>
      </w:r>
      <w:r w:rsidR="008949B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041DD4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ح</w:t>
      </w:r>
      <w:r w:rsidR="008949B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041DD4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ج</w:t>
      </w:r>
      <w:r w:rsidR="008949B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041DD4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="008949B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7B4C6B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041DD4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أ</w:t>
      </w:r>
      <w:r w:rsidR="008949B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041DD4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8949B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041DD4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الب</w:t>
      </w:r>
      <w:r w:rsidR="008949B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041DD4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8949B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041DD4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ائ</w:t>
      </w:r>
      <w:r w:rsidR="008949B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041DD4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8949B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041DD4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</w:t>
      </w:r>
      <w:r w:rsidR="008949B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041DD4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الط</w:t>
      </w:r>
      <w:r w:rsidR="008949B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ُّ</w:t>
      </w:r>
      <w:r w:rsidR="00041DD4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يور</w:t>
      </w:r>
      <w:r w:rsidR="008949B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041DD4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ت</w:t>
      </w:r>
      <w:r w:rsidR="008949B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041DD4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أ</w:t>
      </w:r>
      <w:r w:rsidR="008949B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041DD4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8949B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041DD4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8949B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7B4C6B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8949BF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8949BF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ا</w:t>
      </w:r>
      <w:r w:rsidR="007B4C6B" w:rsidRPr="00775A75">
        <w:rPr>
          <w:rFonts w:ascii="Traditional Arabic" w:hAnsi="Traditional Arabic" w:cs="Traditional Arabic"/>
          <w:b/>
          <w:bCs/>
          <w:sz w:val="32"/>
          <w:szCs w:val="32"/>
          <w:rtl/>
        </w:rPr>
        <w:t>!</w:t>
      </w:r>
      <w:r w:rsidR="00712632" w:rsidRPr="00775A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</w:p>
    <w:p w14:paraId="7F78C5D0" w14:textId="07984BFA" w:rsidR="006D0069" w:rsidRPr="00E25687" w:rsidRDefault="002C26C2" w:rsidP="00E25687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E2568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</w:t>
      </w:r>
      <w:r w:rsidR="008949BF" w:rsidRPr="00E2568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E178C5" w:rsidRPr="00E25687">
        <w:rPr>
          <w:rFonts w:ascii="Traditional Arabic" w:hAnsi="Traditional Arabic" w:cs="Traditional Arabic"/>
          <w:b/>
          <w:bCs/>
          <w:sz w:val="32"/>
          <w:szCs w:val="32"/>
          <w:rtl/>
        </w:rPr>
        <w:t>مِن</w:t>
      </w:r>
      <w:r w:rsidR="00E178C5" w:rsidRPr="00E2568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</w:t>
      </w:r>
      <w:r w:rsidR="008949BF" w:rsidRPr="00E2568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E178C5" w:rsidRPr="00E2568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 </w:t>
      </w:r>
      <w:r w:rsidRPr="00E2568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الالْتِزَامُ </w:t>
      </w:r>
      <w:r w:rsidR="00E178C5" w:rsidRPr="00E2568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</w:t>
      </w:r>
      <w:r w:rsidR="00712632" w:rsidRPr="00E25687">
        <w:rPr>
          <w:rFonts w:ascii="Traditional Arabic" w:hAnsi="Traditional Arabic" w:cs="Traditional Arabic"/>
          <w:b/>
          <w:bCs/>
          <w:sz w:val="32"/>
          <w:szCs w:val="32"/>
          <w:rtl/>
        </w:rPr>
        <w:t>عَدَم</w:t>
      </w:r>
      <w:r w:rsidR="00712632" w:rsidRPr="00E2568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E2568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إِشْعَالِ النَّارِ إِلَّا فِي الْأَمَاكِنِ الْمَسْمُوحِ بِهَا، ثُمَّ إِطْفَاؤُهَا عِنْدَ مُغَادَرَةِ ا</w:t>
      </w:r>
      <w:r w:rsidR="00712632" w:rsidRPr="00E25687">
        <w:rPr>
          <w:rFonts w:ascii="Traditional Arabic" w:hAnsi="Traditional Arabic" w:cs="Traditional Arabic"/>
          <w:b/>
          <w:bCs/>
          <w:sz w:val="32"/>
          <w:szCs w:val="32"/>
          <w:rtl/>
        </w:rPr>
        <w:t>لْمَكَانِ، فَالنَّارُ خَطِيرَةٌ</w:t>
      </w:r>
      <w:r w:rsidRPr="00E25687">
        <w:rPr>
          <w:rFonts w:ascii="Traditional Arabic" w:hAnsi="Traditional Arabic" w:cs="Traditional Arabic"/>
          <w:b/>
          <w:bCs/>
          <w:sz w:val="32"/>
          <w:szCs w:val="32"/>
          <w:rtl/>
        </w:rPr>
        <w:t>، وَكَمْ حَصَلَ مِنَ الْكَوَارِثِ بِسَبَبِ إِشْعَالِ النَّارِ فِي أَمَاكِنَ غَيْرِ مُنَاسِبَةٍ أَوْ تَرْكِهَا مُشْتَعِلَةً عِنْدَ الْمُغَادَرَةِ مِنْ غَيْرِ إِطْفَا</w:t>
      </w:r>
      <w:r w:rsidR="00712632" w:rsidRPr="00E2568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ء لَهَا أَوْ دَفْنٍ، </w:t>
      </w:r>
      <w:r w:rsidR="00712632" w:rsidRPr="00E2568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فَعَنْ</w:t>
      </w:r>
      <w:r w:rsidR="00712632" w:rsidRPr="00E2568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12632" w:rsidRPr="00E2568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أَبِي</w:t>
      </w:r>
      <w:r w:rsidR="00712632" w:rsidRPr="00E2568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12632" w:rsidRPr="00E2568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مُوسَى</w:t>
      </w:r>
      <w:r w:rsidR="00712632" w:rsidRPr="00E2568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C810E8" w:rsidRPr="00E2568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الأَشْعَريِّ </w:t>
      </w:r>
      <w:r w:rsidR="00712632" w:rsidRPr="00E2568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رَضِيَ</w:t>
      </w:r>
      <w:r w:rsidR="00712632" w:rsidRPr="00E2568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12632" w:rsidRPr="00E2568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اللَّهُ</w:t>
      </w:r>
      <w:r w:rsidR="00712632" w:rsidRPr="00E2568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12632" w:rsidRPr="00E2568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عَنْهُ،</w:t>
      </w:r>
      <w:r w:rsidR="00712632" w:rsidRPr="00E2568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12632" w:rsidRPr="00E2568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قَالَ</w:t>
      </w:r>
      <w:r w:rsidR="00712632" w:rsidRPr="00E2568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="00712632" w:rsidRPr="00E2568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احْتَرَقَ</w:t>
      </w:r>
      <w:r w:rsidR="00712632" w:rsidRPr="00E2568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12632" w:rsidRPr="00E2568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بَيْتٌ</w:t>
      </w:r>
      <w:r w:rsidR="00712632" w:rsidRPr="00E2568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12632" w:rsidRPr="00E2568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بِالْمَدِينَةِ</w:t>
      </w:r>
      <w:r w:rsidR="00712632" w:rsidRPr="00E2568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12632" w:rsidRPr="00E2568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عَلَى</w:t>
      </w:r>
      <w:r w:rsidR="00712632" w:rsidRPr="00E2568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12632" w:rsidRPr="00E2568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أَهْلِهِ</w:t>
      </w:r>
      <w:r w:rsidR="00712632" w:rsidRPr="00E2568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12632" w:rsidRPr="00E2568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مِنَ</w:t>
      </w:r>
      <w:r w:rsidR="00712632" w:rsidRPr="00E2568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12632" w:rsidRPr="00E2568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اللَّيْلِ،</w:t>
      </w:r>
      <w:r w:rsidR="00712632" w:rsidRPr="00E2568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12632" w:rsidRPr="00E2568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فَحُدِّثَ</w:t>
      </w:r>
      <w:r w:rsidR="00712632" w:rsidRPr="00E2568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12632" w:rsidRPr="00E2568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بِشَأْنِهِمُ</w:t>
      </w:r>
      <w:r w:rsidR="00712632" w:rsidRPr="00E2568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12632" w:rsidRPr="00E2568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النَّبِيُّ</w:t>
      </w:r>
      <w:r w:rsidR="00712632" w:rsidRPr="00E2568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12632" w:rsidRPr="00E2568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صَلَّى</w:t>
      </w:r>
      <w:r w:rsidR="00712632" w:rsidRPr="00E2568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12632" w:rsidRPr="00E2568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اللهُ</w:t>
      </w:r>
      <w:r w:rsidR="00712632" w:rsidRPr="00E2568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12632" w:rsidRPr="00E2568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عَلَيْهِ</w:t>
      </w:r>
      <w:r w:rsidR="00712632" w:rsidRPr="00E2568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12632" w:rsidRPr="00E2568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وَسَلَّمَ،</w:t>
      </w:r>
      <w:r w:rsidR="00712632" w:rsidRPr="00E2568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12632" w:rsidRPr="00E2568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قَالَ</w:t>
      </w:r>
      <w:r w:rsidR="00712632" w:rsidRPr="00E25687">
        <w:rPr>
          <w:rFonts w:ascii="Traditional Arabic" w:hAnsi="Traditional Arabic" w:cs="Traditional Arabic"/>
          <w:b/>
          <w:bCs/>
          <w:sz w:val="32"/>
          <w:szCs w:val="32"/>
          <w:rtl/>
        </w:rPr>
        <w:t>: «</w:t>
      </w:r>
      <w:r w:rsidR="00712632" w:rsidRPr="00E25687">
        <w:rPr>
          <w:rFonts w:ascii="Traditional Arabic" w:hAnsi="Traditional Arabic" w:cs="Traditional Arabic" w:hint="cs"/>
          <w:b/>
          <w:bCs/>
          <w:color w:val="000099"/>
          <w:sz w:val="32"/>
          <w:szCs w:val="32"/>
          <w:rtl/>
        </w:rPr>
        <w:t>إِنَّ</w:t>
      </w:r>
      <w:r w:rsidR="00712632" w:rsidRPr="00E25687">
        <w:rPr>
          <w:rFonts w:ascii="Traditional Arabic" w:hAnsi="Traditional Arabic" w:cs="Traditional Arabic"/>
          <w:b/>
          <w:bCs/>
          <w:color w:val="000099"/>
          <w:sz w:val="32"/>
          <w:szCs w:val="32"/>
          <w:rtl/>
        </w:rPr>
        <w:t xml:space="preserve"> </w:t>
      </w:r>
      <w:r w:rsidR="00712632" w:rsidRPr="00E25687">
        <w:rPr>
          <w:rFonts w:ascii="Traditional Arabic" w:hAnsi="Traditional Arabic" w:cs="Traditional Arabic" w:hint="cs"/>
          <w:b/>
          <w:bCs/>
          <w:color w:val="000099"/>
          <w:sz w:val="32"/>
          <w:szCs w:val="32"/>
          <w:rtl/>
        </w:rPr>
        <w:t>هَذِهِ</w:t>
      </w:r>
      <w:r w:rsidR="00712632" w:rsidRPr="00E25687">
        <w:rPr>
          <w:rFonts w:ascii="Traditional Arabic" w:hAnsi="Traditional Arabic" w:cs="Traditional Arabic"/>
          <w:b/>
          <w:bCs/>
          <w:color w:val="000099"/>
          <w:sz w:val="32"/>
          <w:szCs w:val="32"/>
          <w:rtl/>
        </w:rPr>
        <w:t xml:space="preserve"> </w:t>
      </w:r>
      <w:r w:rsidR="00712632" w:rsidRPr="00E25687">
        <w:rPr>
          <w:rFonts w:ascii="Traditional Arabic" w:hAnsi="Traditional Arabic" w:cs="Traditional Arabic" w:hint="cs"/>
          <w:b/>
          <w:bCs/>
          <w:color w:val="000099"/>
          <w:sz w:val="32"/>
          <w:szCs w:val="32"/>
          <w:rtl/>
        </w:rPr>
        <w:t>النَّارَ</w:t>
      </w:r>
      <w:r w:rsidR="00712632" w:rsidRPr="00E25687">
        <w:rPr>
          <w:rFonts w:ascii="Traditional Arabic" w:hAnsi="Traditional Arabic" w:cs="Traditional Arabic"/>
          <w:b/>
          <w:bCs/>
          <w:color w:val="000099"/>
          <w:sz w:val="32"/>
          <w:szCs w:val="32"/>
          <w:rtl/>
        </w:rPr>
        <w:t xml:space="preserve"> </w:t>
      </w:r>
      <w:r w:rsidR="00712632" w:rsidRPr="00E25687">
        <w:rPr>
          <w:rFonts w:ascii="Traditional Arabic" w:hAnsi="Traditional Arabic" w:cs="Traditional Arabic" w:hint="cs"/>
          <w:b/>
          <w:bCs/>
          <w:color w:val="000099"/>
          <w:sz w:val="32"/>
          <w:szCs w:val="32"/>
          <w:rtl/>
        </w:rPr>
        <w:t>إِنَّمَا</w:t>
      </w:r>
      <w:r w:rsidR="00712632" w:rsidRPr="00E25687">
        <w:rPr>
          <w:rFonts w:ascii="Traditional Arabic" w:hAnsi="Traditional Arabic" w:cs="Traditional Arabic"/>
          <w:b/>
          <w:bCs/>
          <w:color w:val="000099"/>
          <w:sz w:val="32"/>
          <w:szCs w:val="32"/>
          <w:rtl/>
        </w:rPr>
        <w:t xml:space="preserve"> </w:t>
      </w:r>
      <w:r w:rsidR="00712632" w:rsidRPr="00E25687">
        <w:rPr>
          <w:rFonts w:ascii="Traditional Arabic" w:hAnsi="Traditional Arabic" w:cs="Traditional Arabic" w:hint="cs"/>
          <w:b/>
          <w:bCs/>
          <w:color w:val="000099"/>
          <w:sz w:val="32"/>
          <w:szCs w:val="32"/>
          <w:rtl/>
        </w:rPr>
        <w:t>هِيَ</w:t>
      </w:r>
      <w:r w:rsidR="00712632" w:rsidRPr="00E25687">
        <w:rPr>
          <w:rFonts w:ascii="Traditional Arabic" w:hAnsi="Traditional Arabic" w:cs="Traditional Arabic"/>
          <w:b/>
          <w:bCs/>
          <w:color w:val="000099"/>
          <w:sz w:val="32"/>
          <w:szCs w:val="32"/>
          <w:rtl/>
        </w:rPr>
        <w:t xml:space="preserve"> </w:t>
      </w:r>
      <w:r w:rsidR="00712632" w:rsidRPr="00E25687">
        <w:rPr>
          <w:rFonts w:ascii="Traditional Arabic" w:hAnsi="Traditional Arabic" w:cs="Traditional Arabic" w:hint="cs"/>
          <w:b/>
          <w:bCs/>
          <w:color w:val="000099"/>
          <w:sz w:val="32"/>
          <w:szCs w:val="32"/>
          <w:rtl/>
        </w:rPr>
        <w:t>عَدُوٌّ</w:t>
      </w:r>
      <w:r w:rsidR="00712632" w:rsidRPr="00E25687">
        <w:rPr>
          <w:rFonts w:ascii="Traditional Arabic" w:hAnsi="Traditional Arabic" w:cs="Traditional Arabic"/>
          <w:b/>
          <w:bCs/>
          <w:color w:val="000099"/>
          <w:sz w:val="32"/>
          <w:szCs w:val="32"/>
          <w:rtl/>
        </w:rPr>
        <w:t xml:space="preserve"> </w:t>
      </w:r>
      <w:r w:rsidR="00712632" w:rsidRPr="00E25687">
        <w:rPr>
          <w:rFonts w:ascii="Traditional Arabic" w:hAnsi="Traditional Arabic" w:cs="Traditional Arabic" w:hint="cs"/>
          <w:b/>
          <w:bCs/>
          <w:color w:val="000099"/>
          <w:sz w:val="32"/>
          <w:szCs w:val="32"/>
          <w:rtl/>
        </w:rPr>
        <w:t>لَكُمْ،</w:t>
      </w:r>
      <w:r w:rsidR="00712632" w:rsidRPr="00E25687">
        <w:rPr>
          <w:rFonts w:ascii="Traditional Arabic" w:hAnsi="Traditional Arabic" w:cs="Traditional Arabic"/>
          <w:b/>
          <w:bCs/>
          <w:color w:val="000099"/>
          <w:sz w:val="32"/>
          <w:szCs w:val="32"/>
          <w:rtl/>
        </w:rPr>
        <w:t xml:space="preserve"> </w:t>
      </w:r>
      <w:r w:rsidR="00712632" w:rsidRPr="00E25687">
        <w:rPr>
          <w:rFonts w:ascii="Traditional Arabic" w:hAnsi="Traditional Arabic" w:cs="Traditional Arabic" w:hint="cs"/>
          <w:b/>
          <w:bCs/>
          <w:color w:val="000099"/>
          <w:sz w:val="32"/>
          <w:szCs w:val="32"/>
          <w:rtl/>
        </w:rPr>
        <w:t>فَإِذَا</w:t>
      </w:r>
      <w:r w:rsidR="00712632" w:rsidRPr="00E25687">
        <w:rPr>
          <w:rFonts w:ascii="Traditional Arabic" w:hAnsi="Traditional Arabic" w:cs="Traditional Arabic"/>
          <w:b/>
          <w:bCs/>
          <w:color w:val="000099"/>
          <w:sz w:val="32"/>
          <w:szCs w:val="32"/>
          <w:rtl/>
        </w:rPr>
        <w:t xml:space="preserve"> </w:t>
      </w:r>
      <w:r w:rsidR="00712632" w:rsidRPr="00E25687">
        <w:rPr>
          <w:rFonts w:ascii="Traditional Arabic" w:hAnsi="Traditional Arabic" w:cs="Traditional Arabic" w:hint="cs"/>
          <w:b/>
          <w:bCs/>
          <w:color w:val="000099"/>
          <w:sz w:val="32"/>
          <w:szCs w:val="32"/>
          <w:rtl/>
        </w:rPr>
        <w:t>نِمْتُمْ</w:t>
      </w:r>
      <w:r w:rsidR="00712632" w:rsidRPr="00E25687">
        <w:rPr>
          <w:rFonts w:ascii="Traditional Arabic" w:hAnsi="Traditional Arabic" w:cs="Traditional Arabic"/>
          <w:b/>
          <w:bCs/>
          <w:color w:val="000099"/>
          <w:sz w:val="32"/>
          <w:szCs w:val="32"/>
          <w:rtl/>
        </w:rPr>
        <w:t xml:space="preserve"> </w:t>
      </w:r>
      <w:r w:rsidR="00712632" w:rsidRPr="00E25687">
        <w:rPr>
          <w:rFonts w:ascii="Traditional Arabic" w:hAnsi="Traditional Arabic" w:cs="Traditional Arabic" w:hint="cs"/>
          <w:b/>
          <w:bCs/>
          <w:color w:val="000099"/>
          <w:sz w:val="32"/>
          <w:szCs w:val="32"/>
          <w:rtl/>
        </w:rPr>
        <w:t>فَأَطْفِئُوهَا</w:t>
      </w:r>
      <w:r w:rsidR="00712632" w:rsidRPr="00E25687">
        <w:rPr>
          <w:rFonts w:ascii="Traditional Arabic" w:hAnsi="Traditional Arabic" w:cs="Traditional Arabic"/>
          <w:b/>
          <w:bCs/>
          <w:color w:val="000099"/>
          <w:sz w:val="32"/>
          <w:szCs w:val="32"/>
          <w:rtl/>
        </w:rPr>
        <w:t xml:space="preserve"> </w:t>
      </w:r>
      <w:r w:rsidR="00712632" w:rsidRPr="00E25687">
        <w:rPr>
          <w:rFonts w:ascii="Traditional Arabic" w:hAnsi="Traditional Arabic" w:cs="Traditional Arabic" w:hint="cs"/>
          <w:b/>
          <w:bCs/>
          <w:color w:val="000099"/>
          <w:sz w:val="32"/>
          <w:szCs w:val="32"/>
          <w:rtl/>
        </w:rPr>
        <w:t>عَنْكُمْ</w:t>
      </w:r>
      <w:r w:rsidR="00712632" w:rsidRPr="00E25687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»</w:t>
      </w:r>
      <w:r w:rsidR="00712632" w:rsidRPr="00E2568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مُتَّفَقٌ عَلَيْه</w:t>
      </w:r>
      <w:r w:rsidR="00E2568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ِ</w:t>
      </w:r>
      <w:r w:rsidR="00712632" w:rsidRPr="00E2568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.</w:t>
      </w:r>
    </w:p>
    <w:p w14:paraId="40D6143B" w14:textId="77777777" w:rsidR="00FD51B4" w:rsidRPr="00771D09" w:rsidRDefault="00561FF2" w:rsidP="00E25687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8949BF"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8949BF"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>ُ</w:t>
      </w:r>
      <w:r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>جم</w:t>
      </w:r>
      <w:r w:rsidR="008949BF"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8949BF"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>ُ</w:t>
      </w:r>
      <w:r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الق</w:t>
      </w:r>
      <w:r w:rsidR="008949BF"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>ول</w:t>
      </w:r>
      <w:r w:rsidR="008949BF"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>ِ</w:t>
      </w:r>
      <w:r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</w:t>
      </w:r>
      <w:r w:rsidR="008949BF"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8949BF"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>ُّ</w:t>
      </w:r>
      <w:r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8949BF"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>ا الف</w:t>
      </w:r>
      <w:r w:rsidR="008949BF"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>ُ</w:t>
      </w:r>
      <w:r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>ض</w:t>
      </w:r>
      <w:r w:rsidR="008949BF"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8949BF"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>اء</w:t>
      </w:r>
      <w:r w:rsidR="008949BF"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>ُ</w:t>
      </w:r>
      <w:r w:rsidR="00052D9F"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="00D048DB" w:rsidRPr="00771D0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</w:p>
    <w:p w14:paraId="6FD2E250" w14:textId="356CC57B" w:rsidR="007B4C6B" w:rsidRPr="00B31CF4" w:rsidRDefault="00561FF2" w:rsidP="00771D09">
      <w:pPr>
        <w:pStyle w:val="aa"/>
        <w:spacing w:after="0" w:line="240" w:lineRule="auto"/>
        <w:ind w:left="0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الح</w:t>
      </w:r>
      <w:r w:rsidR="008949B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ذ</w:t>
      </w:r>
      <w:r w:rsidR="008949B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</w:t>
      </w:r>
      <w:r w:rsidR="008949B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ك</w:t>
      </w:r>
      <w:r w:rsidR="008949B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</w:t>
      </w:r>
      <w:r w:rsidR="008949B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الح</w:t>
      </w:r>
      <w:r w:rsidR="008949B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ذ</w:t>
      </w:r>
      <w:r w:rsidR="008949B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</w:t>
      </w:r>
      <w:r w:rsidR="008949B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م</w:t>
      </w:r>
      <w:r w:rsidR="008949B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</w:t>
      </w:r>
      <w:r w:rsidR="008949B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</w:t>
      </w:r>
      <w:r w:rsidR="008949B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ذ</w:t>
      </w:r>
      <w:r w:rsidR="008949B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يّة</w:t>
      </w:r>
      <w:r w:rsidR="008949B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إ</w:t>
      </w:r>
      <w:r w:rsidR="008949B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خ</w:t>
      </w:r>
      <w:r w:rsidR="008949B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وانِك</w:t>
      </w:r>
      <w:r w:rsidR="008949B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م م</w:t>
      </w:r>
      <w:r w:rsidR="008949B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8949B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8949B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ادِي الم</w:t>
      </w:r>
      <w:r w:rsidR="008949B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8949B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8949B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ز</w:t>
      </w:r>
      <w:r w:rsidR="008949B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ِّ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8949B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اتِ و</w:t>
      </w:r>
      <w:r w:rsidR="008949B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الب</w:t>
      </w:r>
      <w:r w:rsidR="008949B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8949B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ار</w:t>
      </w:r>
      <w:r w:rsidR="008949B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ي ب</w:t>
      </w:r>
      <w:r w:rsidR="008949B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أيِّ ن</w:t>
      </w:r>
      <w:r w:rsidR="008949B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وعٍ م</w:t>
      </w:r>
      <w:r w:rsidR="008949B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8949B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F27D67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أ</w:t>
      </w:r>
      <w:r w:rsidR="008949B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نو</w:t>
      </w:r>
      <w:r w:rsidR="008949B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اعِ ال</w:t>
      </w:r>
      <w:r w:rsidR="00F27D67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أ</w:t>
      </w:r>
      <w:r w:rsidR="008949B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27D67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ذ</w:t>
      </w:r>
      <w:r w:rsidR="008949B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27D67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ى، </w:t>
      </w:r>
      <w:r w:rsidR="00F27D67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</w:t>
      </w:r>
      <w:r w:rsidR="008949B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27D67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</w:t>
      </w:r>
      <w:r w:rsidR="008949B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27D67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ذ</w:t>
      </w:r>
      <w:r w:rsidR="008949B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27D67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</w:t>
      </w:r>
      <w:r w:rsidR="008949B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F27D67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</w:t>
      </w:r>
      <w:r w:rsidR="008949B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F27D67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 ق</w:t>
      </w:r>
      <w:r w:rsidR="008949B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27D67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ول</w:t>
      </w:r>
      <w:r w:rsidR="008949B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27D67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الن</w:t>
      </w:r>
      <w:r w:rsidR="008949B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F27D67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</w:t>
      </w:r>
      <w:r w:rsidR="008949B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F27D67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</w:t>
      </w:r>
      <w:r w:rsidR="008949B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ِّ</w:t>
      </w:r>
      <w:r w:rsidR="00F27D67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صَلَّى اللهُ عَلَيْهِ وَسَلَّمَ:</w:t>
      </w:r>
      <w:r w:rsidR="00263363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263363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«</w:t>
      </w:r>
      <w:r w:rsidR="00263363" w:rsidRPr="00B31CF4">
        <w:rPr>
          <w:rFonts w:ascii="Traditional Arabic" w:hAnsi="Traditional Arabic" w:cs="Traditional Arabic" w:hint="cs"/>
          <w:b/>
          <w:bCs/>
          <w:color w:val="000099"/>
          <w:sz w:val="32"/>
          <w:szCs w:val="32"/>
          <w:rtl/>
          <w:lang w:bidi="ar-EG"/>
        </w:rPr>
        <w:t>مَنْ</w:t>
      </w:r>
      <w:r w:rsidR="00263363" w:rsidRPr="00B31CF4">
        <w:rPr>
          <w:rFonts w:ascii="Traditional Arabic" w:hAnsi="Traditional Arabic" w:cs="Traditional Arabic"/>
          <w:b/>
          <w:bCs/>
          <w:color w:val="000099"/>
          <w:sz w:val="32"/>
          <w:szCs w:val="32"/>
          <w:rtl/>
          <w:lang w:bidi="ar-EG"/>
        </w:rPr>
        <w:t xml:space="preserve"> </w:t>
      </w:r>
      <w:r w:rsidR="00263363" w:rsidRPr="00B31CF4">
        <w:rPr>
          <w:rFonts w:ascii="Traditional Arabic" w:hAnsi="Traditional Arabic" w:cs="Traditional Arabic" w:hint="cs"/>
          <w:b/>
          <w:bCs/>
          <w:color w:val="000099"/>
          <w:sz w:val="32"/>
          <w:szCs w:val="32"/>
          <w:rtl/>
          <w:lang w:bidi="ar-EG"/>
        </w:rPr>
        <w:t>آذَى</w:t>
      </w:r>
      <w:r w:rsidR="00263363" w:rsidRPr="00B31CF4">
        <w:rPr>
          <w:rFonts w:ascii="Traditional Arabic" w:hAnsi="Traditional Arabic" w:cs="Traditional Arabic"/>
          <w:b/>
          <w:bCs/>
          <w:color w:val="000099"/>
          <w:sz w:val="32"/>
          <w:szCs w:val="32"/>
          <w:rtl/>
          <w:lang w:bidi="ar-EG"/>
        </w:rPr>
        <w:t xml:space="preserve"> </w:t>
      </w:r>
      <w:r w:rsidR="00263363" w:rsidRPr="00B31CF4">
        <w:rPr>
          <w:rFonts w:ascii="Traditional Arabic" w:hAnsi="Traditional Arabic" w:cs="Traditional Arabic" w:hint="cs"/>
          <w:b/>
          <w:bCs/>
          <w:color w:val="000099"/>
          <w:sz w:val="32"/>
          <w:szCs w:val="32"/>
          <w:rtl/>
          <w:lang w:bidi="ar-EG"/>
        </w:rPr>
        <w:t>الْمُسْلِمِينَ</w:t>
      </w:r>
      <w:r w:rsidR="00263363" w:rsidRPr="00B31CF4">
        <w:rPr>
          <w:rFonts w:ascii="Traditional Arabic" w:hAnsi="Traditional Arabic" w:cs="Traditional Arabic"/>
          <w:b/>
          <w:bCs/>
          <w:color w:val="000099"/>
          <w:sz w:val="32"/>
          <w:szCs w:val="32"/>
          <w:rtl/>
          <w:lang w:bidi="ar-EG"/>
        </w:rPr>
        <w:t xml:space="preserve"> </w:t>
      </w:r>
      <w:r w:rsidR="00263363" w:rsidRPr="00B31CF4">
        <w:rPr>
          <w:rFonts w:ascii="Traditional Arabic" w:hAnsi="Traditional Arabic" w:cs="Traditional Arabic" w:hint="cs"/>
          <w:b/>
          <w:bCs/>
          <w:color w:val="000099"/>
          <w:sz w:val="32"/>
          <w:szCs w:val="32"/>
          <w:rtl/>
          <w:lang w:bidi="ar-EG"/>
        </w:rPr>
        <w:t>فِي</w:t>
      </w:r>
      <w:r w:rsidR="00263363" w:rsidRPr="00B31CF4">
        <w:rPr>
          <w:rFonts w:ascii="Traditional Arabic" w:hAnsi="Traditional Arabic" w:cs="Traditional Arabic"/>
          <w:b/>
          <w:bCs/>
          <w:color w:val="000099"/>
          <w:sz w:val="32"/>
          <w:szCs w:val="32"/>
          <w:rtl/>
          <w:lang w:bidi="ar-EG"/>
        </w:rPr>
        <w:t xml:space="preserve"> </w:t>
      </w:r>
      <w:r w:rsidR="00263363" w:rsidRPr="00B31CF4">
        <w:rPr>
          <w:rFonts w:ascii="Traditional Arabic" w:hAnsi="Traditional Arabic" w:cs="Traditional Arabic" w:hint="cs"/>
          <w:b/>
          <w:bCs/>
          <w:color w:val="000099"/>
          <w:sz w:val="32"/>
          <w:szCs w:val="32"/>
          <w:rtl/>
          <w:lang w:bidi="ar-EG"/>
        </w:rPr>
        <w:t>طُرُقِهِمْ</w:t>
      </w:r>
      <w:r w:rsidR="00263363" w:rsidRPr="00B31CF4">
        <w:rPr>
          <w:rFonts w:ascii="Traditional Arabic" w:hAnsi="Traditional Arabic" w:cs="Traditional Arabic"/>
          <w:b/>
          <w:bCs/>
          <w:color w:val="000099"/>
          <w:sz w:val="32"/>
          <w:szCs w:val="32"/>
          <w:rtl/>
          <w:lang w:bidi="ar-EG"/>
        </w:rPr>
        <w:t xml:space="preserve"> </w:t>
      </w:r>
      <w:r w:rsidR="00263363" w:rsidRPr="00B31CF4">
        <w:rPr>
          <w:rFonts w:ascii="Traditional Arabic" w:hAnsi="Traditional Arabic" w:cs="Traditional Arabic" w:hint="cs"/>
          <w:b/>
          <w:bCs/>
          <w:color w:val="000099"/>
          <w:sz w:val="32"/>
          <w:szCs w:val="32"/>
          <w:rtl/>
          <w:lang w:bidi="ar-EG"/>
        </w:rPr>
        <w:t>وَجَبَتْ</w:t>
      </w:r>
      <w:r w:rsidR="00263363" w:rsidRPr="00B31CF4">
        <w:rPr>
          <w:rFonts w:ascii="Traditional Arabic" w:hAnsi="Traditional Arabic" w:cs="Traditional Arabic"/>
          <w:b/>
          <w:bCs/>
          <w:color w:val="000099"/>
          <w:sz w:val="32"/>
          <w:szCs w:val="32"/>
          <w:rtl/>
          <w:lang w:bidi="ar-EG"/>
        </w:rPr>
        <w:t xml:space="preserve"> </w:t>
      </w:r>
      <w:r w:rsidR="00263363" w:rsidRPr="00B31CF4">
        <w:rPr>
          <w:rFonts w:ascii="Traditional Arabic" w:hAnsi="Traditional Arabic" w:cs="Traditional Arabic" w:hint="cs"/>
          <w:b/>
          <w:bCs/>
          <w:color w:val="000099"/>
          <w:sz w:val="32"/>
          <w:szCs w:val="32"/>
          <w:rtl/>
          <w:lang w:bidi="ar-EG"/>
        </w:rPr>
        <w:t>عَلَيْهِ</w:t>
      </w:r>
      <w:r w:rsidR="00263363" w:rsidRPr="00B31CF4">
        <w:rPr>
          <w:rFonts w:ascii="Traditional Arabic" w:hAnsi="Traditional Arabic" w:cs="Traditional Arabic"/>
          <w:b/>
          <w:bCs/>
          <w:color w:val="000099"/>
          <w:sz w:val="32"/>
          <w:szCs w:val="32"/>
          <w:rtl/>
          <w:lang w:bidi="ar-EG"/>
        </w:rPr>
        <w:t xml:space="preserve"> </w:t>
      </w:r>
      <w:r w:rsidR="00263363" w:rsidRPr="00B31CF4">
        <w:rPr>
          <w:rFonts w:ascii="Traditional Arabic" w:hAnsi="Traditional Arabic" w:cs="Traditional Arabic" w:hint="cs"/>
          <w:b/>
          <w:bCs/>
          <w:color w:val="000099"/>
          <w:sz w:val="32"/>
          <w:szCs w:val="32"/>
          <w:rtl/>
          <w:lang w:bidi="ar-EG"/>
        </w:rPr>
        <w:t>لَعْنَتُهُمْ</w:t>
      </w:r>
      <w:r w:rsidR="00263363" w:rsidRPr="00B31CF4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»</w:t>
      </w:r>
      <w:r w:rsidR="00263363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أخرجهُ الطبراني</w:t>
      </w:r>
      <w:r w:rsidR="008949B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ُّ</w:t>
      </w:r>
      <w:r w:rsidR="00F27D67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771D0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وحسنه الألباني</w:t>
      </w:r>
      <w:r w:rsidR="00D048DB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p w14:paraId="084110D3" w14:textId="77777777" w:rsidR="0035617D" w:rsidRPr="0079264F" w:rsidRDefault="008949BF" w:rsidP="003D1017">
      <w:pPr>
        <w:spacing w:after="0" w:line="240" w:lineRule="auto"/>
        <w:ind w:firstLine="720"/>
        <w:jc w:val="both"/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</w:pPr>
      <w:r w:rsidRPr="00B31CF4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lastRenderedPageBreak/>
        <w:t>بَارَكَ</w:t>
      </w:r>
      <w:r w:rsidRPr="00B31CF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B31CF4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اللهُ</w:t>
      </w:r>
      <w:r w:rsidRPr="00B31CF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B31CF4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لِي</w:t>
      </w:r>
      <w:r w:rsidRPr="00B31CF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B31CF4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وَلَكُمْ</w:t>
      </w:r>
      <w:r w:rsidRPr="00B31CF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B31CF4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فِي</w:t>
      </w:r>
      <w:r w:rsidRPr="00B31CF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B31CF4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القُرْآنِ</w:t>
      </w:r>
      <w:r w:rsidRPr="00B31CF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B31CF4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العَظِيمِ،</w:t>
      </w:r>
      <w:r w:rsidRPr="00B31CF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B31CF4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وَنَفَعَنِي</w:t>
      </w:r>
      <w:r w:rsidRPr="00B31CF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B31CF4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وَإِيَّاكُمْ</w:t>
      </w:r>
      <w:r w:rsidRPr="00B31CF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B31CF4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بِمَا</w:t>
      </w:r>
      <w:r w:rsidRPr="00B31CF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B31CF4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فِيهِ</w:t>
      </w:r>
      <w:r w:rsidRPr="00B31CF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B31CF4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مِنَ</w:t>
      </w:r>
      <w:r w:rsidRPr="00B31CF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B31CF4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الآيَاتِ</w:t>
      </w:r>
      <w:r w:rsidRPr="00B31CF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B31CF4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وَالذِّكرِ</w:t>
      </w:r>
      <w:r w:rsidRPr="00B31CF4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B31CF4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الحَكِيمِ....</w:t>
      </w:r>
    </w:p>
    <w:p w14:paraId="432F2892" w14:textId="77777777" w:rsidR="00CF26D5" w:rsidRPr="00771D09" w:rsidRDefault="007F056C" w:rsidP="003D1017">
      <w:pPr>
        <w:spacing w:after="0" w:line="240" w:lineRule="auto"/>
        <w:ind w:firstLine="720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>ال</w:t>
      </w:r>
      <w:r w:rsidRPr="00771D0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ـ</w:t>
      </w:r>
      <w:r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>خ</w:t>
      </w:r>
      <w:r w:rsidRPr="00771D0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ُـ</w:t>
      </w:r>
      <w:r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>ط</w:t>
      </w:r>
      <w:r w:rsidRPr="00771D0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>بة</w:t>
      </w:r>
      <w:r w:rsidRPr="00771D0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</w:t>
      </w:r>
      <w:r w:rsidRPr="00771D0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ـ</w:t>
      </w:r>
      <w:r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>ث</w:t>
      </w:r>
      <w:r w:rsidRPr="00771D0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َّـ</w:t>
      </w:r>
      <w:r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>ان</w:t>
      </w:r>
      <w:r w:rsidRPr="00771D0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ـ</w:t>
      </w:r>
      <w:r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>ية</w:t>
      </w:r>
      <w:r w:rsidRPr="00771D0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ُ:</w:t>
      </w:r>
    </w:p>
    <w:p w14:paraId="094F4862" w14:textId="77777777" w:rsidR="00A4274F" w:rsidRPr="00771D09" w:rsidRDefault="00CF26D5" w:rsidP="003D1017">
      <w:pPr>
        <w:spacing w:after="0" w:line="240" w:lineRule="auto"/>
        <w:ind w:firstLine="720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لْ</w:t>
      </w:r>
      <w:r w:rsidR="00FD5D00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حَمْدُ للهِ الذِي يُرْسِلُ الر</w:t>
      </w:r>
      <w:r w:rsidR="00FD5D00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ِّ</w:t>
      </w:r>
      <w:r w:rsidR="00FD5D00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يَاحَ بُشْر</w:t>
      </w:r>
      <w:r w:rsidR="00FD5D00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ً</w:t>
      </w:r>
      <w:r w:rsidR="00FD5D00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ا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بَيْنَ يَدَيْ </w:t>
      </w:r>
      <w:proofErr w:type="gramStart"/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رَحْمَتِهِ ،</w:t>
      </w:r>
      <w:proofErr w:type="gramEnd"/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</w:t>
      </w:r>
      <w:r w:rsidR="008949B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الص</w:t>
      </w:r>
      <w:r w:rsidR="008949B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8949B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اة</w:t>
      </w:r>
      <w:r w:rsidR="008949B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والس</w:t>
      </w:r>
      <w:r w:rsidR="008949B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8949B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ام</w:t>
      </w:r>
      <w:r w:rsidR="008949B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</w:t>
      </w:r>
      <w:r w:rsidR="008949B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8949B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ى م</w:t>
      </w:r>
      <w:r w:rsidR="008949B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8949B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أرْسَلَهُ 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اللهُ </w:t>
      </w:r>
      <w:r w:rsidR="00FD5D00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إِلَى الن</w:t>
      </w:r>
      <w:r w:rsidR="00FD5D00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FD5D00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اسِ كَاف</w:t>
      </w:r>
      <w:r w:rsidR="00FD5D00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ةً </w:t>
      </w:r>
      <w:r w:rsidR="00FD5D00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بَشِير</w:t>
      </w:r>
      <w:r w:rsidR="00FD5D00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ً</w:t>
      </w:r>
      <w:r w:rsidR="00FD5D00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ا وَنَذِير</w:t>
      </w:r>
      <w:r w:rsidR="00FD5D00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ً</w:t>
      </w:r>
      <w:r w:rsidR="00FD5D00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ا , صَل</w:t>
      </w:r>
      <w:r w:rsidR="00FD5D00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ى اللهُ عَلَيْهِ وَع</w:t>
      </w:r>
      <w:r w:rsidR="00FD5D00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َلَى </w:t>
      </w:r>
      <w:proofErr w:type="spellStart"/>
      <w:r w:rsidR="00FD5D00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آلِهِ</w:t>
      </w:r>
      <w:proofErr w:type="spellEnd"/>
      <w:r w:rsidR="00FD5D00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وَأَصْحَابِهِ وَالت</w:t>
      </w:r>
      <w:r w:rsidR="00FD5D00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ابِ</w:t>
      </w:r>
      <w:r w:rsidR="00FD5D00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عِينَ لَهُمْ بِإِحْسَانٍ وَسَل</w:t>
      </w:r>
      <w:r w:rsidR="00FD5D00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FD5D00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مَ تَسْلِيم</w:t>
      </w:r>
      <w:r w:rsidR="00FD5D00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ً</w:t>
      </w:r>
      <w:r w:rsidR="00FD5D00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ا كَثِير</w:t>
      </w:r>
      <w:r w:rsidR="0079264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ًا ... </w:t>
      </w:r>
      <w:r w:rsidR="00FD5D00" w:rsidRPr="00B11198">
        <w:rPr>
          <w:rFonts w:ascii="Traditional Arabic" w:hAnsi="Traditional Arabic" w:cs="Traditional Arabic"/>
          <w:b/>
          <w:bCs/>
          <w:sz w:val="32"/>
          <w:szCs w:val="32"/>
          <w:rtl/>
        </w:rPr>
        <w:t>أَم</w:t>
      </w:r>
      <w:r w:rsidR="00FD5D00" w:rsidRPr="00B111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FD5D00" w:rsidRPr="00B11198">
        <w:rPr>
          <w:rFonts w:ascii="Traditional Arabic" w:hAnsi="Traditional Arabic" w:cs="Traditional Arabic"/>
          <w:b/>
          <w:bCs/>
          <w:sz w:val="32"/>
          <w:szCs w:val="32"/>
          <w:rtl/>
        </w:rPr>
        <w:t>ا بَعْد</w:t>
      </w:r>
      <w:r w:rsidR="00FD5D00" w:rsidRPr="00B111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ُ: </w:t>
      </w:r>
    </w:p>
    <w:p w14:paraId="41989FAF" w14:textId="77777777" w:rsidR="0079264F" w:rsidRPr="00771D09" w:rsidRDefault="00561FF2" w:rsidP="002D0E84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71D0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</w:t>
      </w:r>
      <w:r w:rsidR="00834E98" w:rsidRPr="00771D0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71D0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</w:t>
      </w:r>
      <w:r w:rsidR="00834E98" w:rsidRPr="00771D0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27D67" w:rsidRPr="00771D0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</w:t>
      </w:r>
      <w:r w:rsidR="00834E98" w:rsidRPr="00771D0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27D67" w:rsidRPr="00771D0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</w:t>
      </w:r>
      <w:r w:rsidR="00834E98" w:rsidRPr="00771D0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ُّ</w:t>
      </w:r>
      <w:r w:rsidR="00F27D67" w:rsidRPr="00771D0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</w:t>
      </w:r>
      <w:r w:rsidR="00834E98" w:rsidRPr="00771D0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27D67" w:rsidRPr="00771D0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 الم</w:t>
      </w:r>
      <w:r w:rsidR="00834E98" w:rsidRPr="00771D0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F27D67" w:rsidRPr="00771D0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ؤ</w:t>
      </w:r>
      <w:r w:rsidR="00834E98" w:rsidRPr="00771D0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F27D67" w:rsidRPr="00771D0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</w:t>
      </w:r>
      <w:r w:rsidR="00834E98" w:rsidRPr="00771D0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F27D67" w:rsidRPr="00771D0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</w:t>
      </w:r>
      <w:r w:rsidR="00834E98" w:rsidRPr="00771D0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F27D67" w:rsidRPr="00771D0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ون</w:t>
      </w:r>
      <w:r w:rsidR="00834E98" w:rsidRPr="00771D0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27D67" w:rsidRPr="00771D0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 w:rsidR="00A4274F" w:rsidRPr="00771D0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</w:p>
    <w:p w14:paraId="1732E35F" w14:textId="172135EC" w:rsidR="00A4274F" w:rsidRPr="00B31CF4" w:rsidRDefault="007B4C6B" w:rsidP="002D0E84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أ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د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ين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 الح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يف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الح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رص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ى الز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رع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و ق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ام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الق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ام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F50D3E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F50D3E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-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عن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 w:rsidR="00F27D67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و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27D67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27D67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ظ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ام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ات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ا</w:t>
      </w:r>
      <w:r w:rsidR="00F50D3E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- </w:t>
      </w:r>
      <w:r w:rsidR="00A4274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قَالَ</w:t>
      </w:r>
      <w:r w:rsidR="00A4274F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A4274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رَسُولُ</w:t>
      </w:r>
      <w:r w:rsidR="00A4274F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A4274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اللَّهِ</w:t>
      </w:r>
      <w:r w:rsidR="00A4274F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A4274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صَلَّى</w:t>
      </w:r>
      <w:r w:rsidR="00A4274F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A4274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اللهُ</w:t>
      </w:r>
      <w:r w:rsidR="00A4274F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A4274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عَلَيْهِ</w:t>
      </w:r>
      <w:r w:rsidR="00A4274F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A4274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وَسَلَّمَ</w:t>
      </w:r>
      <w:r w:rsidR="00A4274F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: «</w:t>
      </w:r>
      <w:r w:rsidR="00A4274F" w:rsidRPr="00B31CF4">
        <w:rPr>
          <w:rFonts w:ascii="Traditional Arabic" w:hAnsi="Traditional Arabic" w:cs="Traditional Arabic" w:hint="cs"/>
          <w:b/>
          <w:bCs/>
          <w:color w:val="000099"/>
          <w:sz w:val="32"/>
          <w:szCs w:val="32"/>
          <w:rtl/>
        </w:rPr>
        <w:t>إِنْ</w:t>
      </w:r>
      <w:r w:rsidR="00A4274F" w:rsidRPr="00B31CF4">
        <w:rPr>
          <w:rFonts w:ascii="Traditional Arabic" w:hAnsi="Traditional Arabic" w:cs="Traditional Arabic"/>
          <w:b/>
          <w:bCs/>
          <w:color w:val="000099"/>
          <w:sz w:val="32"/>
          <w:szCs w:val="32"/>
          <w:rtl/>
        </w:rPr>
        <w:t xml:space="preserve"> </w:t>
      </w:r>
      <w:r w:rsidR="00A4274F" w:rsidRPr="00B31CF4">
        <w:rPr>
          <w:rFonts w:ascii="Traditional Arabic" w:hAnsi="Traditional Arabic" w:cs="Traditional Arabic" w:hint="cs"/>
          <w:b/>
          <w:bCs/>
          <w:color w:val="000099"/>
          <w:sz w:val="32"/>
          <w:szCs w:val="32"/>
          <w:rtl/>
        </w:rPr>
        <w:t>قَامَتِ</w:t>
      </w:r>
      <w:r w:rsidR="00A4274F" w:rsidRPr="00B31CF4">
        <w:rPr>
          <w:rFonts w:ascii="Traditional Arabic" w:hAnsi="Traditional Arabic" w:cs="Traditional Arabic"/>
          <w:b/>
          <w:bCs/>
          <w:color w:val="000099"/>
          <w:sz w:val="32"/>
          <w:szCs w:val="32"/>
          <w:rtl/>
        </w:rPr>
        <w:t xml:space="preserve"> </w:t>
      </w:r>
      <w:r w:rsidR="00A4274F" w:rsidRPr="00B31CF4">
        <w:rPr>
          <w:rFonts w:ascii="Traditional Arabic" w:hAnsi="Traditional Arabic" w:cs="Traditional Arabic" w:hint="cs"/>
          <w:b/>
          <w:bCs/>
          <w:color w:val="000099"/>
          <w:sz w:val="32"/>
          <w:szCs w:val="32"/>
          <w:rtl/>
        </w:rPr>
        <w:t>السَّاعَةُ</w:t>
      </w:r>
      <w:r w:rsidR="00A4274F" w:rsidRPr="00B31CF4">
        <w:rPr>
          <w:rFonts w:ascii="Traditional Arabic" w:hAnsi="Traditional Arabic" w:cs="Traditional Arabic"/>
          <w:b/>
          <w:bCs/>
          <w:color w:val="000099"/>
          <w:sz w:val="32"/>
          <w:szCs w:val="32"/>
          <w:rtl/>
        </w:rPr>
        <w:t xml:space="preserve"> </w:t>
      </w:r>
      <w:r w:rsidR="00A4274F" w:rsidRPr="00B31CF4">
        <w:rPr>
          <w:rFonts w:ascii="Traditional Arabic" w:hAnsi="Traditional Arabic" w:cs="Traditional Arabic" w:hint="cs"/>
          <w:b/>
          <w:bCs/>
          <w:color w:val="000099"/>
          <w:sz w:val="32"/>
          <w:szCs w:val="32"/>
          <w:rtl/>
        </w:rPr>
        <w:t>وَبِيَدِ</w:t>
      </w:r>
      <w:r w:rsidR="00A4274F" w:rsidRPr="00B31CF4">
        <w:rPr>
          <w:rFonts w:ascii="Traditional Arabic" w:hAnsi="Traditional Arabic" w:cs="Traditional Arabic"/>
          <w:b/>
          <w:bCs/>
          <w:color w:val="000099"/>
          <w:sz w:val="32"/>
          <w:szCs w:val="32"/>
          <w:rtl/>
        </w:rPr>
        <w:t xml:space="preserve"> </w:t>
      </w:r>
      <w:r w:rsidR="00A4274F" w:rsidRPr="00B31CF4">
        <w:rPr>
          <w:rFonts w:ascii="Traditional Arabic" w:hAnsi="Traditional Arabic" w:cs="Traditional Arabic" w:hint="cs"/>
          <w:b/>
          <w:bCs/>
          <w:color w:val="000099"/>
          <w:sz w:val="32"/>
          <w:szCs w:val="32"/>
          <w:rtl/>
        </w:rPr>
        <w:t>أَحَدِكُمْ</w:t>
      </w:r>
      <w:r w:rsidR="00A4274F" w:rsidRPr="00B31CF4">
        <w:rPr>
          <w:rFonts w:ascii="Traditional Arabic" w:hAnsi="Traditional Arabic" w:cs="Traditional Arabic"/>
          <w:b/>
          <w:bCs/>
          <w:color w:val="000099"/>
          <w:sz w:val="32"/>
          <w:szCs w:val="32"/>
          <w:rtl/>
        </w:rPr>
        <w:t xml:space="preserve"> </w:t>
      </w:r>
      <w:r w:rsidR="00A4274F" w:rsidRPr="00B31CF4">
        <w:rPr>
          <w:rFonts w:ascii="Traditional Arabic" w:hAnsi="Traditional Arabic" w:cs="Traditional Arabic" w:hint="cs"/>
          <w:b/>
          <w:bCs/>
          <w:color w:val="000099"/>
          <w:sz w:val="32"/>
          <w:szCs w:val="32"/>
          <w:rtl/>
        </w:rPr>
        <w:t>فَسِيلَةٌ،</w:t>
      </w:r>
      <w:r w:rsidR="00A4274F" w:rsidRPr="00B31CF4">
        <w:rPr>
          <w:rFonts w:ascii="Traditional Arabic" w:hAnsi="Traditional Arabic" w:cs="Traditional Arabic"/>
          <w:b/>
          <w:bCs/>
          <w:color w:val="000099"/>
          <w:sz w:val="32"/>
          <w:szCs w:val="32"/>
          <w:rtl/>
        </w:rPr>
        <w:t xml:space="preserve"> </w:t>
      </w:r>
      <w:r w:rsidR="00A4274F" w:rsidRPr="00B31CF4">
        <w:rPr>
          <w:rFonts w:ascii="Traditional Arabic" w:hAnsi="Traditional Arabic" w:cs="Traditional Arabic" w:hint="cs"/>
          <w:b/>
          <w:bCs/>
          <w:color w:val="000099"/>
          <w:sz w:val="32"/>
          <w:szCs w:val="32"/>
          <w:rtl/>
        </w:rPr>
        <w:t>فَإِنْ</w:t>
      </w:r>
      <w:r w:rsidR="00A4274F" w:rsidRPr="00B31CF4">
        <w:rPr>
          <w:rFonts w:ascii="Traditional Arabic" w:hAnsi="Traditional Arabic" w:cs="Traditional Arabic"/>
          <w:b/>
          <w:bCs/>
          <w:color w:val="000099"/>
          <w:sz w:val="32"/>
          <w:szCs w:val="32"/>
          <w:rtl/>
        </w:rPr>
        <w:t xml:space="preserve"> </w:t>
      </w:r>
      <w:r w:rsidR="00A4274F" w:rsidRPr="00B31CF4">
        <w:rPr>
          <w:rFonts w:ascii="Traditional Arabic" w:hAnsi="Traditional Arabic" w:cs="Traditional Arabic" w:hint="cs"/>
          <w:b/>
          <w:bCs/>
          <w:color w:val="000099"/>
          <w:sz w:val="32"/>
          <w:szCs w:val="32"/>
          <w:rtl/>
        </w:rPr>
        <w:t>اسْتَطَاعَ</w:t>
      </w:r>
      <w:r w:rsidR="00A4274F" w:rsidRPr="00B31CF4">
        <w:rPr>
          <w:rFonts w:ascii="Traditional Arabic" w:hAnsi="Traditional Arabic" w:cs="Traditional Arabic"/>
          <w:b/>
          <w:bCs/>
          <w:color w:val="000099"/>
          <w:sz w:val="32"/>
          <w:szCs w:val="32"/>
          <w:rtl/>
        </w:rPr>
        <w:t xml:space="preserve"> </w:t>
      </w:r>
      <w:r w:rsidR="00A4274F" w:rsidRPr="00B31CF4">
        <w:rPr>
          <w:rFonts w:ascii="Traditional Arabic" w:hAnsi="Traditional Arabic" w:cs="Traditional Arabic" w:hint="cs"/>
          <w:b/>
          <w:bCs/>
          <w:color w:val="000099"/>
          <w:sz w:val="32"/>
          <w:szCs w:val="32"/>
          <w:rtl/>
        </w:rPr>
        <w:t>أَنْ</w:t>
      </w:r>
      <w:r w:rsidR="00A4274F" w:rsidRPr="00B31CF4">
        <w:rPr>
          <w:rFonts w:ascii="Traditional Arabic" w:hAnsi="Traditional Arabic" w:cs="Traditional Arabic"/>
          <w:b/>
          <w:bCs/>
          <w:color w:val="000099"/>
          <w:sz w:val="32"/>
          <w:szCs w:val="32"/>
          <w:rtl/>
        </w:rPr>
        <w:t xml:space="preserve"> </w:t>
      </w:r>
      <w:r w:rsidR="00A4274F" w:rsidRPr="00B31CF4">
        <w:rPr>
          <w:rFonts w:ascii="Traditional Arabic" w:hAnsi="Traditional Arabic" w:cs="Traditional Arabic" w:hint="cs"/>
          <w:b/>
          <w:bCs/>
          <w:color w:val="000099"/>
          <w:sz w:val="32"/>
          <w:szCs w:val="32"/>
          <w:rtl/>
        </w:rPr>
        <w:t>لَا</w:t>
      </w:r>
      <w:r w:rsidR="00A4274F" w:rsidRPr="00B31CF4">
        <w:rPr>
          <w:rFonts w:ascii="Traditional Arabic" w:hAnsi="Traditional Arabic" w:cs="Traditional Arabic"/>
          <w:b/>
          <w:bCs/>
          <w:color w:val="000099"/>
          <w:sz w:val="32"/>
          <w:szCs w:val="32"/>
          <w:rtl/>
        </w:rPr>
        <w:t xml:space="preserve"> </w:t>
      </w:r>
      <w:r w:rsidR="00A4274F" w:rsidRPr="00B31CF4">
        <w:rPr>
          <w:rFonts w:ascii="Traditional Arabic" w:hAnsi="Traditional Arabic" w:cs="Traditional Arabic" w:hint="cs"/>
          <w:b/>
          <w:bCs/>
          <w:color w:val="000099"/>
          <w:sz w:val="32"/>
          <w:szCs w:val="32"/>
          <w:rtl/>
        </w:rPr>
        <w:t>يَقُومَ</w:t>
      </w:r>
      <w:r w:rsidR="00A4274F" w:rsidRPr="00B31CF4">
        <w:rPr>
          <w:rFonts w:ascii="Traditional Arabic" w:hAnsi="Traditional Arabic" w:cs="Traditional Arabic"/>
          <w:b/>
          <w:bCs/>
          <w:color w:val="000099"/>
          <w:sz w:val="32"/>
          <w:szCs w:val="32"/>
          <w:rtl/>
        </w:rPr>
        <w:t xml:space="preserve"> </w:t>
      </w:r>
      <w:r w:rsidR="00A4274F" w:rsidRPr="00B31CF4">
        <w:rPr>
          <w:rFonts w:ascii="Traditional Arabic" w:hAnsi="Traditional Arabic" w:cs="Traditional Arabic" w:hint="cs"/>
          <w:b/>
          <w:bCs/>
          <w:color w:val="000099"/>
          <w:sz w:val="32"/>
          <w:szCs w:val="32"/>
          <w:rtl/>
        </w:rPr>
        <w:t>حَتَّى</w:t>
      </w:r>
      <w:r w:rsidR="00A4274F" w:rsidRPr="00B31CF4">
        <w:rPr>
          <w:rFonts w:ascii="Traditional Arabic" w:hAnsi="Traditional Arabic" w:cs="Traditional Arabic"/>
          <w:b/>
          <w:bCs/>
          <w:color w:val="000099"/>
          <w:sz w:val="32"/>
          <w:szCs w:val="32"/>
          <w:rtl/>
        </w:rPr>
        <w:t xml:space="preserve"> </w:t>
      </w:r>
      <w:r w:rsidR="00A4274F" w:rsidRPr="00B31CF4">
        <w:rPr>
          <w:rFonts w:ascii="Traditional Arabic" w:hAnsi="Traditional Arabic" w:cs="Traditional Arabic" w:hint="cs"/>
          <w:b/>
          <w:bCs/>
          <w:color w:val="000099"/>
          <w:sz w:val="32"/>
          <w:szCs w:val="32"/>
          <w:rtl/>
        </w:rPr>
        <w:t>يَغْرِسَهَا</w:t>
      </w:r>
      <w:r w:rsidR="00A4274F" w:rsidRPr="00B31CF4">
        <w:rPr>
          <w:rFonts w:ascii="Traditional Arabic" w:hAnsi="Traditional Arabic" w:cs="Traditional Arabic"/>
          <w:b/>
          <w:bCs/>
          <w:color w:val="000099"/>
          <w:sz w:val="32"/>
          <w:szCs w:val="32"/>
          <w:rtl/>
        </w:rPr>
        <w:t xml:space="preserve"> </w:t>
      </w:r>
      <w:r w:rsidR="00A4274F" w:rsidRPr="00B31CF4">
        <w:rPr>
          <w:rFonts w:ascii="Traditional Arabic" w:hAnsi="Traditional Arabic" w:cs="Traditional Arabic" w:hint="cs"/>
          <w:b/>
          <w:bCs/>
          <w:color w:val="000099"/>
          <w:sz w:val="32"/>
          <w:szCs w:val="32"/>
          <w:rtl/>
        </w:rPr>
        <w:t>فَلْيَفْعَلْ</w:t>
      </w:r>
      <w:r w:rsidR="00A4274F" w:rsidRPr="00B31CF4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»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 رواه أحمد</w:t>
      </w:r>
      <w:r w:rsidR="00771D0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وصححه الألباني</w:t>
      </w:r>
      <w:r w:rsidR="00A4274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p w14:paraId="16495FCC" w14:textId="77777777" w:rsidR="007B4C6B" w:rsidRDefault="00D048DB" w:rsidP="00771D09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يس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ه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اك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ح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ثٌّ و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رغ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يب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ٌ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و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ش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ج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يع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ٌ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ى الغ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رس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التّشجير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ى م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ه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ذ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ا الح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يث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، ل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أنّه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ي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لُّ ع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ى الط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يع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الم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ج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الخ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لإ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ان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الم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65093F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65093F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، ف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65093F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65093F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65093F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65093F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65093F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طر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65093F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65093F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65093F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65093F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ام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65093F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ٌ</w:t>
      </w:r>
      <w:r w:rsidR="0065093F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65093F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65093F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ط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65093F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اء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ٌ</w:t>
      </w:r>
      <w:r w:rsidR="0065093F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65093F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لح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65093F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65093F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اة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.</w:t>
      </w:r>
    </w:p>
    <w:p w14:paraId="73DA7D03" w14:textId="77777777" w:rsidR="00CF66EB" w:rsidRPr="00771D09" w:rsidRDefault="0035617D" w:rsidP="00771D09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834E98"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="007B4C6B"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834E98"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="007B4C6B"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834E98"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="007B4C6B"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="00834E98"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>ْ</w:t>
      </w:r>
      <w:r w:rsidR="007B4C6B"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بيّ</w:t>
      </w:r>
      <w:r w:rsidR="00834E98"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="007B4C6B"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834E98"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="007B4C6B"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لن</w:t>
      </w:r>
      <w:r w:rsidR="00834E98"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="007B4C6B"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>ا الع</w:t>
      </w:r>
      <w:r w:rsidR="00834E98"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>ِ</w:t>
      </w:r>
      <w:r w:rsidR="007B4C6B"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>لم</w:t>
      </w:r>
      <w:r w:rsidR="00834E98"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>ُ</w:t>
      </w:r>
      <w:r w:rsidR="007B4C6B"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الح</w:t>
      </w:r>
      <w:r w:rsidR="00834E98"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="007B4C6B"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="00834E98"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>ِ</w:t>
      </w:r>
      <w:r w:rsidR="007B4C6B"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>يث</w:t>
      </w:r>
      <w:r w:rsidR="00834E98"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>ُ</w:t>
      </w:r>
      <w:r w:rsidR="007B4C6B"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>: أ</w:t>
      </w:r>
      <w:r w:rsidR="00834E98"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="007B4C6B"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>نّ</w:t>
      </w:r>
      <w:r w:rsidR="00834E98"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="007B4C6B"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التّش</w:t>
      </w:r>
      <w:r w:rsidR="00834E98"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>ْ</w:t>
      </w:r>
      <w:r w:rsidR="007B4C6B"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>ج</w:t>
      </w:r>
      <w:r w:rsidR="00834E98"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>ِ</w:t>
      </w:r>
      <w:r w:rsidR="007B4C6B"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>ير</w:t>
      </w:r>
      <w:r w:rsidR="00834E98"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="007B4C6B"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</w:t>
      </w:r>
      <w:r w:rsidR="00834E98"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="007B4C6B"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834E98"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>ُ</w:t>
      </w:r>
      <w:r w:rsidR="007B4C6B"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</w:t>
      </w:r>
      <w:r w:rsidR="00834E98"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="007B4C6B"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834E98"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="007B4C6B"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>ائ</w:t>
      </w:r>
      <w:r w:rsidR="00834E98"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>ِ</w:t>
      </w:r>
      <w:r w:rsidR="007B4C6B"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="00834E98"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>ُ</w:t>
      </w:r>
      <w:r w:rsidR="007B4C6B"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</w:t>
      </w:r>
      <w:r w:rsidR="00834E98" w:rsidRPr="00771D0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7B4C6B"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>خر</w:t>
      </w:r>
      <w:r w:rsidR="00834E98" w:rsidRPr="00771D0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7B4C6B"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ى </w:t>
      </w:r>
      <w:r w:rsidR="00CE4E00" w:rsidRPr="00771D0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-</w:t>
      </w:r>
      <w:r w:rsidR="007B4C6B"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>غ</w:t>
      </w:r>
      <w:r w:rsidR="00834E98" w:rsidRPr="00771D0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7B4C6B"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>ير</w:t>
      </w:r>
      <w:r w:rsidR="00834E98" w:rsidRPr="00771D0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7B4C6B"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</w:t>
      </w:r>
      <w:r w:rsidR="00834E98" w:rsidRPr="00771D0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7B4C6B"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>ا ع</w:t>
      </w:r>
      <w:r w:rsidR="00834E98" w:rsidRPr="00771D0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7B4C6B"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>رَف</w:t>
      </w:r>
      <w:r w:rsidR="00834E98" w:rsidRPr="00771D0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7B4C6B"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834E98" w:rsidRPr="00771D0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7B4C6B"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الن</w:t>
      </w:r>
      <w:r w:rsidR="00CE4E00" w:rsidRPr="00771D0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7B4C6B"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>اس</w:t>
      </w:r>
      <w:r w:rsidR="00834E98" w:rsidRPr="00771D0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7B4C6B"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ق</w:t>
      </w:r>
      <w:r w:rsidR="00834E98" w:rsidRPr="00771D0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7B4C6B"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="00834E98" w:rsidRPr="00771D0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7B4C6B"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>يم</w:t>
      </w:r>
      <w:r w:rsidR="00834E98" w:rsidRPr="00771D0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ً</w:t>
      </w:r>
      <w:r w:rsidR="00834E98"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>ا</w:t>
      </w:r>
      <w:r w:rsidR="007B4C6B" w:rsidRPr="00771D0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</w:t>
      </w:r>
      <w:r w:rsidR="00834E98" w:rsidRPr="00771D0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CF66EB" w:rsidRPr="00771D0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ن:</w:t>
      </w:r>
    </w:p>
    <w:p w14:paraId="1FFAD314" w14:textId="63540441" w:rsidR="007B4C6B" w:rsidRPr="00B31CF4" w:rsidRDefault="007B4C6B" w:rsidP="00771D09">
      <w:pPr>
        <w:pStyle w:val="aa"/>
        <w:spacing w:after="0" w:line="240" w:lineRule="auto"/>
        <w:ind w:left="0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الثّ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الظ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لِّ </w:t>
      </w:r>
      <w:r w:rsidR="00561FF2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561FF2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الت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561FF2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561FF2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ُّ</w:t>
      </w:r>
      <w:r w:rsidR="00561FF2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561FF2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ب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561FF2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رؤ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561FF2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561FF2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561FF2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561FF2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 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خ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يف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الح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ارة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غ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ير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ا</w:t>
      </w:r>
      <w:r w:rsidR="003D11D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ثل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الم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اع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ي ح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ظ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التّ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از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الب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ئ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، و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ام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ص</w:t>
      </w:r>
      <w:r w:rsidR="00834E9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اص</w:t>
      </w:r>
      <w:r w:rsidR="007264C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الضّ</w:t>
      </w:r>
      <w:r w:rsidR="007264C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7264C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ض</w:t>
      </w:r>
      <w:r w:rsidR="007264C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اء</w:t>
      </w:r>
      <w:r w:rsidR="007264C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، و</w:t>
      </w:r>
      <w:r w:rsidR="007264C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7264C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7264C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او</w:t>
      </w:r>
      <w:r w:rsidR="007264C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7264C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="007264C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الآث</w:t>
      </w:r>
      <w:r w:rsidR="007264C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ار</w:t>
      </w:r>
      <w:r w:rsidR="007264C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الضّ</w:t>
      </w:r>
      <w:r w:rsidR="007264C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ار</w:t>
      </w:r>
      <w:r w:rsidR="007264C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="007264C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</w:t>
      </w:r>
      <w:r w:rsidR="007264C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لتّص</w:t>
      </w:r>
      <w:r w:rsidR="007264C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7264C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يع</w:t>
      </w:r>
      <w:r w:rsidR="007264C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</w:t>
      </w:r>
      <w:r w:rsidR="007264C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7264C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ى الب</w:t>
      </w:r>
      <w:r w:rsidR="007264C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يئ</w:t>
      </w:r>
      <w:r w:rsidR="007264C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="007264C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، أ</w:t>
      </w:r>
      <w:r w:rsidR="007264C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7264C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الت</w:t>
      </w:r>
      <w:r w:rsidR="00CE4E00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خ</w:t>
      </w:r>
      <w:r w:rsidR="007264C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 w:rsidR="007264C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يف</w:t>
      </w:r>
      <w:r w:rsidR="007264C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</w:t>
      </w:r>
      <w:r w:rsidR="007264C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نه</w:t>
      </w:r>
      <w:r w:rsidR="007264C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ا ع</w:t>
      </w:r>
      <w:r w:rsidR="007264C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7264C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ى الأ</w:t>
      </w:r>
      <w:r w:rsidR="007264C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7264C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7264C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.</w:t>
      </w:r>
    </w:p>
    <w:p w14:paraId="74806AD2" w14:textId="56FC1B1B" w:rsidR="0079264F" w:rsidRDefault="00D048DB" w:rsidP="00CD5850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</w:t>
      </w:r>
      <w:r w:rsidR="007264C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 w:rsidR="007264C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ي م</w:t>
      </w:r>
      <w:r w:rsidR="007264C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7264C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اب</w:t>
      </w:r>
      <w:r w:rsidR="007264C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7264C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ذ</w:t>
      </w:r>
      <w:r w:rsidR="007264C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7264C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7264C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7264C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7264C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ى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د</w:t>
      </w:r>
      <w:r w:rsidR="007264C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ين</w:t>
      </w:r>
      <w:r w:rsidR="007264C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</w:t>
      </w:r>
      <w:r w:rsidR="007264C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 الع</w:t>
      </w:r>
      <w:r w:rsidR="007264C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ظ</w:t>
      </w:r>
      <w:r w:rsidR="007264C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يم</w:t>
      </w:r>
      <w:r w:rsidR="007264C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</w:t>
      </w:r>
      <w:r w:rsidR="007264C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7264C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قَطْع</w:t>
      </w:r>
      <w:r w:rsidR="007264C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الشَّجر</w:t>
      </w:r>
      <w:r w:rsidR="007264C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="00D249FD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3D11D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إذا كان لغير حاجة.</w:t>
      </w:r>
    </w:p>
    <w:p w14:paraId="7D8F0235" w14:textId="78C93829" w:rsidR="00F633AB" w:rsidRPr="00B31CF4" w:rsidRDefault="003D11DD" w:rsidP="00CD5850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خصوصاً في ظل </w:t>
      </w:r>
      <w:r w:rsidR="00CD585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أنظمة الدولة الصارمة التي تجرم قطع أي شجرة في أي مكان ورتبت عليه غرامات شديدة.</w:t>
      </w:r>
    </w:p>
    <w:p w14:paraId="0BC888AD" w14:textId="1284D54C" w:rsidR="00AD15E1" w:rsidRPr="00B31CF4" w:rsidRDefault="00001344" w:rsidP="002D0E84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قال </w:t>
      </w:r>
      <w:r w:rsidR="003810E9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صَلَّى اللهُ عَلَيهِ وَسَلَّمَ </w:t>
      </w:r>
      <w:r w:rsidR="00A80BF7" w:rsidRPr="00B31CF4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«</w:t>
      </w:r>
      <w:r w:rsidR="00A80BF7" w:rsidRPr="00B31CF4">
        <w:rPr>
          <w:rFonts w:ascii="Traditional Arabic" w:hAnsi="Traditional Arabic" w:cs="Traditional Arabic"/>
          <w:b/>
          <w:bCs/>
          <w:color w:val="000099"/>
          <w:sz w:val="32"/>
          <w:szCs w:val="32"/>
          <w:rtl/>
          <w:lang w:bidi="ar-EG"/>
        </w:rPr>
        <w:t>مَنْ قَطَعَ سِدْرَةً</w:t>
      </w:r>
      <w:r w:rsidR="001B281F">
        <w:rPr>
          <w:rFonts w:ascii="Traditional Arabic" w:hAnsi="Traditional Arabic" w:cs="Traditional Arabic" w:hint="cs"/>
          <w:b/>
          <w:bCs/>
          <w:color w:val="000099"/>
          <w:sz w:val="32"/>
          <w:szCs w:val="32"/>
          <w:vertAlign w:val="superscript"/>
          <w:rtl/>
          <w:lang w:bidi="ar-EG"/>
        </w:rPr>
        <w:t xml:space="preserve"> </w:t>
      </w:r>
      <w:r w:rsidR="00A80BF7" w:rsidRPr="00B31CF4">
        <w:rPr>
          <w:rFonts w:ascii="Traditional Arabic" w:hAnsi="Traditional Arabic" w:cs="Traditional Arabic"/>
          <w:b/>
          <w:bCs/>
          <w:color w:val="000099"/>
          <w:sz w:val="32"/>
          <w:szCs w:val="32"/>
          <w:rtl/>
          <w:lang w:bidi="ar-EG"/>
        </w:rPr>
        <w:t>صَوَّبَ اللَّهُ رَأْسَهُ فِي النَّارِ</w:t>
      </w:r>
      <w:r w:rsidR="00A80BF7" w:rsidRPr="00B31CF4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» </w:t>
      </w:r>
      <w:r w:rsidR="00A80BF7" w:rsidRPr="00B31CF4">
        <w:rPr>
          <w:rFonts w:ascii="Arial Rounded MT Bold" w:hAnsi="Arial Rounded MT Bold" w:cs="Traditional Arabic"/>
          <w:b/>
          <w:bCs/>
          <w:sz w:val="32"/>
          <w:szCs w:val="32"/>
          <w:rtl/>
          <w:lang w:bidi="ar-EG"/>
        </w:rPr>
        <w:t>أ</w:t>
      </w:r>
      <w:r w:rsidR="00F06740" w:rsidRPr="00B31CF4">
        <w:rPr>
          <w:rFonts w:ascii="Arial Rounded MT Bold" w:hAnsi="Arial Rounded MT Bold" w:cs="Traditional Arabic"/>
          <w:b/>
          <w:bCs/>
          <w:sz w:val="32"/>
          <w:szCs w:val="32"/>
          <w:rtl/>
        </w:rPr>
        <w:t>خرجه البيهقيُّ</w:t>
      </w:r>
      <w:r w:rsidR="00D249FD" w:rsidRPr="00B31CF4">
        <w:rPr>
          <w:rFonts w:ascii="Arial Rounded MT Bold" w:hAnsi="Arial Rounded MT Bold" w:cs="Traditional Arabic"/>
          <w:b/>
          <w:bCs/>
          <w:sz w:val="32"/>
          <w:szCs w:val="32"/>
          <w:rtl/>
        </w:rPr>
        <w:t xml:space="preserve"> وأبو</w:t>
      </w:r>
      <w:r w:rsidR="00D249FD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داود،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وحسنه الألباني،</w:t>
      </w:r>
      <w:r w:rsidR="00D249FD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48748C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وَقَالَ أبو داود مُعلِّقًا: </w:t>
      </w:r>
      <w:proofErr w:type="gramStart"/>
      <w:r w:rsidR="0048748C" w:rsidRPr="00B31CF4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« </w:t>
      </w:r>
      <w:r w:rsidR="0048748C" w:rsidRPr="00B31CF4">
        <w:rPr>
          <w:rFonts w:ascii="Traditional Arabic" w:hAnsi="Traditional Arabic" w:cs="Traditional Arabic"/>
          <w:b/>
          <w:bCs/>
          <w:color w:val="1F3864" w:themeColor="accent5" w:themeShade="80"/>
          <w:sz w:val="32"/>
          <w:szCs w:val="32"/>
          <w:rtl/>
          <w:lang w:bidi="ar-EG"/>
        </w:rPr>
        <w:t>يَعْنِي</w:t>
      </w:r>
      <w:proofErr w:type="gramEnd"/>
      <w:r w:rsidR="00EB325A" w:rsidRPr="00B31CF4">
        <w:rPr>
          <w:rFonts w:ascii="Traditional Arabic" w:hAnsi="Traditional Arabic" w:cs="Traditional Arabic"/>
          <w:b/>
          <w:bCs/>
          <w:color w:val="1F3864" w:themeColor="accent5" w:themeShade="80"/>
          <w:sz w:val="32"/>
          <w:szCs w:val="32"/>
          <w:rtl/>
          <w:lang w:bidi="ar-EG"/>
        </w:rPr>
        <w:t>:</w:t>
      </w:r>
      <w:r w:rsidR="0048748C" w:rsidRPr="00B31CF4">
        <w:rPr>
          <w:rFonts w:ascii="Traditional Arabic" w:hAnsi="Traditional Arabic" w:cs="Traditional Arabic"/>
          <w:b/>
          <w:bCs/>
          <w:color w:val="1F3864" w:themeColor="accent5" w:themeShade="80"/>
          <w:sz w:val="32"/>
          <w:szCs w:val="32"/>
          <w:rtl/>
          <w:lang w:bidi="ar-EG"/>
        </w:rPr>
        <w:t xml:space="preserve"> مَنْ قَطَعَ سِدْرَةً فِي فَلَاةٍ يَسْتَظِلُّ بِهَا ابْنُ </w:t>
      </w:r>
      <w:r w:rsidR="0048748C" w:rsidRPr="00B31CF4">
        <w:rPr>
          <w:rFonts w:ascii="Traditional Arabic" w:hAnsi="Traditional Arabic" w:cs="Traditional Arabic" w:hint="cs"/>
          <w:b/>
          <w:bCs/>
          <w:color w:val="1F3864" w:themeColor="accent5" w:themeShade="80"/>
          <w:sz w:val="32"/>
          <w:szCs w:val="32"/>
          <w:rtl/>
          <w:lang w:bidi="ar-EG"/>
        </w:rPr>
        <w:t>السَّبِيلِ،</w:t>
      </w:r>
      <w:r w:rsidR="0048748C" w:rsidRPr="00B31CF4">
        <w:rPr>
          <w:rFonts w:ascii="Traditional Arabic" w:hAnsi="Traditional Arabic" w:cs="Traditional Arabic"/>
          <w:b/>
          <w:bCs/>
          <w:color w:val="1F3864" w:themeColor="accent5" w:themeShade="80"/>
          <w:sz w:val="32"/>
          <w:szCs w:val="32"/>
          <w:rtl/>
          <w:lang w:bidi="ar-EG"/>
        </w:rPr>
        <w:t xml:space="preserve"> </w:t>
      </w:r>
      <w:r w:rsidR="0048748C" w:rsidRPr="00B31CF4">
        <w:rPr>
          <w:rFonts w:ascii="Traditional Arabic" w:hAnsi="Traditional Arabic" w:cs="Traditional Arabic" w:hint="cs"/>
          <w:b/>
          <w:bCs/>
          <w:color w:val="1F3864" w:themeColor="accent5" w:themeShade="80"/>
          <w:sz w:val="32"/>
          <w:szCs w:val="32"/>
          <w:rtl/>
          <w:lang w:bidi="ar-EG"/>
        </w:rPr>
        <w:t>وَالْبَهَائِمُ</w:t>
      </w:r>
      <w:r w:rsidR="0048748C" w:rsidRPr="00B31CF4">
        <w:rPr>
          <w:rFonts w:ascii="Traditional Arabic" w:hAnsi="Traditional Arabic" w:cs="Traditional Arabic"/>
          <w:b/>
          <w:bCs/>
          <w:color w:val="1F3864" w:themeColor="accent5" w:themeShade="80"/>
          <w:sz w:val="32"/>
          <w:szCs w:val="32"/>
          <w:rtl/>
          <w:lang w:bidi="ar-EG"/>
        </w:rPr>
        <w:t xml:space="preserve"> </w:t>
      </w:r>
      <w:r w:rsidR="0048748C" w:rsidRPr="00B31CF4">
        <w:rPr>
          <w:rFonts w:ascii="Traditional Arabic" w:hAnsi="Traditional Arabic" w:cs="Traditional Arabic" w:hint="cs"/>
          <w:b/>
          <w:bCs/>
          <w:color w:val="1F3864" w:themeColor="accent5" w:themeShade="80"/>
          <w:sz w:val="32"/>
          <w:szCs w:val="32"/>
          <w:rtl/>
          <w:lang w:bidi="ar-EG"/>
        </w:rPr>
        <w:t>عَبَثًا،</w:t>
      </w:r>
      <w:r w:rsidR="0048748C" w:rsidRPr="00B31CF4">
        <w:rPr>
          <w:rFonts w:ascii="Traditional Arabic" w:hAnsi="Traditional Arabic" w:cs="Traditional Arabic"/>
          <w:b/>
          <w:bCs/>
          <w:color w:val="1F3864" w:themeColor="accent5" w:themeShade="80"/>
          <w:sz w:val="32"/>
          <w:szCs w:val="32"/>
          <w:rtl/>
          <w:lang w:bidi="ar-EG"/>
        </w:rPr>
        <w:t xml:space="preserve"> </w:t>
      </w:r>
      <w:r w:rsidR="0048748C" w:rsidRPr="00B31CF4">
        <w:rPr>
          <w:rFonts w:ascii="Traditional Arabic" w:hAnsi="Traditional Arabic" w:cs="Traditional Arabic" w:hint="cs"/>
          <w:b/>
          <w:bCs/>
          <w:color w:val="1F3864" w:themeColor="accent5" w:themeShade="80"/>
          <w:sz w:val="32"/>
          <w:szCs w:val="32"/>
          <w:rtl/>
          <w:lang w:bidi="ar-EG"/>
        </w:rPr>
        <w:t>وَظُلْمًا</w:t>
      </w:r>
      <w:r w:rsidR="0048748C" w:rsidRPr="00B31CF4">
        <w:rPr>
          <w:rFonts w:ascii="Traditional Arabic" w:hAnsi="Traditional Arabic" w:cs="Traditional Arabic"/>
          <w:b/>
          <w:bCs/>
          <w:color w:val="1F3864" w:themeColor="accent5" w:themeShade="80"/>
          <w:sz w:val="32"/>
          <w:szCs w:val="32"/>
          <w:rtl/>
          <w:lang w:bidi="ar-EG"/>
        </w:rPr>
        <w:t xml:space="preserve"> </w:t>
      </w:r>
      <w:r w:rsidR="0048748C" w:rsidRPr="00B31CF4">
        <w:rPr>
          <w:rFonts w:ascii="Traditional Arabic" w:hAnsi="Traditional Arabic" w:cs="Traditional Arabic" w:hint="cs"/>
          <w:b/>
          <w:bCs/>
          <w:color w:val="1F3864" w:themeColor="accent5" w:themeShade="80"/>
          <w:sz w:val="32"/>
          <w:szCs w:val="32"/>
          <w:rtl/>
          <w:lang w:bidi="ar-EG"/>
        </w:rPr>
        <w:t>بِغَيْرِ</w:t>
      </w:r>
      <w:r w:rsidR="0048748C" w:rsidRPr="00B31CF4">
        <w:rPr>
          <w:rFonts w:ascii="Traditional Arabic" w:hAnsi="Traditional Arabic" w:cs="Traditional Arabic"/>
          <w:b/>
          <w:bCs/>
          <w:color w:val="1F3864" w:themeColor="accent5" w:themeShade="80"/>
          <w:sz w:val="32"/>
          <w:szCs w:val="32"/>
          <w:rtl/>
          <w:lang w:bidi="ar-EG"/>
        </w:rPr>
        <w:t xml:space="preserve"> </w:t>
      </w:r>
      <w:r w:rsidR="0048748C" w:rsidRPr="00B31CF4">
        <w:rPr>
          <w:rFonts w:ascii="Traditional Arabic" w:hAnsi="Traditional Arabic" w:cs="Traditional Arabic" w:hint="cs"/>
          <w:b/>
          <w:bCs/>
          <w:color w:val="1F3864" w:themeColor="accent5" w:themeShade="80"/>
          <w:sz w:val="32"/>
          <w:szCs w:val="32"/>
          <w:rtl/>
          <w:lang w:bidi="ar-EG"/>
        </w:rPr>
        <w:t>حَقٍّ</w:t>
      </w:r>
      <w:r w:rsidR="0048748C" w:rsidRPr="00B31CF4">
        <w:rPr>
          <w:rFonts w:ascii="Traditional Arabic" w:hAnsi="Traditional Arabic" w:cs="Traditional Arabic"/>
          <w:b/>
          <w:bCs/>
          <w:color w:val="1F3864" w:themeColor="accent5" w:themeShade="80"/>
          <w:sz w:val="32"/>
          <w:szCs w:val="32"/>
          <w:rtl/>
          <w:lang w:bidi="ar-EG"/>
        </w:rPr>
        <w:t xml:space="preserve"> </w:t>
      </w:r>
      <w:r w:rsidR="0048748C" w:rsidRPr="00B31CF4">
        <w:rPr>
          <w:rFonts w:ascii="Traditional Arabic" w:hAnsi="Traditional Arabic" w:cs="Traditional Arabic" w:hint="cs"/>
          <w:b/>
          <w:bCs/>
          <w:color w:val="1F3864" w:themeColor="accent5" w:themeShade="80"/>
          <w:sz w:val="32"/>
          <w:szCs w:val="32"/>
          <w:rtl/>
          <w:lang w:bidi="ar-EG"/>
        </w:rPr>
        <w:t>يَكُونُ</w:t>
      </w:r>
      <w:r w:rsidR="0048748C" w:rsidRPr="00B31CF4">
        <w:rPr>
          <w:rFonts w:ascii="Traditional Arabic" w:hAnsi="Traditional Arabic" w:cs="Traditional Arabic"/>
          <w:b/>
          <w:bCs/>
          <w:color w:val="1F3864" w:themeColor="accent5" w:themeShade="80"/>
          <w:sz w:val="32"/>
          <w:szCs w:val="32"/>
          <w:rtl/>
          <w:lang w:bidi="ar-EG"/>
        </w:rPr>
        <w:t xml:space="preserve"> </w:t>
      </w:r>
      <w:r w:rsidR="0048748C" w:rsidRPr="00B31CF4">
        <w:rPr>
          <w:rFonts w:ascii="Traditional Arabic" w:hAnsi="Traditional Arabic" w:cs="Traditional Arabic" w:hint="cs"/>
          <w:b/>
          <w:bCs/>
          <w:color w:val="1F3864" w:themeColor="accent5" w:themeShade="80"/>
          <w:sz w:val="32"/>
          <w:szCs w:val="32"/>
          <w:rtl/>
          <w:lang w:bidi="ar-EG"/>
        </w:rPr>
        <w:t>لَهُ</w:t>
      </w:r>
      <w:r w:rsidR="0048748C" w:rsidRPr="00B31CF4">
        <w:rPr>
          <w:rFonts w:ascii="Traditional Arabic" w:hAnsi="Traditional Arabic" w:cs="Traditional Arabic"/>
          <w:b/>
          <w:bCs/>
          <w:color w:val="1F3864" w:themeColor="accent5" w:themeShade="80"/>
          <w:sz w:val="32"/>
          <w:szCs w:val="32"/>
          <w:rtl/>
          <w:lang w:bidi="ar-EG"/>
        </w:rPr>
        <w:t xml:space="preserve"> </w:t>
      </w:r>
      <w:r w:rsidR="0048748C" w:rsidRPr="00B31CF4">
        <w:rPr>
          <w:rFonts w:ascii="Traditional Arabic" w:hAnsi="Traditional Arabic" w:cs="Traditional Arabic" w:hint="cs"/>
          <w:b/>
          <w:bCs/>
          <w:color w:val="1F3864" w:themeColor="accent5" w:themeShade="80"/>
          <w:sz w:val="32"/>
          <w:szCs w:val="32"/>
          <w:rtl/>
          <w:lang w:bidi="ar-EG"/>
        </w:rPr>
        <w:t>فِيهَا</w:t>
      </w:r>
      <w:r w:rsidR="0048748C" w:rsidRPr="00B31CF4">
        <w:rPr>
          <w:rFonts w:ascii="Traditional Arabic" w:hAnsi="Traditional Arabic" w:cs="Traditional Arabic"/>
          <w:b/>
          <w:bCs/>
          <w:color w:val="1F3864" w:themeColor="accent5" w:themeShade="80"/>
          <w:sz w:val="32"/>
          <w:szCs w:val="32"/>
          <w:rtl/>
          <w:lang w:bidi="ar-EG"/>
        </w:rPr>
        <w:t xml:space="preserve"> </w:t>
      </w:r>
      <w:r w:rsidR="0048748C" w:rsidRPr="00B31CF4">
        <w:rPr>
          <w:rFonts w:ascii="Traditional Arabic" w:hAnsi="Traditional Arabic" w:cs="Traditional Arabic" w:hint="cs"/>
          <w:b/>
          <w:bCs/>
          <w:color w:val="1F3864" w:themeColor="accent5" w:themeShade="80"/>
          <w:sz w:val="32"/>
          <w:szCs w:val="32"/>
          <w:rtl/>
          <w:lang w:bidi="ar-EG"/>
        </w:rPr>
        <w:t>صَوَّبَ</w:t>
      </w:r>
      <w:r w:rsidR="0048748C" w:rsidRPr="00B31CF4">
        <w:rPr>
          <w:rFonts w:ascii="Traditional Arabic" w:hAnsi="Traditional Arabic" w:cs="Traditional Arabic"/>
          <w:b/>
          <w:bCs/>
          <w:color w:val="1F3864" w:themeColor="accent5" w:themeShade="80"/>
          <w:sz w:val="32"/>
          <w:szCs w:val="32"/>
          <w:rtl/>
          <w:lang w:bidi="ar-EG"/>
        </w:rPr>
        <w:t xml:space="preserve"> </w:t>
      </w:r>
      <w:r w:rsidR="0048748C" w:rsidRPr="00B31CF4">
        <w:rPr>
          <w:rFonts w:ascii="Traditional Arabic" w:hAnsi="Traditional Arabic" w:cs="Traditional Arabic" w:hint="cs"/>
          <w:b/>
          <w:bCs/>
          <w:color w:val="1F3864" w:themeColor="accent5" w:themeShade="80"/>
          <w:sz w:val="32"/>
          <w:szCs w:val="32"/>
          <w:rtl/>
          <w:lang w:bidi="ar-EG"/>
        </w:rPr>
        <w:t>اللَّهُ</w:t>
      </w:r>
      <w:r w:rsidR="0048748C" w:rsidRPr="00B31CF4">
        <w:rPr>
          <w:rFonts w:ascii="Traditional Arabic" w:hAnsi="Traditional Arabic" w:cs="Traditional Arabic"/>
          <w:b/>
          <w:bCs/>
          <w:color w:val="1F3864" w:themeColor="accent5" w:themeShade="80"/>
          <w:sz w:val="32"/>
          <w:szCs w:val="32"/>
          <w:rtl/>
          <w:lang w:bidi="ar-EG"/>
        </w:rPr>
        <w:t xml:space="preserve"> </w:t>
      </w:r>
      <w:r w:rsidR="0048748C" w:rsidRPr="00B31CF4">
        <w:rPr>
          <w:rFonts w:ascii="Traditional Arabic" w:hAnsi="Traditional Arabic" w:cs="Traditional Arabic" w:hint="cs"/>
          <w:b/>
          <w:bCs/>
          <w:color w:val="1F3864" w:themeColor="accent5" w:themeShade="80"/>
          <w:sz w:val="32"/>
          <w:szCs w:val="32"/>
          <w:rtl/>
          <w:lang w:bidi="ar-EG"/>
        </w:rPr>
        <w:t>رَأْسَهُ</w:t>
      </w:r>
      <w:r w:rsidR="0048748C" w:rsidRPr="00B31CF4">
        <w:rPr>
          <w:rFonts w:ascii="Traditional Arabic" w:hAnsi="Traditional Arabic" w:cs="Traditional Arabic"/>
          <w:b/>
          <w:bCs/>
          <w:color w:val="1F3864" w:themeColor="accent5" w:themeShade="80"/>
          <w:sz w:val="32"/>
          <w:szCs w:val="32"/>
          <w:rtl/>
          <w:lang w:bidi="ar-EG"/>
        </w:rPr>
        <w:t xml:space="preserve"> </w:t>
      </w:r>
      <w:r w:rsidR="0048748C" w:rsidRPr="00B31CF4">
        <w:rPr>
          <w:rFonts w:ascii="Traditional Arabic" w:hAnsi="Traditional Arabic" w:cs="Traditional Arabic" w:hint="cs"/>
          <w:b/>
          <w:bCs/>
          <w:color w:val="1F3864" w:themeColor="accent5" w:themeShade="80"/>
          <w:sz w:val="32"/>
          <w:szCs w:val="32"/>
          <w:rtl/>
          <w:lang w:bidi="ar-EG"/>
        </w:rPr>
        <w:t>فِي</w:t>
      </w:r>
      <w:r w:rsidR="0048748C" w:rsidRPr="00B31CF4">
        <w:rPr>
          <w:rFonts w:ascii="Traditional Arabic" w:hAnsi="Traditional Arabic" w:cs="Traditional Arabic"/>
          <w:b/>
          <w:bCs/>
          <w:color w:val="1F3864" w:themeColor="accent5" w:themeShade="80"/>
          <w:sz w:val="32"/>
          <w:szCs w:val="32"/>
          <w:rtl/>
          <w:lang w:bidi="ar-EG"/>
        </w:rPr>
        <w:t xml:space="preserve"> </w:t>
      </w:r>
      <w:r w:rsidR="0048748C" w:rsidRPr="00B31CF4">
        <w:rPr>
          <w:rFonts w:ascii="Traditional Arabic" w:hAnsi="Traditional Arabic" w:cs="Traditional Arabic" w:hint="cs"/>
          <w:b/>
          <w:bCs/>
          <w:color w:val="1F3864" w:themeColor="accent5" w:themeShade="80"/>
          <w:sz w:val="32"/>
          <w:szCs w:val="32"/>
          <w:rtl/>
          <w:lang w:bidi="ar-EG"/>
        </w:rPr>
        <w:t>النَّارِ</w:t>
      </w:r>
      <w:r w:rsidR="0048748C" w:rsidRPr="00B31CF4">
        <w:rPr>
          <w:rFonts w:ascii="Traditional Arabic" w:hAnsi="Traditional Arabic" w:cs="Traditional Arabic" w:hint="eastAsia"/>
          <w:b/>
          <w:bCs/>
          <w:sz w:val="32"/>
          <w:szCs w:val="32"/>
          <w:rtl/>
          <w:lang w:bidi="ar-EG"/>
        </w:rPr>
        <w:t>»</w:t>
      </w:r>
      <w:r w:rsidR="00B1119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.</w:t>
      </w:r>
    </w:p>
    <w:p w14:paraId="273012BE" w14:textId="77777777" w:rsidR="0056632C" w:rsidRPr="00B11198" w:rsidRDefault="0061302F" w:rsidP="003D1017">
      <w:pPr>
        <w:spacing w:after="0" w:line="240" w:lineRule="auto"/>
        <w:ind w:firstLine="720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proofErr w:type="gramStart"/>
      <w:r w:rsidRPr="00B11198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3810E9" w:rsidRPr="00B11198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B11198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3810E9" w:rsidRPr="00B11198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B11198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3810E9" w:rsidRPr="00B11198">
        <w:rPr>
          <w:rFonts w:ascii="Traditional Arabic" w:hAnsi="Traditional Arabic" w:cs="Traditional Arabic"/>
          <w:b/>
          <w:bCs/>
          <w:sz w:val="32"/>
          <w:szCs w:val="32"/>
          <w:rtl/>
        </w:rPr>
        <w:t>ْ</w:t>
      </w:r>
      <w:r w:rsidRPr="00B1119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3810E9" w:rsidRPr="00B11198">
        <w:rPr>
          <w:rFonts w:ascii="Traditional Arabic" w:hAnsi="Traditional Arabic" w:cs="Traditional Arabic"/>
          <w:b/>
          <w:bCs/>
          <w:sz w:val="32"/>
          <w:szCs w:val="32"/>
          <w:rtl/>
        </w:rPr>
        <w:t>.</w:t>
      </w:r>
      <w:proofErr w:type="gramEnd"/>
      <w:r w:rsidR="003810E9" w:rsidRPr="00B11198">
        <w:rPr>
          <w:rFonts w:ascii="Traditional Arabic" w:hAnsi="Traditional Arabic" w:cs="Traditional Arabic"/>
          <w:b/>
          <w:bCs/>
          <w:sz w:val="32"/>
          <w:szCs w:val="32"/>
          <w:rtl/>
        </w:rPr>
        <w:t>.</w:t>
      </w:r>
      <w:r w:rsidR="00AD15E1" w:rsidRPr="00B1119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65093F" w:rsidRPr="00B11198">
        <w:rPr>
          <w:rFonts w:ascii="Traditional Arabic" w:hAnsi="Traditional Arabic" w:cs="Traditional Arabic"/>
          <w:b/>
          <w:bCs/>
          <w:sz w:val="32"/>
          <w:szCs w:val="32"/>
          <w:rtl/>
        </w:rPr>
        <w:t>أ</w:t>
      </w:r>
      <w:r w:rsidR="003810E9" w:rsidRPr="00B11198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="0065093F" w:rsidRPr="00B11198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3810E9" w:rsidRPr="00B11198">
        <w:rPr>
          <w:rFonts w:ascii="Traditional Arabic" w:hAnsi="Traditional Arabic" w:cs="Traditional Arabic"/>
          <w:b/>
          <w:bCs/>
          <w:sz w:val="32"/>
          <w:szCs w:val="32"/>
          <w:rtl/>
        </w:rPr>
        <w:t>ُّ</w:t>
      </w:r>
      <w:r w:rsidR="0065093F" w:rsidRPr="00B11198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3810E9" w:rsidRPr="00B11198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="0065093F" w:rsidRPr="00B11198">
        <w:rPr>
          <w:rFonts w:ascii="Traditional Arabic" w:hAnsi="Traditional Arabic" w:cs="Traditional Arabic"/>
          <w:b/>
          <w:bCs/>
          <w:sz w:val="32"/>
          <w:szCs w:val="32"/>
          <w:rtl/>
        </w:rPr>
        <w:t>ا الأ</w:t>
      </w:r>
      <w:r w:rsidR="003810E9" w:rsidRPr="00B11198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="0065093F" w:rsidRPr="00B11198">
        <w:rPr>
          <w:rFonts w:ascii="Traditional Arabic" w:hAnsi="Traditional Arabic" w:cs="Traditional Arabic"/>
          <w:b/>
          <w:bCs/>
          <w:sz w:val="32"/>
          <w:szCs w:val="32"/>
          <w:rtl/>
        </w:rPr>
        <w:t>ح</w:t>
      </w:r>
      <w:r w:rsidR="003810E9" w:rsidRPr="00B11198">
        <w:rPr>
          <w:rFonts w:ascii="Traditional Arabic" w:hAnsi="Traditional Arabic" w:cs="Traditional Arabic"/>
          <w:b/>
          <w:bCs/>
          <w:sz w:val="32"/>
          <w:szCs w:val="32"/>
          <w:rtl/>
        </w:rPr>
        <w:t>ِ</w:t>
      </w:r>
      <w:r w:rsidR="0065093F" w:rsidRPr="00B11198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3810E9" w:rsidRPr="00B11198">
        <w:rPr>
          <w:rFonts w:ascii="Traditional Arabic" w:hAnsi="Traditional Arabic" w:cs="Traditional Arabic"/>
          <w:b/>
          <w:bCs/>
          <w:sz w:val="32"/>
          <w:szCs w:val="32"/>
          <w:rtl/>
        </w:rPr>
        <w:t>َّ</w:t>
      </w:r>
      <w:r w:rsidR="0065093F" w:rsidRPr="00B11198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="003810E9" w:rsidRPr="00B11198">
        <w:rPr>
          <w:rFonts w:ascii="Traditional Arabic" w:hAnsi="Traditional Arabic" w:cs="Traditional Arabic"/>
          <w:b/>
          <w:bCs/>
          <w:sz w:val="32"/>
          <w:szCs w:val="32"/>
          <w:rtl/>
        </w:rPr>
        <w:t>ُ</w:t>
      </w:r>
      <w:r w:rsidR="00AD15E1" w:rsidRPr="00B11198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="0065093F" w:rsidRPr="00B111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</w:p>
    <w:p w14:paraId="7A4BB7D8" w14:textId="2AB19545" w:rsidR="007B4C6B" w:rsidRPr="00B31CF4" w:rsidRDefault="00226327" w:rsidP="001B281F">
      <w:pPr>
        <w:spacing w:after="0" w:line="240" w:lineRule="auto"/>
        <w:ind w:firstLine="720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دِينُنَا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حَرَّمَ الإ</w:t>
      </w:r>
      <w:r w:rsidR="003810E9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ِ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 w:rsidR="003810E9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ْ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3810E9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اد</w:t>
      </w:r>
      <w:r w:rsidR="003810E9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</w:t>
      </w:r>
      <w:r w:rsidR="003810E9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ِ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ي الأ</w:t>
      </w:r>
      <w:r w:rsidR="003810E9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3810E9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ْ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ض</w:t>
      </w:r>
      <w:r w:rsidR="003810E9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ِ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، و</w:t>
      </w:r>
      <w:r w:rsidR="003810E9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نَهَى ع</w:t>
      </w:r>
      <w:r w:rsidR="003810E9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َنْ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التَّخ</w:t>
      </w:r>
      <w:r w:rsidR="003810E9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ْ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3810E9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ِ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يبِ ال</w:t>
      </w:r>
      <w:r w:rsidR="003810E9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ذ</w:t>
      </w:r>
      <w:r w:rsidR="003810E9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ي يَتَسَبَّب</w:t>
      </w:r>
      <w:r w:rsidR="003810E9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</w:t>
      </w:r>
      <w:r w:rsidR="003810E9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يه</w:t>
      </w:r>
      <w:r w:rsidR="003810E9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الإ</w:t>
      </w:r>
      <w:r w:rsidR="003810E9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نس</w:t>
      </w:r>
      <w:r w:rsidR="003810E9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ان</w:t>
      </w:r>
      <w:r w:rsidR="003810E9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</w:t>
      </w:r>
      <w:r w:rsidR="003810E9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لب</w:t>
      </w:r>
      <w:r w:rsidR="003810E9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يئ</w:t>
      </w:r>
      <w:r w:rsidR="003810E9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="003810E9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الس</w:t>
      </w:r>
      <w:r w:rsidR="004826BD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4826BD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يم</w:t>
      </w:r>
      <w:r w:rsidR="004826BD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="004826BD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كَكُل</w:t>
      </w:r>
      <w:r w:rsidR="004826BD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ٍّ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؛ و</w:t>
      </w:r>
      <w:r w:rsidR="004826BD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بَيَّنَ مَوْق</w:t>
      </w:r>
      <w:r w:rsidR="004826BD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 w:rsidR="004826BD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4826BD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</w:t>
      </w:r>
      <w:r w:rsidR="004826BD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نَ المُفْسِد</w:t>
      </w:r>
      <w:r w:rsidR="004826BD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ينَ بِقَول</w:t>
      </w:r>
      <w:r w:rsidR="004826BD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4826BD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56632C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– عَزَّ وَجَلّ</w:t>
      </w:r>
      <w:r w:rsidR="0056632C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َ -: </w:t>
      </w:r>
      <w:proofErr w:type="gramStart"/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﴿</w:t>
      </w:r>
      <w:r w:rsidR="0056632C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56632C" w:rsidRPr="00A626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كُلُوا</w:t>
      </w:r>
      <w:proofErr w:type="gramEnd"/>
      <w:r w:rsidR="0056632C" w:rsidRPr="00A6263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56632C" w:rsidRPr="00A626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وَاشْرَبُوا</w:t>
      </w:r>
      <w:r w:rsidR="0056632C" w:rsidRPr="00A6263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56632C" w:rsidRPr="00A626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مِنْ</w:t>
      </w:r>
      <w:r w:rsidR="0056632C" w:rsidRPr="00A6263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56632C" w:rsidRPr="00A626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رِزْقِ</w:t>
      </w:r>
      <w:r w:rsidR="0056632C" w:rsidRPr="00A6263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56632C" w:rsidRPr="00A626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اللَّهِ</w:t>
      </w:r>
      <w:r w:rsidR="0056632C" w:rsidRPr="00A6263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56632C" w:rsidRPr="00A626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وَلَا</w:t>
      </w:r>
      <w:r w:rsidR="0056632C" w:rsidRPr="00A6263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56632C" w:rsidRPr="00A626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تَعْثَوْا</w:t>
      </w:r>
      <w:r w:rsidR="0056632C" w:rsidRPr="00A6263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56632C" w:rsidRPr="00A626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فِي</w:t>
      </w:r>
      <w:r w:rsidR="0056632C" w:rsidRPr="00A6263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56632C" w:rsidRPr="00A626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الْأَرْضِ</w:t>
      </w:r>
      <w:r w:rsidR="0056632C" w:rsidRPr="00A6263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56632C" w:rsidRPr="00A626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مُفْسِدِينَ</w:t>
      </w:r>
      <w:r w:rsidR="007B4C6B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 ﴾</w:t>
      </w:r>
      <w:r w:rsidR="004826BD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1B281F" w:rsidRPr="00A62630">
        <w:rPr>
          <w:rFonts w:ascii="Traditional Arabic" w:hAnsi="Traditional Arabic" w:cs="Traditional Arabic"/>
          <w:b/>
          <w:bCs/>
          <w:sz w:val="32"/>
          <w:szCs w:val="32"/>
          <w:rtl/>
        </w:rPr>
        <w:t>[</w:t>
      </w:r>
      <w:r w:rsidR="001B281F" w:rsidRPr="00A626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البقرة</w:t>
      </w:r>
      <w:r w:rsidR="001B281F" w:rsidRPr="00A62630">
        <w:rPr>
          <w:rFonts w:ascii="Traditional Arabic" w:hAnsi="Traditional Arabic" w:cs="Traditional Arabic"/>
          <w:b/>
          <w:bCs/>
          <w:sz w:val="32"/>
          <w:szCs w:val="32"/>
          <w:rtl/>
        </w:rPr>
        <w:t>: 60].</w:t>
      </w:r>
      <w:r w:rsidR="001B281F" w:rsidRPr="00A626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65093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</w:t>
      </w:r>
      <w:r w:rsidR="004826BD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65093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</w:t>
      </w:r>
      <w:r w:rsidR="004826BD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65093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</w:t>
      </w:r>
      <w:r w:rsidR="004826BD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65093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ج</w:t>
      </w:r>
      <w:r w:rsidR="004826BD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65093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</w:t>
      </w:r>
      <w:r w:rsidR="004826BD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65093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اسم</w:t>
      </w:r>
      <w:r w:rsidR="004826BD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65093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</w:t>
      </w:r>
      <w:r w:rsidR="004826BD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315FB6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: </w:t>
      </w:r>
      <w:proofErr w:type="gramStart"/>
      <w:r w:rsidR="000B02EA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﴿</w:t>
      </w:r>
      <w:r w:rsidR="00315FB6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56632C" w:rsidRPr="00A626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وَلَا</w:t>
      </w:r>
      <w:proofErr w:type="gramEnd"/>
      <w:r w:rsidR="0056632C" w:rsidRPr="00A6263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56632C" w:rsidRPr="00A626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تُفْسِدُوا</w:t>
      </w:r>
      <w:r w:rsidR="0056632C" w:rsidRPr="00A6263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56632C" w:rsidRPr="00A626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فِي</w:t>
      </w:r>
      <w:r w:rsidR="0056632C" w:rsidRPr="00A6263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56632C" w:rsidRPr="00A626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الْأَرْضِ</w:t>
      </w:r>
      <w:r w:rsidR="0056632C" w:rsidRPr="00A6263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56632C" w:rsidRPr="00A626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بَعْدَ</w:t>
      </w:r>
      <w:r w:rsidR="0056632C" w:rsidRPr="00A6263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56632C" w:rsidRPr="00A626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إِصْلَاحِهَا</w:t>
      </w:r>
      <w:r w:rsidR="0056632C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56632C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﴾</w:t>
      </w:r>
      <w:r w:rsidR="0056632C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1B281F" w:rsidRPr="00A62630">
        <w:rPr>
          <w:rFonts w:ascii="Traditional Arabic" w:hAnsi="Traditional Arabic" w:cs="Traditional Arabic"/>
          <w:b/>
          <w:bCs/>
          <w:sz w:val="32"/>
          <w:szCs w:val="32"/>
          <w:rtl/>
        </w:rPr>
        <w:t>[</w:t>
      </w:r>
      <w:r w:rsidR="001B281F" w:rsidRPr="00A626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الأعراف</w:t>
      </w:r>
      <w:r w:rsidR="001B281F" w:rsidRPr="00A62630">
        <w:rPr>
          <w:rFonts w:ascii="Traditional Arabic" w:hAnsi="Traditional Arabic" w:cs="Traditional Arabic"/>
          <w:b/>
          <w:bCs/>
          <w:sz w:val="32"/>
          <w:szCs w:val="32"/>
          <w:rtl/>
        </w:rPr>
        <w:t>: 56].</w:t>
      </w:r>
    </w:p>
    <w:p w14:paraId="45D8DBD8" w14:textId="77777777" w:rsidR="0035617D" w:rsidRPr="00B11198" w:rsidRDefault="007B4C6B" w:rsidP="003D1017">
      <w:pPr>
        <w:spacing w:after="0" w:line="240" w:lineRule="auto"/>
        <w:ind w:firstLine="720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B11198">
        <w:rPr>
          <w:rFonts w:ascii="Traditional Arabic" w:hAnsi="Traditional Arabic" w:cs="Traditional Arabic"/>
          <w:b/>
          <w:bCs/>
          <w:sz w:val="32"/>
          <w:szCs w:val="32"/>
          <w:rtl/>
        </w:rPr>
        <w:t>أ</w:t>
      </w:r>
      <w:r w:rsidR="004826BD" w:rsidRPr="00B11198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B11198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4826BD" w:rsidRPr="00B11198">
        <w:rPr>
          <w:rFonts w:ascii="Traditional Arabic" w:hAnsi="Traditional Arabic" w:cs="Traditional Arabic"/>
          <w:b/>
          <w:bCs/>
          <w:sz w:val="32"/>
          <w:szCs w:val="32"/>
          <w:rtl/>
        </w:rPr>
        <w:t>ُّ</w:t>
      </w:r>
      <w:r w:rsidRPr="00B11198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4826BD" w:rsidRPr="00B11198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="00D249FD" w:rsidRPr="00B11198">
        <w:rPr>
          <w:rFonts w:ascii="Traditional Arabic" w:hAnsi="Traditional Arabic" w:cs="Traditional Arabic"/>
          <w:b/>
          <w:bCs/>
          <w:sz w:val="32"/>
          <w:szCs w:val="32"/>
          <w:rtl/>
        </w:rPr>
        <w:t>ا</w:t>
      </w:r>
      <w:r w:rsidR="004826BD" w:rsidRPr="00B1119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الإِ</w:t>
      </w:r>
      <w:r w:rsidRPr="00B11198">
        <w:rPr>
          <w:rFonts w:ascii="Traditional Arabic" w:hAnsi="Traditional Arabic" w:cs="Traditional Arabic"/>
          <w:b/>
          <w:bCs/>
          <w:sz w:val="32"/>
          <w:szCs w:val="32"/>
          <w:rtl/>
        </w:rPr>
        <w:t>خ</w:t>
      </w:r>
      <w:r w:rsidR="004826BD" w:rsidRPr="00B11198">
        <w:rPr>
          <w:rFonts w:ascii="Traditional Arabic" w:hAnsi="Traditional Arabic" w:cs="Traditional Arabic"/>
          <w:b/>
          <w:bCs/>
          <w:sz w:val="32"/>
          <w:szCs w:val="32"/>
          <w:rtl/>
        </w:rPr>
        <w:t>ْ</w:t>
      </w:r>
      <w:r w:rsidRPr="00B11198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4826BD" w:rsidRPr="00B11198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B11198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="004826BD" w:rsidRPr="00B11198">
        <w:rPr>
          <w:rFonts w:ascii="Traditional Arabic" w:hAnsi="Traditional Arabic" w:cs="Traditional Arabic"/>
          <w:b/>
          <w:bCs/>
          <w:sz w:val="32"/>
          <w:szCs w:val="32"/>
          <w:rtl/>
        </w:rPr>
        <w:t>ُ</w:t>
      </w:r>
      <w:r w:rsidR="00D249FD" w:rsidRPr="00B11198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</w:p>
    <w:p w14:paraId="2B76C968" w14:textId="77777777" w:rsidR="007B4C6B" w:rsidRPr="00B31CF4" w:rsidRDefault="007B4C6B" w:rsidP="003D1017">
      <w:pPr>
        <w:spacing w:after="0" w:line="240" w:lineRule="auto"/>
        <w:ind w:firstLine="720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أ</w:t>
      </w:r>
      <w:r w:rsidR="004826BD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4826BD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َّ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="004826BD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4826BD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ْ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</w:t>
      </w:r>
      <w:r w:rsidR="004826BD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ز</w:t>
      </w:r>
      <w:r w:rsidR="004826BD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ار</w:t>
      </w:r>
      <w:r w:rsidR="004826BD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="004826BD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ُ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الب</w:t>
      </w:r>
      <w:r w:rsidR="004826BD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يئ</w:t>
      </w:r>
      <w:r w:rsidR="004826BD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="004826BD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</w:t>
      </w:r>
      <w:r w:rsidR="004826BD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الم</w:t>
      </w:r>
      <w:r w:rsidR="004826BD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4826BD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اه</w:t>
      </w:r>
      <w:r w:rsidR="004826BD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</w:t>
      </w:r>
      <w:r w:rsidR="004826BD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الز</w:t>
      </w:r>
      <w:r w:rsidR="004826BD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ِّ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4826BD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اع</w:t>
      </w:r>
      <w:r w:rsidR="004826BD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="004826BD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ِ</w:t>
      </w:r>
      <w:r w:rsidR="003A780A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</w:t>
      </w:r>
      <w:r w:rsidR="004826BD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ي ت</w:t>
      </w:r>
      <w:r w:rsidR="004826BD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4826BD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ْ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4826BD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ير</w:t>
      </w:r>
      <w:r w:rsidR="004826BD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ٍ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</w:t>
      </w:r>
      <w:r w:rsidR="004826BD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4826BD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ا أ</w:t>
      </w:r>
      <w:r w:rsidR="004826BD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4826BD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َّ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ه</w:t>
      </w:r>
      <w:r w:rsidR="004826BD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ُ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4826BD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اك</w:t>
      </w:r>
      <w:r w:rsidR="004826BD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َ خَمْسًا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4826BD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وَسِتِّينَ بِالمِئَةِ 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4826BD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4826BD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ْ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</w:t>
      </w:r>
      <w:r w:rsidR="004826BD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4826BD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اض</w:t>
      </w:r>
      <w:r w:rsidR="004826BD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ي الر</w:t>
      </w:r>
      <w:r w:rsidR="004826BD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َّ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4826BD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4826BD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ق</w:t>
      </w:r>
      <w:r w:rsidR="004826BD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="004826BD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ْ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ت</w:t>
      </w:r>
      <w:r w:rsidR="004826BD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="004826BD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4826BD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4826BD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4826BD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4826BD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</w:t>
      </w:r>
      <w:r w:rsidR="004826BD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أ</w:t>
      </w:r>
      <w:r w:rsidR="004826BD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ص</w:t>
      </w:r>
      <w:r w:rsidR="004826BD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اب</w:t>
      </w:r>
      <w:r w:rsidR="004826BD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4826BD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ا </w:t>
      </w:r>
      <w:hyperlink r:id="rId8" w:history="1">
        <w:r w:rsidRPr="00B31CF4">
          <w:rPr>
            <w:rFonts w:ascii="Traditional Arabic" w:hAnsi="Traditional Arabic" w:cs="Traditional Arabic"/>
            <w:b/>
            <w:bCs/>
            <w:sz w:val="32"/>
            <w:szCs w:val="32"/>
            <w:rtl/>
          </w:rPr>
          <w:t>الت</w:t>
        </w:r>
        <w:r w:rsidR="004826BD" w:rsidRPr="00B31CF4">
          <w:rPr>
            <w:rFonts w:ascii="Traditional Arabic" w:hAnsi="Traditional Arabic" w:cs="Traditional Arabic" w:hint="cs"/>
            <w:b/>
            <w:bCs/>
            <w:sz w:val="32"/>
            <w:szCs w:val="32"/>
            <w:rtl/>
          </w:rPr>
          <w:t>َّ</w:t>
        </w:r>
        <w:r w:rsidRPr="00B31CF4">
          <w:rPr>
            <w:rFonts w:ascii="Traditional Arabic" w:hAnsi="Traditional Arabic" w:cs="Traditional Arabic"/>
            <w:b/>
            <w:bCs/>
            <w:sz w:val="32"/>
            <w:szCs w:val="32"/>
            <w:rtl/>
          </w:rPr>
          <w:t>ص</w:t>
        </w:r>
        <w:r w:rsidR="004826BD" w:rsidRPr="00B31CF4">
          <w:rPr>
            <w:rFonts w:ascii="Traditional Arabic" w:hAnsi="Traditional Arabic" w:cs="Traditional Arabic" w:hint="cs"/>
            <w:b/>
            <w:bCs/>
            <w:sz w:val="32"/>
            <w:szCs w:val="32"/>
            <w:rtl/>
          </w:rPr>
          <w:t>َ</w:t>
        </w:r>
        <w:r w:rsidRPr="00B31CF4">
          <w:rPr>
            <w:rFonts w:ascii="Traditional Arabic" w:hAnsi="Traditional Arabic" w:cs="Traditional Arabic"/>
            <w:b/>
            <w:bCs/>
            <w:sz w:val="32"/>
            <w:szCs w:val="32"/>
            <w:rtl/>
          </w:rPr>
          <w:t>ح</w:t>
        </w:r>
        <w:r w:rsidR="004826BD" w:rsidRPr="00B31CF4">
          <w:rPr>
            <w:rFonts w:ascii="Traditional Arabic" w:hAnsi="Traditional Arabic" w:cs="Traditional Arabic" w:hint="cs"/>
            <w:b/>
            <w:bCs/>
            <w:sz w:val="32"/>
            <w:szCs w:val="32"/>
            <w:rtl/>
          </w:rPr>
          <w:t>ُّ</w:t>
        </w:r>
        <w:r w:rsidRPr="00B31CF4">
          <w:rPr>
            <w:rFonts w:ascii="Traditional Arabic" w:hAnsi="Traditional Arabic" w:cs="Traditional Arabic"/>
            <w:b/>
            <w:bCs/>
            <w:sz w:val="32"/>
            <w:szCs w:val="32"/>
            <w:rtl/>
          </w:rPr>
          <w:t>ر</w:t>
        </w:r>
      </w:hyperlink>
      <w:r w:rsidR="003A780A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ُ: 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</w:t>
      </w:r>
      <w:r w:rsidR="004826BD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أ</w:t>
      </w:r>
      <w:r w:rsidR="004826BD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4826BD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الر</w:t>
      </w:r>
      <w:r w:rsidR="004826BD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4826BD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اض</w:t>
      </w:r>
      <w:r w:rsidR="004826BD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</w:t>
      </w:r>
      <w:r w:rsidR="004826BD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4826BD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ط</w:t>
      </w:r>
      <w:r w:rsidR="004826BD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ك</w:t>
      </w:r>
      <w:r w:rsidR="004826BD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ان</w:t>
      </w:r>
      <w:r w:rsidR="004826BD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4826BD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ت</w:t>
      </w:r>
      <w:r w:rsidR="004826BD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ض</w:t>
      </w:r>
      <w:r w:rsidR="004826BD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4826BD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ُّ</w:t>
      </w:r>
      <w:r w:rsidR="004826BD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4826BD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مِائَةَ 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4826BD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4826BD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ض</w:t>
      </w:r>
      <w:r w:rsidR="004826BD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="004826BD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ٍ</w:t>
      </w:r>
      <w:r w:rsidR="00D249FD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ب</w:t>
      </w:r>
      <w:r w:rsidR="004826BD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D249FD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</w:t>
      </w:r>
      <w:r w:rsidR="004826BD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ِّ</w:t>
      </w:r>
      <w:r w:rsidR="00D249FD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</w:t>
      </w:r>
      <w:r w:rsidR="004826BD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D249FD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ة</w:t>
      </w:r>
      <w:r w:rsidR="004826BD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ٍ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، و</w:t>
      </w:r>
      <w:r w:rsidR="004826BD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ال</w:t>
      </w:r>
      <w:r w:rsidR="004826BD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4826BD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ي اخ</w:t>
      </w:r>
      <w:r w:rsidR="004826BD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4826BD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 w:rsidR="004826BD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ى م</w:t>
      </w:r>
      <w:r w:rsidR="004826BD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4826BD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ظ</w:t>
      </w:r>
      <w:r w:rsidR="004826BD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4826BD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4826BD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 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ت</w:t>
      </w:r>
      <w:r w:rsidR="004826BD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4826BD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4826BD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يب</w:t>
      </w:r>
      <w:r w:rsidR="004826BD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ً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ا، ب</w:t>
      </w:r>
      <w:r w:rsidR="003F2917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742EB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742EB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742EBF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الاحت</w:t>
      </w:r>
      <w:r w:rsidR="003F2917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ط</w:t>
      </w:r>
      <w:r w:rsidR="003F2917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اب</w:t>
      </w:r>
      <w:r w:rsidR="003F2917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و</w:t>
      </w:r>
      <w:r w:rsidR="003F2917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الر</w:t>
      </w:r>
      <w:r w:rsidR="003F2917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</w:t>
      </w:r>
      <w:r w:rsidR="003F2917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</w:t>
      </w:r>
      <w:r w:rsidR="003F2917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الج</w:t>
      </w:r>
      <w:r w:rsidR="003F2917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ائ</w:t>
      </w:r>
      <w:r w:rsidR="003F2917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3F2917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134E2B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</w:t>
      </w:r>
      <w:r w:rsidR="003F2917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الس</w:t>
      </w:r>
      <w:r w:rsidR="003F2917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ُّ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3F2917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وك</w:t>
      </w:r>
      <w:r w:rsidR="003F2917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الخ</w:t>
      </w:r>
      <w:r w:rsidR="003F2917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اط</w:t>
      </w:r>
      <w:r w:rsidR="003F2917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ئ</w:t>
      </w:r>
      <w:r w:rsidR="003F2917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</w:t>
      </w:r>
      <w:r w:rsidR="003F2917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ذ</w:t>
      </w:r>
      <w:r w:rsidR="003F2917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ي ي</w:t>
      </w:r>
      <w:r w:rsidR="003F2917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3F2917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3F2917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ُّ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</w:t>
      </w:r>
      <w:r w:rsidR="003F2917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3F2917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ار</w:t>
      </w:r>
      <w:r w:rsidR="003F2917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3F2917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3F2917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3F2917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</w:t>
      </w:r>
      <w:r w:rsidR="003F2917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ي الب</w:t>
      </w:r>
      <w:r w:rsidR="003F2917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يئ</w:t>
      </w:r>
      <w:r w:rsidR="003F2917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="003F2917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</w:t>
      </w:r>
      <w:r w:rsidR="003F2917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3F2917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د</w:t>
      </w:r>
      <w:r w:rsidR="003F2917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3F2917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3F2917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الن</w:t>
      </w:r>
      <w:r w:rsidR="003F2917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3F2917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ات</w:t>
      </w:r>
      <w:r w:rsidR="003F2917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ات</w:t>
      </w:r>
      <w:r w:rsidR="003F2917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F27D67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و</w:t>
      </w:r>
      <w:r w:rsidR="003F2917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27D67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الع</w:t>
      </w:r>
      <w:r w:rsidR="003F2917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27D67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</w:t>
      </w:r>
      <w:r w:rsidR="003F2917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27D67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ث</w:t>
      </w:r>
      <w:r w:rsidR="003F2917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F27D67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ب</w:t>
      </w:r>
      <w:r w:rsidR="003F2917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F27D67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</w:t>
      </w:r>
      <w:r w:rsidR="003F2917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27D67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ا.</w:t>
      </w:r>
    </w:p>
    <w:p w14:paraId="07196FC1" w14:textId="77777777" w:rsidR="00517B5C" w:rsidRPr="00B31CF4" w:rsidRDefault="00D249FD" w:rsidP="003D1017">
      <w:pPr>
        <w:spacing w:after="0" w:line="240" w:lineRule="auto"/>
        <w:ind w:firstLine="720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</w:t>
      </w:r>
      <w:r w:rsidR="00B178DC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</w:t>
      </w:r>
      <w:r w:rsidR="00B178DC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</w:t>
      </w:r>
      <w:r w:rsidR="00B178DC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ين</w:t>
      </w:r>
      <w:r w:rsidR="00B178DC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 ج</w:t>
      </w:r>
      <w:r w:rsidR="00B178DC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</w:t>
      </w:r>
      <w:r w:rsidR="00B178DC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يع</w:t>
      </w:r>
      <w:r w:rsidR="00B178DC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ًا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أ</w:t>
      </w:r>
      <w:r w:rsidR="00B178DC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</w:t>
      </w:r>
      <w:r w:rsidR="00B178DC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ٍ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ن</w:t>
      </w:r>
      <w:r w:rsidR="00B178DC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</w:t>
      </w:r>
      <w:r w:rsidR="00B178DC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اف</w:t>
      </w:r>
      <w:r w:rsidR="00B178DC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ظ</w:t>
      </w:r>
      <w:r w:rsidR="00B178DC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ع</w:t>
      </w:r>
      <w:r w:rsidR="00B178DC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</w:t>
      </w:r>
      <w:r w:rsidR="00B178DC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ى ب</w:t>
      </w:r>
      <w:r w:rsidR="00B178DC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</w:t>
      </w:r>
      <w:r w:rsidR="00B178DC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ئ</w:t>
      </w:r>
      <w:r w:rsidR="00B178DC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</w:t>
      </w:r>
      <w:r w:rsidR="00B178DC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</w:t>
      </w:r>
      <w:r w:rsidR="00B178DC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 و</w:t>
      </w:r>
      <w:r w:rsidR="00B178DC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</w:t>
      </w:r>
      <w:r w:rsidR="00B178DC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</w:t>
      </w:r>
      <w:r w:rsidR="00B178DC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</w:t>
      </w:r>
      <w:r w:rsidR="00B178DC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ى ج</w:t>
      </w:r>
      <w:r w:rsidR="00B178DC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اه</w:t>
      </w:r>
      <w:r w:rsidR="00B178DC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د</w:t>
      </w:r>
      <w:r w:rsidR="00B178DC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ين</w:t>
      </w:r>
      <w:r w:rsidR="00B178DC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 إِ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</w:t>
      </w:r>
      <w:r w:rsidR="00B178DC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ى ز</w:t>
      </w:r>
      <w:r w:rsidR="00B178DC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</w:t>
      </w:r>
      <w:r w:rsidR="00B178DC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اد</w:t>
      </w:r>
      <w:r w:rsidR="00B178DC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ة</w:t>
      </w:r>
      <w:r w:rsidR="00B178DC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ن</w:t>
      </w:r>
      <w:r w:rsidR="00B178DC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</w:t>
      </w:r>
      <w:r w:rsidR="00B178DC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ِائِ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</w:t>
      </w:r>
      <w:r w:rsidR="00B178DC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 و</w:t>
      </w:r>
      <w:r w:rsidR="00B178DC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</w:t>
      </w:r>
      <w:r w:rsidR="00B178DC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</w:t>
      </w:r>
      <w:r w:rsidR="00B178DC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ن</w:t>
      </w:r>
      <w:r w:rsidR="00B178DC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ش</w:t>
      </w:r>
      <w:r w:rsidR="00B178DC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ج</w:t>
      </w:r>
      <w:r w:rsidR="00B178DC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ِّ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</w:t>
      </w:r>
      <w:r w:rsidR="00B178DC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و</w:t>
      </w:r>
      <w:r w:rsidR="00B178DC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</w:t>
      </w:r>
      <w:r w:rsidR="00B178DC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بت</w:t>
      </w:r>
      <w:r w:rsidR="00B178DC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</w:t>
      </w:r>
      <w:r w:rsidR="00B178DC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</w:t>
      </w:r>
      <w:r w:rsidR="00B178DC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و</w:t>
      </w:r>
      <w:r w:rsidR="00B178DC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</w:t>
      </w:r>
      <w:r w:rsidR="00B178DC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</w:t>
      </w:r>
      <w:r w:rsidR="00B178DC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اه</w:t>
      </w:r>
      <w:r w:rsidR="00B178DC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</w:t>
      </w:r>
      <w:r w:rsidR="00B178DC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ف</w:t>
      </w:r>
      <w:r w:rsidR="00B178DC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 أ</w:t>
      </w:r>
      <w:r w:rsidR="00B178DC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</w:t>
      </w:r>
      <w:r w:rsidR="00B178DC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ِّ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أ</w:t>
      </w:r>
      <w:r w:rsidR="00B178DC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مر</w:t>
      </w:r>
      <w:r w:rsidR="00B178DC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ٍ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ي</w:t>
      </w:r>
      <w:r w:rsidR="00B178DC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ز</w:t>
      </w:r>
      <w:r w:rsidR="00B178DC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يد</w:t>
      </w:r>
      <w:r w:rsidR="00B178DC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م</w:t>
      </w:r>
      <w:r w:rsidR="00B178DC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</w:t>
      </w:r>
      <w:r w:rsidR="00B178DC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ن</w:t>
      </w:r>
      <w:r w:rsidR="00B178DC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</w:t>
      </w:r>
      <w:r w:rsidR="00B178DC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َائِ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</w:t>
      </w:r>
      <w:r w:rsidR="00B178DC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 و</w:t>
      </w:r>
      <w:r w:rsidR="00B178DC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</w:t>
      </w:r>
      <w:r w:rsidR="00B178DC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ث</w:t>
      </w:r>
      <w:r w:rsidR="00B178DC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</w:t>
      </w:r>
      <w:r w:rsidR="00B178DC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</w:t>
      </w:r>
      <w:r w:rsidR="00B178DC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</w:t>
      </w:r>
      <w:r w:rsidR="00B178DC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ا.</w:t>
      </w:r>
    </w:p>
    <w:p w14:paraId="62ACB349" w14:textId="77777777" w:rsidR="0061302F" w:rsidRPr="00B31CF4" w:rsidRDefault="0061302F" w:rsidP="00A62630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4D5D1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 w:rsidR="004D5D1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4D5D1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4D5D1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ا الله</w:t>
      </w:r>
      <w:r w:rsidR="004D5D1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</w:t>
      </w:r>
      <w:r w:rsidR="004D5D1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إ</w:t>
      </w:r>
      <w:r w:rsidR="004D5D1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4D5D1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اك</w:t>
      </w:r>
      <w:r w:rsidR="004D5D1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4D5D1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</w:t>
      </w:r>
      <w:r w:rsidR="004D5D1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ص</w:t>
      </w:r>
      <w:r w:rsidR="004D5D1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ال</w:t>
      </w:r>
      <w:r w:rsidR="004D5D1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ح</w:t>
      </w:r>
      <w:r w:rsidR="004D5D1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الأ</w:t>
      </w:r>
      <w:r w:rsidR="004D5D1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4D5D1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4D5D1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ال</w:t>
      </w:r>
      <w:r w:rsidR="004D5D1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</w:t>
      </w:r>
      <w:r w:rsidR="004D5D1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أ</w:t>
      </w:r>
      <w:r w:rsidR="004D5D1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4D5D1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ان</w:t>
      </w:r>
      <w:r w:rsidR="004D5D1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4D5D1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ا ع</w:t>
      </w:r>
      <w:r w:rsidR="004D5D1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4D5D1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ى أ</w:t>
      </w:r>
      <w:r w:rsidR="004D5D1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مر</w:t>
      </w:r>
      <w:r w:rsidR="004D5D1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الد</w:t>
      </w:r>
      <w:r w:rsidR="004D5D1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ُّ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ني</w:t>
      </w:r>
      <w:r w:rsidR="004D5D1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ا و</w:t>
      </w:r>
      <w:r w:rsidR="004D5D1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الد</w:t>
      </w:r>
      <w:r w:rsidR="004D5D1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ين</w:t>
      </w:r>
      <w:r w:rsidR="004D5D1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</w:t>
      </w:r>
      <w:r w:rsidR="004D5D1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ج</w:t>
      </w:r>
      <w:r w:rsidR="004D5D1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4D5D1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4D5D1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4D5D1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ا الله</w:t>
      </w:r>
      <w:r w:rsidR="004D5D1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</w:t>
      </w:r>
      <w:r w:rsidR="004D5D1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إ</w:t>
      </w:r>
      <w:r w:rsidR="004D5D1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4D5D1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اك</w:t>
      </w:r>
      <w:r w:rsidR="004D5D1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4D5D1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</w:t>
      </w:r>
      <w:r w:rsidR="004D5D1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ن ال</w:t>
      </w:r>
      <w:r w:rsidR="004D5D1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ذ</w:t>
      </w:r>
      <w:r w:rsidR="004D5D1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ين</w:t>
      </w:r>
      <w:r w:rsidR="004D5D1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إ</w:t>
      </w:r>
      <w:r w:rsidR="004D5D1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ذ</w:t>
      </w:r>
      <w:r w:rsidR="004D5D1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ا أ</w:t>
      </w:r>
      <w:r w:rsidR="004D5D1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عط</w:t>
      </w:r>
      <w:r w:rsidR="004D5D1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وا ش</w:t>
      </w:r>
      <w:r w:rsidR="004D5D1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4D5D1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4D5D1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وا و</w:t>
      </w:r>
      <w:r w:rsidR="004D5D1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إ</w:t>
      </w:r>
      <w:r w:rsidR="004D5D1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ذ</w:t>
      </w:r>
      <w:r w:rsidR="004D5D1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ا ابت</w:t>
      </w:r>
      <w:r w:rsidR="004D5D1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4D5D1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وا ص</w:t>
      </w:r>
      <w:r w:rsidR="004D5D1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4D5D1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4D5D1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وا و</w:t>
      </w:r>
      <w:r w:rsidR="004D5D1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إ</w:t>
      </w:r>
      <w:r w:rsidR="004D5D1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ذ</w:t>
      </w:r>
      <w:r w:rsidR="004D5D1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ا أ</w:t>
      </w:r>
      <w:r w:rsidR="004D5D1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4D5D1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اؤ</w:t>
      </w:r>
      <w:r w:rsidR="004D5D1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وا اس</w:t>
      </w:r>
      <w:r w:rsidR="004D5D1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4D5D1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غ</w:t>
      </w:r>
      <w:r w:rsidR="004D5D1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 w:rsidR="004D5D1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4D5D18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1A28B0" w:rsidRPr="00B31CF4">
        <w:rPr>
          <w:rFonts w:ascii="Traditional Arabic" w:hAnsi="Traditional Arabic" w:cs="Traditional Arabic"/>
          <w:b/>
          <w:bCs/>
          <w:sz w:val="32"/>
          <w:szCs w:val="32"/>
          <w:rtl/>
        </w:rPr>
        <w:t>وا</w:t>
      </w:r>
      <w:r w:rsidR="001A28B0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</w:t>
      </w:r>
    </w:p>
    <w:p w14:paraId="1666D1BC" w14:textId="77777777" w:rsidR="004D5D18" w:rsidRPr="00B31CF4" w:rsidRDefault="004D5D18" w:rsidP="00A62630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B31CF4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اللَّهُمَّ صَلِّ عَلَى مُحَمَّدٍ وَأَزْوَاجِهِ وَذُرِّيَّتِهِ، كَمَا صَلَّيْتَ عَلَى آلِ إِبْرَاهِيمَ، وَبَارِكْ عَلَى مُحَمَّدٍ وَأَزْوَاجِهِ وَذُرِّيَّتِهِ، كَمَا بَارَكْتَ عَلَى آلِ إِبْرَ</w:t>
      </w:r>
      <w:r w:rsidR="001A28B0" w:rsidRPr="00B31CF4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اهِيمَ إِنَّكَ حَمِيدٌ مَجِيدٌ</w:t>
      </w:r>
      <w:r w:rsidR="001A28B0" w:rsidRPr="00B31CF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...</w:t>
      </w:r>
    </w:p>
    <w:p w14:paraId="0188E774" w14:textId="77777777" w:rsidR="00F01C39" w:rsidRDefault="00F01C39" w:rsidP="003D10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</w:p>
    <w:p w14:paraId="0910C36A" w14:textId="77777777" w:rsidR="00611DC9" w:rsidRPr="00611DC9" w:rsidRDefault="00611DC9" w:rsidP="00A62630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</w:p>
    <w:sectPr w:rsidR="00611DC9" w:rsidRPr="00611DC9" w:rsidSect="00AC0384">
      <w:footnotePr>
        <w:numRestart w:val="eachPage"/>
      </w:footnotePr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AA187" w14:textId="77777777" w:rsidR="00997CED" w:rsidRDefault="00997CED" w:rsidP="002C036F">
      <w:pPr>
        <w:spacing w:after="0" w:line="240" w:lineRule="auto"/>
      </w:pPr>
      <w:r>
        <w:separator/>
      </w:r>
    </w:p>
  </w:endnote>
  <w:endnote w:type="continuationSeparator" w:id="0">
    <w:p w14:paraId="44723DCF" w14:textId="77777777" w:rsidR="00997CED" w:rsidRDefault="00997CED" w:rsidP="002C0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0B113" w14:textId="77777777" w:rsidR="00997CED" w:rsidRDefault="00997CED" w:rsidP="002C036F">
      <w:pPr>
        <w:spacing w:after="0" w:line="240" w:lineRule="auto"/>
      </w:pPr>
      <w:r>
        <w:separator/>
      </w:r>
    </w:p>
  </w:footnote>
  <w:footnote w:type="continuationSeparator" w:id="0">
    <w:p w14:paraId="0E8AFC5F" w14:textId="77777777" w:rsidR="00997CED" w:rsidRDefault="00997CED" w:rsidP="002C0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A302B"/>
    <w:multiLevelType w:val="hybridMultilevel"/>
    <w:tmpl w:val="A796B334"/>
    <w:lvl w:ilvl="0" w:tplc="5128FCAA">
      <w:start w:val="753"/>
      <w:numFmt w:val="bullet"/>
      <w:lvlText w:val=""/>
      <w:lvlJc w:val="left"/>
      <w:pPr>
        <w:ind w:left="-265" w:hanging="360"/>
      </w:pPr>
      <w:rPr>
        <w:rFonts w:ascii="Symbol" w:eastAsiaTheme="minorHAnsi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5" w:hanging="360"/>
      </w:pPr>
      <w:rPr>
        <w:rFonts w:ascii="Wingdings" w:hAnsi="Wingdings" w:hint="default"/>
      </w:rPr>
    </w:lvl>
  </w:abstractNum>
  <w:abstractNum w:abstractNumId="1" w15:restartNumberingAfterBreak="0">
    <w:nsid w:val="6BF61A28"/>
    <w:multiLevelType w:val="hybridMultilevel"/>
    <w:tmpl w:val="A5BE122A"/>
    <w:lvl w:ilvl="0" w:tplc="31BEBC9E">
      <w:start w:val="753"/>
      <w:numFmt w:val="bullet"/>
      <w:lvlText w:val="-"/>
      <w:lvlJc w:val="left"/>
      <w:pPr>
        <w:ind w:left="-265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0E0"/>
    <w:rsid w:val="00000A30"/>
    <w:rsid w:val="00001344"/>
    <w:rsid w:val="00002B67"/>
    <w:rsid w:val="00003FFE"/>
    <w:rsid w:val="000074F0"/>
    <w:rsid w:val="00007975"/>
    <w:rsid w:val="00007D5C"/>
    <w:rsid w:val="000102DE"/>
    <w:rsid w:val="00022651"/>
    <w:rsid w:val="00041DD4"/>
    <w:rsid w:val="000459ED"/>
    <w:rsid w:val="00052D9F"/>
    <w:rsid w:val="00084A06"/>
    <w:rsid w:val="000A3566"/>
    <w:rsid w:val="000B02EA"/>
    <w:rsid w:val="000C5517"/>
    <w:rsid w:val="000C6920"/>
    <w:rsid w:val="001141E3"/>
    <w:rsid w:val="0013253A"/>
    <w:rsid w:val="00134E2B"/>
    <w:rsid w:val="00172C06"/>
    <w:rsid w:val="0018375D"/>
    <w:rsid w:val="001A28B0"/>
    <w:rsid w:val="001B281F"/>
    <w:rsid w:val="001C5F6E"/>
    <w:rsid w:val="001C7FB8"/>
    <w:rsid w:val="0021244E"/>
    <w:rsid w:val="0022211C"/>
    <w:rsid w:val="00222A3B"/>
    <w:rsid w:val="00226327"/>
    <w:rsid w:val="002565FF"/>
    <w:rsid w:val="002613ED"/>
    <w:rsid w:val="00263363"/>
    <w:rsid w:val="00286FB9"/>
    <w:rsid w:val="002C036F"/>
    <w:rsid w:val="002C26C2"/>
    <w:rsid w:val="002C6E62"/>
    <w:rsid w:val="002D0E84"/>
    <w:rsid w:val="002D1F18"/>
    <w:rsid w:val="002E3A2E"/>
    <w:rsid w:val="002F3669"/>
    <w:rsid w:val="002F3FCD"/>
    <w:rsid w:val="002F4153"/>
    <w:rsid w:val="003133C0"/>
    <w:rsid w:val="00315FB6"/>
    <w:rsid w:val="00324B6B"/>
    <w:rsid w:val="003251F3"/>
    <w:rsid w:val="0033248C"/>
    <w:rsid w:val="0033464C"/>
    <w:rsid w:val="003526E3"/>
    <w:rsid w:val="00355C48"/>
    <w:rsid w:val="0035617D"/>
    <w:rsid w:val="00375093"/>
    <w:rsid w:val="003810E9"/>
    <w:rsid w:val="00391A4D"/>
    <w:rsid w:val="00393F6E"/>
    <w:rsid w:val="00394430"/>
    <w:rsid w:val="003A780A"/>
    <w:rsid w:val="003D1017"/>
    <w:rsid w:val="003D11DD"/>
    <w:rsid w:val="003D5567"/>
    <w:rsid w:val="003E76D8"/>
    <w:rsid w:val="003F110E"/>
    <w:rsid w:val="003F2917"/>
    <w:rsid w:val="003F66ED"/>
    <w:rsid w:val="004348B4"/>
    <w:rsid w:val="00442BBD"/>
    <w:rsid w:val="00452351"/>
    <w:rsid w:val="00475E52"/>
    <w:rsid w:val="004826BD"/>
    <w:rsid w:val="0048748C"/>
    <w:rsid w:val="004A0C8A"/>
    <w:rsid w:val="004A2645"/>
    <w:rsid w:val="004B4D1B"/>
    <w:rsid w:val="004D582F"/>
    <w:rsid w:val="004D5D18"/>
    <w:rsid w:val="004E4714"/>
    <w:rsid w:val="004E5851"/>
    <w:rsid w:val="004F3A19"/>
    <w:rsid w:val="005159A9"/>
    <w:rsid w:val="005172B9"/>
    <w:rsid w:val="00517B5C"/>
    <w:rsid w:val="0053364B"/>
    <w:rsid w:val="005362C5"/>
    <w:rsid w:val="00545069"/>
    <w:rsid w:val="0055113D"/>
    <w:rsid w:val="00561FF2"/>
    <w:rsid w:val="0056632C"/>
    <w:rsid w:val="005702A8"/>
    <w:rsid w:val="00584539"/>
    <w:rsid w:val="005A5F6A"/>
    <w:rsid w:val="005B2AFD"/>
    <w:rsid w:val="005C3607"/>
    <w:rsid w:val="005C3A69"/>
    <w:rsid w:val="005E3755"/>
    <w:rsid w:val="005E6076"/>
    <w:rsid w:val="005F0E15"/>
    <w:rsid w:val="005F25C5"/>
    <w:rsid w:val="00607319"/>
    <w:rsid w:val="00610F35"/>
    <w:rsid w:val="0061103D"/>
    <w:rsid w:val="00611DC9"/>
    <w:rsid w:val="0061302F"/>
    <w:rsid w:val="0065093F"/>
    <w:rsid w:val="00656F76"/>
    <w:rsid w:val="006743CB"/>
    <w:rsid w:val="00677C51"/>
    <w:rsid w:val="00681917"/>
    <w:rsid w:val="006850EF"/>
    <w:rsid w:val="00686915"/>
    <w:rsid w:val="0069359A"/>
    <w:rsid w:val="006A1F09"/>
    <w:rsid w:val="006B55AC"/>
    <w:rsid w:val="006D0069"/>
    <w:rsid w:val="006D21FA"/>
    <w:rsid w:val="006E0AF0"/>
    <w:rsid w:val="00703194"/>
    <w:rsid w:val="00712632"/>
    <w:rsid w:val="00716A26"/>
    <w:rsid w:val="00725056"/>
    <w:rsid w:val="007264CF"/>
    <w:rsid w:val="0072761C"/>
    <w:rsid w:val="00732CA1"/>
    <w:rsid w:val="00742EBF"/>
    <w:rsid w:val="0075427D"/>
    <w:rsid w:val="00770E28"/>
    <w:rsid w:val="00771D09"/>
    <w:rsid w:val="00772C48"/>
    <w:rsid w:val="00775A75"/>
    <w:rsid w:val="007829E9"/>
    <w:rsid w:val="00785906"/>
    <w:rsid w:val="0079264F"/>
    <w:rsid w:val="00797182"/>
    <w:rsid w:val="00797F3E"/>
    <w:rsid w:val="007B4C6B"/>
    <w:rsid w:val="007C77E7"/>
    <w:rsid w:val="007E1667"/>
    <w:rsid w:val="007F056C"/>
    <w:rsid w:val="007F1561"/>
    <w:rsid w:val="007F2412"/>
    <w:rsid w:val="00820D46"/>
    <w:rsid w:val="00823890"/>
    <w:rsid w:val="00834E98"/>
    <w:rsid w:val="00836E9F"/>
    <w:rsid w:val="00845645"/>
    <w:rsid w:val="008671E1"/>
    <w:rsid w:val="00883AB5"/>
    <w:rsid w:val="008949BF"/>
    <w:rsid w:val="008A3E4B"/>
    <w:rsid w:val="008C6B8F"/>
    <w:rsid w:val="008D4614"/>
    <w:rsid w:val="008D4FAB"/>
    <w:rsid w:val="008E208D"/>
    <w:rsid w:val="008E5E60"/>
    <w:rsid w:val="00902D5F"/>
    <w:rsid w:val="00904499"/>
    <w:rsid w:val="00940F61"/>
    <w:rsid w:val="00956F0A"/>
    <w:rsid w:val="00957821"/>
    <w:rsid w:val="00963CFD"/>
    <w:rsid w:val="00992342"/>
    <w:rsid w:val="00992C60"/>
    <w:rsid w:val="00997CED"/>
    <w:rsid w:val="009A5102"/>
    <w:rsid w:val="009B57C6"/>
    <w:rsid w:val="009D3984"/>
    <w:rsid w:val="009E264A"/>
    <w:rsid w:val="00A02F24"/>
    <w:rsid w:val="00A103E6"/>
    <w:rsid w:val="00A2029B"/>
    <w:rsid w:val="00A41BD4"/>
    <w:rsid w:val="00A4274F"/>
    <w:rsid w:val="00A62630"/>
    <w:rsid w:val="00A740B3"/>
    <w:rsid w:val="00A80BF7"/>
    <w:rsid w:val="00A873A2"/>
    <w:rsid w:val="00A8753E"/>
    <w:rsid w:val="00A92C80"/>
    <w:rsid w:val="00AA34DF"/>
    <w:rsid w:val="00AC0384"/>
    <w:rsid w:val="00AD15E1"/>
    <w:rsid w:val="00AE1547"/>
    <w:rsid w:val="00AF7C5D"/>
    <w:rsid w:val="00B11198"/>
    <w:rsid w:val="00B12FC1"/>
    <w:rsid w:val="00B178DC"/>
    <w:rsid w:val="00B20F6D"/>
    <w:rsid w:val="00B2425F"/>
    <w:rsid w:val="00B262A8"/>
    <w:rsid w:val="00B31CF4"/>
    <w:rsid w:val="00B46AE3"/>
    <w:rsid w:val="00B557EC"/>
    <w:rsid w:val="00B6476F"/>
    <w:rsid w:val="00B64A55"/>
    <w:rsid w:val="00BD30E0"/>
    <w:rsid w:val="00BD5B55"/>
    <w:rsid w:val="00BD79F8"/>
    <w:rsid w:val="00BE577E"/>
    <w:rsid w:val="00C24946"/>
    <w:rsid w:val="00C65184"/>
    <w:rsid w:val="00C810E8"/>
    <w:rsid w:val="00CA772E"/>
    <w:rsid w:val="00CA7C81"/>
    <w:rsid w:val="00CB1B84"/>
    <w:rsid w:val="00CB4ABE"/>
    <w:rsid w:val="00CC4F50"/>
    <w:rsid w:val="00CC7E4A"/>
    <w:rsid w:val="00CD30F9"/>
    <w:rsid w:val="00CD5850"/>
    <w:rsid w:val="00CE4E00"/>
    <w:rsid w:val="00CF26D5"/>
    <w:rsid w:val="00CF41A9"/>
    <w:rsid w:val="00CF66EB"/>
    <w:rsid w:val="00D03CED"/>
    <w:rsid w:val="00D048DB"/>
    <w:rsid w:val="00D146C2"/>
    <w:rsid w:val="00D2377E"/>
    <w:rsid w:val="00D249FD"/>
    <w:rsid w:val="00D37115"/>
    <w:rsid w:val="00D51276"/>
    <w:rsid w:val="00D55D44"/>
    <w:rsid w:val="00D621A2"/>
    <w:rsid w:val="00D8453C"/>
    <w:rsid w:val="00D865F6"/>
    <w:rsid w:val="00DA0D50"/>
    <w:rsid w:val="00DD0AE1"/>
    <w:rsid w:val="00DD21BC"/>
    <w:rsid w:val="00DD28C9"/>
    <w:rsid w:val="00DF0B57"/>
    <w:rsid w:val="00E019DB"/>
    <w:rsid w:val="00E05FE4"/>
    <w:rsid w:val="00E178C5"/>
    <w:rsid w:val="00E25687"/>
    <w:rsid w:val="00E56148"/>
    <w:rsid w:val="00E64889"/>
    <w:rsid w:val="00E74F48"/>
    <w:rsid w:val="00E93CD0"/>
    <w:rsid w:val="00EB325A"/>
    <w:rsid w:val="00EC0A62"/>
    <w:rsid w:val="00EE3257"/>
    <w:rsid w:val="00EF0533"/>
    <w:rsid w:val="00F01C39"/>
    <w:rsid w:val="00F05224"/>
    <w:rsid w:val="00F06740"/>
    <w:rsid w:val="00F07A2E"/>
    <w:rsid w:val="00F12BE2"/>
    <w:rsid w:val="00F27D67"/>
    <w:rsid w:val="00F50D3E"/>
    <w:rsid w:val="00F633AB"/>
    <w:rsid w:val="00F81FA4"/>
    <w:rsid w:val="00F92DA5"/>
    <w:rsid w:val="00FA0B6D"/>
    <w:rsid w:val="00FA496A"/>
    <w:rsid w:val="00FD51B4"/>
    <w:rsid w:val="00FD5D00"/>
    <w:rsid w:val="00FF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A6D280"/>
  <w15:docId w15:val="{F7808EE8-364A-4C62-B571-445A6AC9E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30E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D30E0"/>
    <w:rPr>
      <w:b/>
      <w:bCs/>
    </w:rPr>
  </w:style>
  <w:style w:type="character" w:styleId="Hyperlink">
    <w:name w:val="Hyperlink"/>
    <w:basedOn w:val="a0"/>
    <w:uiPriority w:val="99"/>
    <w:semiHidden/>
    <w:unhideWhenUsed/>
    <w:rsid w:val="00686915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2C03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2C036F"/>
  </w:style>
  <w:style w:type="paragraph" w:styleId="a6">
    <w:name w:val="footer"/>
    <w:basedOn w:val="a"/>
    <w:link w:val="Char0"/>
    <w:uiPriority w:val="99"/>
    <w:unhideWhenUsed/>
    <w:rsid w:val="002C03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2C036F"/>
  </w:style>
  <w:style w:type="paragraph" w:styleId="a7">
    <w:name w:val="Balloon Text"/>
    <w:basedOn w:val="a"/>
    <w:link w:val="Char1"/>
    <w:uiPriority w:val="99"/>
    <w:semiHidden/>
    <w:unhideWhenUsed/>
    <w:rsid w:val="00B557E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B557EC"/>
    <w:rPr>
      <w:rFonts w:ascii="Tahoma" w:hAnsi="Tahoma" w:cs="Tahoma"/>
      <w:sz w:val="18"/>
      <w:szCs w:val="18"/>
    </w:rPr>
  </w:style>
  <w:style w:type="character" w:customStyle="1" w:styleId="index">
    <w:name w:val="index"/>
    <w:basedOn w:val="a0"/>
    <w:rsid w:val="0061302F"/>
  </w:style>
  <w:style w:type="paragraph" w:styleId="a8">
    <w:name w:val="footnote text"/>
    <w:basedOn w:val="a"/>
    <w:link w:val="Char2"/>
    <w:autoRedefine/>
    <w:uiPriority w:val="99"/>
    <w:unhideWhenUsed/>
    <w:qFormat/>
    <w:rsid w:val="001141E3"/>
    <w:pPr>
      <w:spacing w:after="0" w:line="240" w:lineRule="auto"/>
    </w:pPr>
    <w:rPr>
      <w:rFonts w:ascii="Traditional Arabic" w:eastAsia="Traditional Arabic" w:hAnsi="Traditional Arabic"/>
      <w:sz w:val="28"/>
      <w:szCs w:val="28"/>
      <w:vertAlign w:val="superscript"/>
    </w:rPr>
  </w:style>
  <w:style w:type="character" w:customStyle="1" w:styleId="Char2">
    <w:name w:val="نص حاشية سفلية Char"/>
    <w:basedOn w:val="a0"/>
    <w:link w:val="a8"/>
    <w:uiPriority w:val="99"/>
    <w:rsid w:val="001141E3"/>
    <w:rPr>
      <w:rFonts w:ascii="Traditional Arabic" w:eastAsia="Traditional Arabic" w:hAnsi="Traditional Arabic"/>
      <w:sz w:val="28"/>
      <w:szCs w:val="28"/>
      <w:vertAlign w:val="superscript"/>
    </w:rPr>
  </w:style>
  <w:style w:type="character" w:styleId="a9">
    <w:name w:val="footnote reference"/>
    <w:basedOn w:val="a0"/>
    <w:uiPriority w:val="99"/>
    <w:semiHidden/>
    <w:unhideWhenUsed/>
    <w:rsid w:val="001141E3"/>
    <w:rPr>
      <w:vertAlign w:val="superscript"/>
    </w:rPr>
  </w:style>
  <w:style w:type="paragraph" w:styleId="aa">
    <w:name w:val="List Paragraph"/>
    <w:basedOn w:val="a"/>
    <w:uiPriority w:val="34"/>
    <w:qFormat/>
    <w:rsid w:val="00F81F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2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mrsal.com/post/65248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67434-0B11-4111-911C-92083DE84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4</Pages>
  <Words>1438</Words>
  <Characters>8198</Characters>
  <Application>Microsoft Office Word</Application>
  <DocSecurity>0</DocSecurity>
  <Lines>68</Lines>
  <Paragraphs>19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الحِفَاظُ عَلَى البِيْئَةِ</vt:lpstr>
      <vt:lpstr/>
    </vt:vector>
  </TitlesOfParts>
  <Company/>
  <LinksUpToDate>false</LinksUpToDate>
  <CharactersWithSpaces>9617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الحِفَاظُ عَلَى البِيْئَةِ</dc:title>
  <dc:subject/>
  <dc:creator>PC</dc:creator>
  <cp:keywords/>
  <dc:description/>
  <cp:lastModifiedBy>TOSHIBA</cp:lastModifiedBy>
  <cp:revision>8</cp:revision>
  <cp:lastPrinted>2022-12-23T08:32:00Z</cp:lastPrinted>
  <dcterms:created xsi:type="dcterms:W3CDTF">2023-05-27T07:50:00Z</dcterms:created>
  <dcterms:modified xsi:type="dcterms:W3CDTF">2026-01-07T20:04:00Z</dcterms:modified>
</cp:coreProperties>
</file>